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51"/>
        <w:ind w:left="0" w:right="294" w:firstLine="0"/>
        <w:jc w:val="right"/>
        <w:rPr>
          <w:rFonts w:ascii="Arial" w:hAnsi="Arial"/>
          <w:b/>
          <w:sz w:val="48"/>
        </w:rPr>
      </w:pPr>
      <w:r>
        <w:rPr>
          <w:rFonts w:ascii="Arial" w:hAnsi="Arial"/>
          <w:b/>
          <w:color w:val="006FC0"/>
          <w:sz w:val="48"/>
        </w:rPr>
        <w:t>VIVE</w:t>
      </w:r>
      <w:r>
        <w:rPr>
          <w:rFonts w:ascii="Arial" w:hAnsi="Arial"/>
          <w:b/>
          <w:color w:val="006FC0"/>
          <w:spacing w:val="-1"/>
          <w:sz w:val="48"/>
        </w:rPr>
        <w:t> </w:t>
      </w:r>
      <w:r>
        <w:rPr>
          <w:rFonts w:ascii="Arial" w:hAnsi="Arial"/>
          <w:b/>
          <w:color w:val="006FC0"/>
          <w:sz w:val="48"/>
        </w:rPr>
        <w:t>LA</w:t>
      </w:r>
      <w:r>
        <w:rPr>
          <w:rFonts w:ascii="Arial" w:hAnsi="Arial"/>
          <w:b/>
          <w:color w:val="006FC0"/>
          <w:spacing w:val="-16"/>
          <w:sz w:val="48"/>
        </w:rPr>
        <w:t> </w:t>
      </w:r>
      <w:r>
        <w:rPr>
          <w:rFonts w:ascii="Arial" w:hAnsi="Arial"/>
          <w:b/>
          <w:color w:val="006FC0"/>
          <w:sz w:val="48"/>
        </w:rPr>
        <w:t>CIUDAD</w:t>
      </w:r>
      <w:r>
        <w:rPr>
          <w:rFonts w:ascii="Arial" w:hAnsi="Arial"/>
          <w:b/>
          <w:color w:val="006FC0"/>
          <w:spacing w:val="1"/>
          <w:sz w:val="48"/>
        </w:rPr>
        <w:t> </w:t>
      </w:r>
      <w:r>
        <w:rPr>
          <w:rFonts w:ascii="Arial" w:hAnsi="Arial"/>
          <w:b/>
          <w:color w:val="006FC0"/>
          <w:sz w:val="48"/>
        </w:rPr>
        <w:t>DE</w:t>
      </w:r>
      <w:r>
        <w:rPr>
          <w:rFonts w:ascii="Arial" w:hAnsi="Arial"/>
          <w:b/>
          <w:color w:val="006FC0"/>
          <w:spacing w:val="6"/>
          <w:sz w:val="48"/>
        </w:rPr>
        <w:t> </w:t>
      </w:r>
      <w:r>
        <w:rPr>
          <w:rFonts w:ascii="Arial" w:hAnsi="Arial"/>
          <w:b/>
          <w:color w:val="006FC0"/>
          <w:spacing w:val="-2"/>
          <w:sz w:val="48"/>
        </w:rPr>
        <w:t>MÉXICO,</w:t>
      </w:r>
    </w:p>
    <w:p>
      <w:pPr>
        <w:spacing w:before="0" w:after="4"/>
        <w:ind w:left="0" w:right="288" w:firstLine="0"/>
        <w:jc w:val="right"/>
        <w:rPr>
          <w:rFonts w:ascii="Arial" w:hAnsi="Arial"/>
          <w:b/>
          <w:sz w:val="48"/>
        </w:rPr>
      </w:pPr>
      <w:r>
        <w:rPr>
          <w:rFonts w:ascii="Arial" w:hAnsi="Arial"/>
          <w:b/>
          <w:color w:val="006FC0"/>
          <w:sz w:val="48"/>
        </w:rPr>
        <w:t>4</w:t>
      </w:r>
      <w:r>
        <w:rPr>
          <w:rFonts w:ascii="Arial" w:hAnsi="Arial"/>
          <w:b/>
          <w:color w:val="006FC0"/>
          <w:spacing w:val="-1"/>
          <w:sz w:val="48"/>
        </w:rPr>
        <w:t> </w:t>
      </w:r>
      <w:r>
        <w:rPr>
          <w:rFonts w:ascii="Arial" w:hAnsi="Arial"/>
          <w:b/>
          <w:color w:val="006FC0"/>
          <w:spacing w:val="-4"/>
          <w:sz w:val="48"/>
        </w:rPr>
        <w:t>DÍAS</w:t>
      </w:r>
    </w:p>
    <w:p>
      <w:pPr>
        <w:pStyle w:val="BodyText"/>
        <w:ind w:left="398"/>
        <w:rPr>
          <w:rFonts w:ascii="Arial"/>
          <w:sz w:val="20"/>
        </w:rPr>
      </w:pPr>
      <w:r>
        <w:rPr>
          <w:rFonts w:ascii="Arial"/>
          <w:sz w:val="20"/>
        </w:rPr>
        <mc:AlternateContent>
          <mc:Choice Requires="wps">
            <w:drawing>
              <wp:inline distT="0" distB="0" distL="0" distR="0">
                <wp:extent cx="4973320"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4973320" cy="945515"/>
                          <a:chExt cx="4973320" cy="945515"/>
                        </a:xfrm>
                      </wpg:grpSpPr>
                      <wps:wsp>
                        <wps:cNvPr id="6" name="Graphic 6"/>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945515"/>
                          </a:xfrm>
                          <a:custGeom>
                            <a:avLst/>
                            <a:gdLst/>
                            <a:ahLst/>
                            <a:cxnLst/>
                            <a:rect l="l" t="t" r="r" b="b"/>
                            <a:pathLst>
                              <a:path w="4973320" h="945515">
                                <a:moveTo>
                                  <a:pt x="4973053" y="932942"/>
                                </a:moveTo>
                                <a:lnTo>
                                  <a:pt x="4960874" y="932942"/>
                                </a:lnTo>
                                <a:lnTo>
                                  <a:pt x="12192" y="932942"/>
                                </a:lnTo>
                                <a:lnTo>
                                  <a:pt x="0" y="932942"/>
                                </a:lnTo>
                                <a:lnTo>
                                  <a:pt x="0" y="945121"/>
                                </a:lnTo>
                                <a:lnTo>
                                  <a:pt x="12192" y="945121"/>
                                </a:lnTo>
                                <a:lnTo>
                                  <a:pt x="4960874" y="945121"/>
                                </a:lnTo>
                                <a:lnTo>
                                  <a:pt x="4973053" y="945121"/>
                                </a:lnTo>
                                <a:lnTo>
                                  <a:pt x="4973053" y="932942"/>
                                </a:lnTo>
                                <a:close/>
                              </a:path>
                              <a:path w="4973320" h="945515">
                                <a:moveTo>
                                  <a:pt x="4973053" y="0"/>
                                </a:moveTo>
                                <a:lnTo>
                                  <a:pt x="4960874" y="0"/>
                                </a:lnTo>
                                <a:lnTo>
                                  <a:pt x="12192" y="0"/>
                                </a:lnTo>
                                <a:lnTo>
                                  <a:pt x="0" y="0"/>
                                </a:lnTo>
                                <a:lnTo>
                                  <a:pt x="0" y="12128"/>
                                </a:lnTo>
                                <a:lnTo>
                                  <a:pt x="0" y="932929"/>
                                </a:lnTo>
                                <a:lnTo>
                                  <a:pt x="12192" y="932929"/>
                                </a:lnTo>
                                <a:lnTo>
                                  <a:pt x="12192" y="12179"/>
                                </a:lnTo>
                                <a:lnTo>
                                  <a:pt x="4960874" y="12179"/>
                                </a:lnTo>
                                <a:lnTo>
                                  <a:pt x="4960874" y="932929"/>
                                </a:lnTo>
                                <a:lnTo>
                                  <a:pt x="4973053" y="93292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00" y="1097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0853" y="10971"/>
                            <a:ext cx="3912235"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60"/>
                                  <w:sz w:val="18"/>
                                </w:rPr>
                                <w:t> </w:t>
                              </w:r>
                              <w:r>
                                <w:rPr>
                                  <w:rFonts w:ascii="Arial" w:hAnsi="Arial"/>
                                  <w:b/>
                                  <w:sz w:val="18"/>
                                </w:rPr>
                                <w:t>de</w:t>
                              </w:r>
                              <w:r>
                                <w:rPr>
                                  <w:rFonts w:ascii="Arial" w:hAnsi="Arial"/>
                                  <w:b/>
                                  <w:spacing w:val="56"/>
                                  <w:sz w:val="18"/>
                                </w:rPr>
                                <w:t> </w:t>
                              </w:r>
                              <w:r>
                                <w:rPr>
                                  <w:rFonts w:ascii="Arial" w:hAnsi="Arial"/>
                                  <w:b/>
                                  <w:sz w:val="18"/>
                                </w:rPr>
                                <w:t>México,</w:t>
                              </w:r>
                              <w:r>
                                <w:rPr>
                                  <w:rFonts w:ascii="Arial" w:hAnsi="Arial"/>
                                  <w:b/>
                                  <w:spacing w:val="59"/>
                                  <w:sz w:val="18"/>
                                </w:rPr>
                                <w:t> </w:t>
                              </w:r>
                              <w:r>
                                <w:rPr>
                                  <w:rFonts w:ascii="Arial" w:hAnsi="Arial"/>
                                  <w:b/>
                                  <w:sz w:val="18"/>
                                </w:rPr>
                                <w:t>Museo</w:t>
                              </w:r>
                              <w:r>
                                <w:rPr>
                                  <w:rFonts w:ascii="Arial" w:hAnsi="Arial"/>
                                  <w:b/>
                                  <w:spacing w:val="60"/>
                                  <w:sz w:val="18"/>
                                </w:rPr>
                                <w:t> </w:t>
                              </w:r>
                              <w:r>
                                <w:rPr>
                                  <w:rFonts w:ascii="Arial" w:hAnsi="Arial"/>
                                  <w:b/>
                                  <w:sz w:val="18"/>
                                </w:rPr>
                                <w:t>de</w:t>
                              </w:r>
                              <w:r>
                                <w:rPr>
                                  <w:rFonts w:ascii="Arial" w:hAnsi="Arial"/>
                                  <w:b/>
                                  <w:spacing w:val="61"/>
                                  <w:sz w:val="18"/>
                                </w:rPr>
                                <w:t> </w:t>
                              </w:r>
                              <w:r>
                                <w:rPr>
                                  <w:rFonts w:ascii="Arial" w:hAnsi="Arial"/>
                                  <w:b/>
                                  <w:sz w:val="18"/>
                                </w:rPr>
                                <w:t>Antropología</w:t>
                              </w:r>
                              <w:r>
                                <w:rPr>
                                  <w:rFonts w:ascii="Arial" w:hAnsi="Arial"/>
                                  <w:b/>
                                  <w:spacing w:val="66"/>
                                  <w:sz w:val="18"/>
                                </w:rPr>
                                <w:t> </w:t>
                              </w:r>
                              <w:r>
                                <w:rPr>
                                  <w:rFonts w:ascii="Arial" w:hAnsi="Arial"/>
                                  <w:b/>
                                  <w:sz w:val="18"/>
                                </w:rPr>
                                <w:t>e</w:t>
                              </w:r>
                              <w:r>
                                <w:rPr>
                                  <w:rFonts w:ascii="Arial" w:hAnsi="Arial"/>
                                  <w:b/>
                                  <w:spacing w:val="61"/>
                                  <w:sz w:val="18"/>
                                </w:rPr>
                                <w:t> </w:t>
                              </w:r>
                              <w:r>
                                <w:rPr>
                                  <w:rFonts w:ascii="Arial" w:hAnsi="Arial"/>
                                  <w:b/>
                                  <w:sz w:val="18"/>
                                </w:rPr>
                                <w:t>Historia,</w:t>
                              </w:r>
                              <w:r>
                                <w:rPr>
                                  <w:rFonts w:ascii="Arial" w:hAnsi="Arial"/>
                                  <w:b/>
                                  <w:spacing w:val="67"/>
                                  <w:sz w:val="18"/>
                                </w:rPr>
                                <w:t> </w:t>
                              </w:r>
                              <w:r>
                                <w:rPr>
                                  <w:rFonts w:ascii="Arial" w:hAnsi="Arial"/>
                                  <w:b/>
                                  <w:sz w:val="18"/>
                                </w:rPr>
                                <w:t>Basílica</w:t>
                              </w:r>
                              <w:r>
                                <w:rPr>
                                  <w:rFonts w:ascii="Arial" w:hAnsi="Arial"/>
                                  <w:b/>
                                  <w:spacing w:val="61"/>
                                  <w:sz w:val="18"/>
                                </w:rPr>
                                <w:t> </w:t>
                              </w:r>
                              <w:r>
                                <w:rPr>
                                  <w:rFonts w:ascii="Arial" w:hAnsi="Arial"/>
                                  <w:b/>
                                  <w:spacing w:val="-5"/>
                                  <w:sz w:val="18"/>
                                </w:rPr>
                                <w:t>de</w:t>
                              </w:r>
                            </w:p>
                          </w:txbxContent>
                        </wps:txbx>
                        <wps:bodyPr wrap="square" lIns="0" tIns="0" rIns="0" bIns="0" rtlCol="0">
                          <a:noAutofit/>
                        </wps:bodyPr>
                      </wps:wsp>
                      <wps:wsp>
                        <wps:cNvPr id="10" name="Textbox 10"/>
                        <wps:cNvSpPr txBox="1"/>
                        <wps:spPr>
                          <a:xfrm>
                            <a:off x="76200" y="142035"/>
                            <a:ext cx="2084070"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Guadalupe,</w:t>
                              </w:r>
                              <w:r>
                                <w:rPr>
                                  <w:rFonts w:ascii="Arial" w:hAnsi="Arial"/>
                                  <w:b/>
                                  <w:spacing w:val="-3"/>
                                  <w:sz w:val="18"/>
                                </w:rPr>
                                <w:t> </w:t>
                              </w:r>
                              <w:r>
                                <w:rPr>
                                  <w:rFonts w:ascii="Arial" w:hAnsi="Arial"/>
                                  <w:b/>
                                  <w:sz w:val="18"/>
                                </w:rPr>
                                <w:t>Pirámides</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pacing w:val="-2"/>
                                  <w:sz w:val="18"/>
                                </w:rPr>
                                <w:t>Teotihuacan</w:t>
                              </w:r>
                            </w:p>
                          </w:txbxContent>
                        </wps:txbx>
                        <wps:bodyPr wrap="square" lIns="0" tIns="0" rIns="0" bIns="0" rtlCol="0">
                          <a:noAutofit/>
                        </wps:bodyPr>
                      </wps:wsp>
                      <wps:wsp>
                        <wps:cNvPr id="11" name="Textbox 11"/>
                        <wps:cNvSpPr txBox="1"/>
                        <wps:spPr>
                          <a:xfrm>
                            <a:off x="76200" y="273353"/>
                            <a:ext cx="454025"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2" name="Textbox 12"/>
                        <wps:cNvSpPr txBox="1"/>
                        <wps:spPr>
                          <a:xfrm>
                            <a:off x="966469" y="273353"/>
                            <a:ext cx="3689985" cy="263525"/>
                          </a:xfrm>
                          <a:prstGeom prst="rect">
                            <a:avLst/>
                          </a:prstGeom>
                        </wps:spPr>
                        <wps:txbx>
                          <w:txbxContent>
                            <w:p>
                              <w:pPr>
                                <w:spacing w:line="203" w:lineRule="exact" w:before="0"/>
                                <w:ind w:left="38"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2"/>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2"/>
                                  <w:sz w:val="18"/>
                                </w:rPr>
                                <w:t> </w:t>
                              </w:r>
                              <w:r>
                                <w:rPr>
                                  <w:rFonts w:ascii="Arial"/>
                                  <w:b/>
                                  <w:color w:val="C00000"/>
                                  <w:sz w:val="18"/>
                                </w:rPr>
                                <w:t>abril</w:t>
                              </w:r>
                              <w:r>
                                <w:rPr>
                                  <w:rFonts w:ascii="Arial"/>
                                  <w:b/>
                                  <w:color w:val="C00000"/>
                                  <w:spacing w:val="-2"/>
                                  <w:sz w:val="18"/>
                                </w:rPr>
                                <w:t> </w:t>
                              </w:r>
                              <w:r>
                                <w:rPr>
                                  <w:rFonts w:ascii="Arial"/>
                                  <w:b/>
                                  <w:color w:val="C00000"/>
                                  <w:sz w:val="18"/>
                                </w:rPr>
                                <w:t>al</w:t>
                              </w:r>
                              <w:r>
                                <w:rPr>
                                  <w:rFonts w:ascii="Arial"/>
                                  <w:b/>
                                  <w:color w:val="C00000"/>
                                  <w:spacing w:val="-2"/>
                                  <w:sz w:val="18"/>
                                </w:rPr>
                                <w:t> </w:t>
                              </w:r>
                              <w:r>
                                <w:rPr>
                                  <w:rFonts w:ascii="Arial"/>
                                  <w:b/>
                                  <w:color w:val="C00000"/>
                                  <w:sz w:val="18"/>
                                </w:rPr>
                                <w:t>15 de</w:t>
                              </w:r>
                              <w:r>
                                <w:rPr>
                                  <w:rFonts w:ascii="Arial"/>
                                  <w:b/>
                                  <w:color w:val="C00000"/>
                                  <w:spacing w:val="-4"/>
                                  <w:sz w:val="18"/>
                                </w:rPr>
                                <w:t> </w:t>
                              </w:r>
                              <w:r>
                                <w:rPr>
                                  <w:rFonts w:ascii="Arial"/>
                                  <w:b/>
                                  <w:color w:val="C00000"/>
                                  <w:sz w:val="18"/>
                                </w:rPr>
                                <w:t>diciembre</w:t>
                              </w:r>
                              <w:r>
                                <w:rPr>
                                  <w:rFonts w:ascii="Arial"/>
                                  <w:b/>
                                  <w:color w:val="C00000"/>
                                  <w:spacing w:val="-4"/>
                                  <w:sz w:val="18"/>
                                </w:rPr>
                                <w:t> </w:t>
                              </w:r>
                              <w:r>
                                <w:rPr>
                                  <w:rFonts w:ascii="Arial"/>
                                  <w:b/>
                                  <w:color w:val="C00000"/>
                                  <w:sz w:val="18"/>
                                </w:rPr>
                                <w:t>de</w:t>
                              </w:r>
                              <w:r>
                                <w:rPr>
                                  <w:rFonts w:ascii="Arial"/>
                                  <w:b/>
                                  <w:color w:val="C00000"/>
                                  <w:spacing w:val="-1"/>
                                  <w:sz w:val="18"/>
                                </w:rPr>
                                <w:t> </w:t>
                              </w:r>
                              <w:r>
                                <w:rPr>
                                  <w:rFonts w:ascii="Arial"/>
                                  <w:b/>
                                  <w:color w:val="C00000"/>
                                  <w:spacing w:val="-2"/>
                                  <w:sz w:val="18"/>
                                </w:rPr>
                                <w:t>2026</w:t>
                              </w:r>
                              <w:r>
                                <w:rPr>
                                  <w:rFonts w:ascii="Arial"/>
                                  <w:b/>
                                  <w:spacing w:val="-2"/>
                                  <w:sz w:val="18"/>
                                </w:rPr>
                                <w:t>.</w:t>
                              </w:r>
                            </w:p>
                            <w:p>
                              <w:pPr>
                                <w:spacing w:before="4"/>
                                <w:ind w:left="0" w:right="0" w:firstLine="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wps:txbx>
                        <wps:bodyPr wrap="square" lIns="0" tIns="0" rIns="0" bIns="0" rtlCol="0">
                          <a:noAutofit/>
                        </wps:bodyPr>
                      </wps:wsp>
                      <wps:wsp>
                        <wps:cNvPr id="13" name="Textbox 13"/>
                        <wps:cNvSpPr txBox="1"/>
                        <wps:spPr>
                          <a:xfrm>
                            <a:off x="76200" y="538529"/>
                            <a:ext cx="2115820" cy="391795"/>
                          </a:xfrm>
                          <a:prstGeom prst="rect">
                            <a:avLst/>
                          </a:prstGeom>
                        </wps:spPr>
                        <wps:txbx>
                          <w:txbxContent>
                            <w:p>
                              <w:pPr>
                                <w:tabs>
                                  <w:tab w:pos="1440"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6pt;height:74.45pt;mso-position-horizontal-relative:char;mso-position-vertical-relative:line" id="docshapegroup5" coordorigin="0,0" coordsize="7832,1489">
                <v:rect style="position:absolute;left:14;top:19;width:7794;height:1451" id="docshape6" filled="true" fillcolor="#f1f1f1" stroked="false">
                  <v:fill type="solid"/>
                </v:rect>
                <v:shape style="position:absolute;left:0;top:0;width:7832;height:1489" id="docshape7" coordorigin="0,0" coordsize="7832,1489" path="m7832,1469l7812,1469,19,1469,0,1469,0,1488,19,1488,7812,1488,7832,1488,7832,1469xm7832,0l7812,0,19,0,0,0,0,19,0,19,0,1469,19,1469,19,19,7812,19,7812,1469,7832,1469,7832,19,7832,19,7832,0xe" filled="true" fillcolor="#00af50" stroked="false">
                  <v:path arrowok="t"/>
                  <v:fill type="solid"/>
                </v:shape>
                <v:shape style="position:absolute;left:120;top:17;width:892;height:20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0;top:17;width:6161;height:204"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60"/>
                            <w:sz w:val="18"/>
                          </w:rPr>
                          <w:t> </w:t>
                        </w:r>
                        <w:r>
                          <w:rPr>
                            <w:rFonts w:ascii="Arial" w:hAnsi="Arial"/>
                            <w:b/>
                            <w:sz w:val="18"/>
                          </w:rPr>
                          <w:t>de</w:t>
                        </w:r>
                        <w:r>
                          <w:rPr>
                            <w:rFonts w:ascii="Arial" w:hAnsi="Arial"/>
                            <w:b/>
                            <w:spacing w:val="56"/>
                            <w:sz w:val="18"/>
                          </w:rPr>
                          <w:t> </w:t>
                        </w:r>
                        <w:r>
                          <w:rPr>
                            <w:rFonts w:ascii="Arial" w:hAnsi="Arial"/>
                            <w:b/>
                            <w:sz w:val="18"/>
                          </w:rPr>
                          <w:t>México,</w:t>
                        </w:r>
                        <w:r>
                          <w:rPr>
                            <w:rFonts w:ascii="Arial" w:hAnsi="Arial"/>
                            <w:b/>
                            <w:spacing w:val="59"/>
                            <w:sz w:val="18"/>
                          </w:rPr>
                          <w:t> </w:t>
                        </w:r>
                        <w:r>
                          <w:rPr>
                            <w:rFonts w:ascii="Arial" w:hAnsi="Arial"/>
                            <w:b/>
                            <w:sz w:val="18"/>
                          </w:rPr>
                          <w:t>Museo</w:t>
                        </w:r>
                        <w:r>
                          <w:rPr>
                            <w:rFonts w:ascii="Arial" w:hAnsi="Arial"/>
                            <w:b/>
                            <w:spacing w:val="60"/>
                            <w:sz w:val="18"/>
                          </w:rPr>
                          <w:t> </w:t>
                        </w:r>
                        <w:r>
                          <w:rPr>
                            <w:rFonts w:ascii="Arial" w:hAnsi="Arial"/>
                            <w:b/>
                            <w:sz w:val="18"/>
                          </w:rPr>
                          <w:t>de</w:t>
                        </w:r>
                        <w:r>
                          <w:rPr>
                            <w:rFonts w:ascii="Arial" w:hAnsi="Arial"/>
                            <w:b/>
                            <w:spacing w:val="61"/>
                            <w:sz w:val="18"/>
                          </w:rPr>
                          <w:t> </w:t>
                        </w:r>
                        <w:r>
                          <w:rPr>
                            <w:rFonts w:ascii="Arial" w:hAnsi="Arial"/>
                            <w:b/>
                            <w:sz w:val="18"/>
                          </w:rPr>
                          <w:t>Antropología</w:t>
                        </w:r>
                        <w:r>
                          <w:rPr>
                            <w:rFonts w:ascii="Arial" w:hAnsi="Arial"/>
                            <w:b/>
                            <w:spacing w:val="66"/>
                            <w:sz w:val="18"/>
                          </w:rPr>
                          <w:t> </w:t>
                        </w:r>
                        <w:r>
                          <w:rPr>
                            <w:rFonts w:ascii="Arial" w:hAnsi="Arial"/>
                            <w:b/>
                            <w:sz w:val="18"/>
                          </w:rPr>
                          <w:t>e</w:t>
                        </w:r>
                        <w:r>
                          <w:rPr>
                            <w:rFonts w:ascii="Arial" w:hAnsi="Arial"/>
                            <w:b/>
                            <w:spacing w:val="61"/>
                            <w:sz w:val="18"/>
                          </w:rPr>
                          <w:t> </w:t>
                        </w:r>
                        <w:r>
                          <w:rPr>
                            <w:rFonts w:ascii="Arial" w:hAnsi="Arial"/>
                            <w:b/>
                            <w:sz w:val="18"/>
                          </w:rPr>
                          <w:t>Historia,</w:t>
                        </w:r>
                        <w:r>
                          <w:rPr>
                            <w:rFonts w:ascii="Arial" w:hAnsi="Arial"/>
                            <w:b/>
                            <w:spacing w:val="67"/>
                            <w:sz w:val="18"/>
                          </w:rPr>
                          <w:t> </w:t>
                        </w:r>
                        <w:r>
                          <w:rPr>
                            <w:rFonts w:ascii="Arial" w:hAnsi="Arial"/>
                            <w:b/>
                            <w:sz w:val="18"/>
                          </w:rPr>
                          <w:t>Basílica</w:t>
                        </w:r>
                        <w:r>
                          <w:rPr>
                            <w:rFonts w:ascii="Arial" w:hAnsi="Arial"/>
                            <w:b/>
                            <w:spacing w:val="61"/>
                            <w:sz w:val="18"/>
                          </w:rPr>
                          <w:t> </w:t>
                        </w:r>
                        <w:r>
                          <w:rPr>
                            <w:rFonts w:ascii="Arial" w:hAnsi="Arial"/>
                            <w:b/>
                            <w:spacing w:val="-5"/>
                            <w:sz w:val="18"/>
                          </w:rPr>
                          <w:t>de</w:t>
                        </w:r>
                      </w:p>
                    </w:txbxContent>
                  </v:textbox>
                  <w10:wrap type="none"/>
                </v:shape>
                <v:shape style="position:absolute;left:120;top:223;width:3282;height:204" type="#_x0000_t202" id="docshape10" filled="false" stroked="false">
                  <v:textbox inset="0,0,0,0">
                    <w:txbxContent>
                      <w:p>
                        <w:pPr>
                          <w:spacing w:line="203" w:lineRule="exact" w:before="0"/>
                          <w:ind w:left="0" w:right="0" w:firstLine="0"/>
                          <w:jc w:val="left"/>
                          <w:rPr>
                            <w:rFonts w:ascii="Arial" w:hAnsi="Arial"/>
                            <w:b/>
                            <w:sz w:val="18"/>
                          </w:rPr>
                        </w:pPr>
                        <w:r>
                          <w:rPr>
                            <w:rFonts w:ascii="Arial" w:hAnsi="Arial"/>
                            <w:b/>
                            <w:sz w:val="18"/>
                          </w:rPr>
                          <w:t>Guadalupe,</w:t>
                        </w:r>
                        <w:r>
                          <w:rPr>
                            <w:rFonts w:ascii="Arial" w:hAnsi="Arial"/>
                            <w:b/>
                            <w:spacing w:val="-3"/>
                            <w:sz w:val="18"/>
                          </w:rPr>
                          <w:t> </w:t>
                        </w:r>
                        <w:r>
                          <w:rPr>
                            <w:rFonts w:ascii="Arial" w:hAnsi="Arial"/>
                            <w:b/>
                            <w:sz w:val="18"/>
                          </w:rPr>
                          <w:t>Pirámides</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pacing w:val="-2"/>
                            <w:sz w:val="18"/>
                          </w:rPr>
                          <w:t>Teotihuacan</w:t>
                        </w:r>
                      </w:p>
                    </w:txbxContent>
                  </v:textbox>
                  <w10:wrap type="none"/>
                </v:shape>
                <v:shape style="position:absolute;left:120;top:430;width:715;height:204" type="#_x0000_t202" id="docshape11"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Salidas:</w:t>
                        </w:r>
                      </w:p>
                    </w:txbxContent>
                  </v:textbox>
                  <w10:wrap type="none"/>
                </v:shape>
                <v:shape style="position:absolute;left:1522;top:430;width:5811;height:415" type="#_x0000_t202" id="docshape12" filled="false" stroked="false">
                  <v:textbox inset="0,0,0,0">
                    <w:txbxContent>
                      <w:p>
                        <w:pPr>
                          <w:spacing w:line="203" w:lineRule="exact" w:before="0"/>
                          <w:ind w:left="38"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2"/>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2"/>
                            <w:sz w:val="18"/>
                          </w:rPr>
                          <w:t> </w:t>
                        </w:r>
                        <w:r>
                          <w:rPr>
                            <w:rFonts w:ascii="Arial"/>
                            <w:b/>
                            <w:color w:val="C00000"/>
                            <w:sz w:val="18"/>
                          </w:rPr>
                          <w:t>abril</w:t>
                        </w:r>
                        <w:r>
                          <w:rPr>
                            <w:rFonts w:ascii="Arial"/>
                            <w:b/>
                            <w:color w:val="C00000"/>
                            <w:spacing w:val="-2"/>
                            <w:sz w:val="18"/>
                          </w:rPr>
                          <w:t> </w:t>
                        </w:r>
                        <w:r>
                          <w:rPr>
                            <w:rFonts w:ascii="Arial"/>
                            <w:b/>
                            <w:color w:val="C00000"/>
                            <w:sz w:val="18"/>
                          </w:rPr>
                          <w:t>al</w:t>
                        </w:r>
                        <w:r>
                          <w:rPr>
                            <w:rFonts w:ascii="Arial"/>
                            <w:b/>
                            <w:color w:val="C00000"/>
                            <w:spacing w:val="-2"/>
                            <w:sz w:val="18"/>
                          </w:rPr>
                          <w:t> </w:t>
                        </w:r>
                        <w:r>
                          <w:rPr>
                            <w:rFonts w:ascii="Arial"/>
                            <w:b/>
                            <w:color w:val="C00000"/>
                            <w:sz w:val="18"/>
                          </w:rPr>
                          <w:t>15 de</w:t>
                        </w:r>
                        <w:r>
                          <w:rPr>
                            <w:rFonts w:ascii="Arial"/>
                            <w:b/>
                            <w:color w:val="C00000"/>
                            <w:spacing w:val="-4"/>
                            <w:sz w:val="18"/>
                          </w:rPr>
                          <w:t> </w:t>
                        </w:r>
                        <w:r>
                          <w:rPr>
                            <w:rFonts w:ascii="Arial"/>
                            <w:b/>
                            <w:color w:val="C00000"/>
                            <w:sz w:val="18"/>
                          </w:rPr>
                          <w:t>diciembre</w:t>
                        </w:r>
                        <w:r>
                          <w:rPr>
                            <w:rFonts w:ascii="Arial"/>
                            <w:b/>
                            <w:color w:val="C00000"/>
                            <w:spacing w:val="-4"/>
                            <w:sz w:val="18"/>
                          </w:rPr>
                          <w:t> </w:t>
                        </w:r>
                        <w:r>
                          <w:rPr>
                            <w:rFonts w:ascii="Arial"/>
                            <w:b/>
                            <w:color w:val="C00000"/>
                            <w:sz w:val="18"/>
                          </w:rPr>
                          <w:t>de</w:t>
                        </w:r>
                        <w:r>
                          <w:rPr>
                            <w:rFonts w:ascii="Arial"/>
                            <w:b/>
                            <w:color w:val="C00000"/>
                            <w:spacing w:val="-1"/>
                            <w:sz w:val="18"/>
                          </w:rPr>
                          <w:t> </w:t>
                        </w:r>
                        <w:r>
                          <w:rPr>
                            <w:rFonts w:ascii="Arial"/>
                            <w:b/>
                            <w:color w:val="C00000"/>
                            <w:spacing w:val="-2"/>
                            <w:sz w:val="18"/>
                          </w:rPr>
                          <w:t>2026</w:t>
                        </w:r>
                        <w:r>
                          <w:rPr>
                            <w:rFonts w:ascii="Arial"/>
                            <w:b/>
                            <w:spacing w:val="-2"/>
                            <w:sz w:val="18"/>
                          </w:rPr>
                          <w:t>.</w:t>
                        </w:r>
                      </w:p>
                      <w:p>
                        <w:pPr>
                          <w:spacing w:before="4"/>
                          <w:ind w:left="0" w:right="0" w:firstLine="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v:textbox>
                  <w10:wrap type="none"/>
                </v:shape>
                <v:shape style="position:absolute;left:120;top:848;width:3332;height:617" type="#_x0000_t202" id="docshape13" filled="false" stroked="false">
                  <v:textbox inset="0,0,0,0">
                    <w:txbxContent>
                      <w:p>
                        <w:pPr>
                          <w:tabs>
                            <w:tab w:pos="1440"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 </w:t>
                        </w:r>
                        <w:r>
                          <w:rPr>
                            <w:rFonts w:ascii="Arial"/>
                            <w:b/>
                            <w:spacing w:val="-2"/>
                            <w:sz w:val="18"/>
                          </w:rPr>
                          <w:t>desayunos</w:t>
                        </w:r>
                      </w:p>
                    </w:txbxContent>
                  </v:textbox>
                  <w10:wrap type="none"/>
                </v:shape>
              </v:group>
            </w:pict>
          </mc:Fallback>
        </mc:AlternateContent>
      </w:r>
      <w:r>
        <w:rPr>
          <w:rFonts w:ascii="Arial"/>
          <w:sz w:val="20"/>
        </w:rPr>
      </w:r>
    </w:p>
    <w:p>
      <w:pPr>
        <w:pStyle w:val="Heading1"/>
        <w:spacing w:before="145"/>
        <w:ind w:left="3274"/>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7"/>
        <w:rPr>
          <w:rFonts w:ascii="Arial"/>
          <w:b/>
          <w:sz w:val="5"/>
        </w:rPr>
      </w:pPr>
      <w:r>
        <w:rPr>
          <w:rFonts w:ascii="Arial"/>
          <w:b/>
          <w:sz w:val="5"/>
        </w:rPr>
        <w:drawing>
          <wp:anchor distT="0" distB="0" distL="0" distR="0" allowOverlap="1" layoutInCell="1" locked="0" behindDoc="1" simplePos="0" relativeHeight="487588352">
            <wp:simplePos x="0" y="0"/>
            <wp:positionH relativeFrom="page">
              <wp:posOffset>1261744</wp:posOffset>
            </wp:positionH>
            <wp:positionV relativeFrom="paragraph">
              <wp:posOffset>56526</wp:posOffset>
            </wp:positionV>
            <wp:extent cx="5072204" cy="1713738"/>
            <wp:effectExtent l="0" t="0" r="0" b="0"/>
            <wp:wrapTopAndBottom/>
            <wp:docPr id="14" name="Image 14" descr="Explanada Del Palacio De Bellas Artes 360 Panorama | 360Cities"/>
            <wp:cNvGraphicFramePr>
              <a:graphicFrameLocks/>
            </wp:cNvGraphicFramePr>
            <a:graphic>
              <a:graphicData uri="http://schemas.openxmlformats.org/drawingml/2006/picture">
                <pic:pic>
                  <pic:nvPicPr>
                    <pic:cNvPr id="14" name="Image 14" descr="Explanada Del Palacio De Bellas Artes 360 Panorama | 360Cities"/>
                    <pic:cNvPicPr/>
                  </pic:nvPicPr>
                  <pic:blipFill>
                    <a:blip r:embed="rId7" cstate="print"/>
                    <a:stretch>
                      <a:fillRect/>
                    </a:stretch>
                  </pic:blipFill>
                  <pic:spPr>
                    <a:xfrm>
                      <a:off x="0" y="0"/>
                      <a:ext cx="5072204" cy="1713738"/>
                    </a:xfrm>
                    <a:prstGeom prst="rect">
                      <a:avLst/>
                    </a:prstGeom>
                  </pic:spPr>
                </pic:pic>
              </a:graphicData>
            </a:graphic>
          </wp:anchor>
        </w:drawing>
      </w:r>
    </w:p>
    <w:p>
      <w:pPr>
        <w:pStyle w:val="BodyText"/>
        <w:spacing w:before="106"/>
        <w:rPr>
          <w:rFonts w:ascii="Arial"/>
          <w:b/>
        </w:rPr>
      </w:pPr>
    </w:p>
    <w:p>
      <w:pPr>
        <w:pStyle w:val="Heading2"/>
      </w:pPr>
      <w:r>
        <w:rPr>
          <w:color w:val="006FC0"/>
        </w:rPr>
        <w:t>Día</w:t>
      </w:r>
      <w:r>
        <w:rPr>
          <w:color w:val="006FC0"/>
          <w:spacing w:val="-2"/>
        </w:rPr>
        <w:t> </w:t>
      </w:r>
      <w:r>
        <w:rPr>
          <w:color w:val="006FC0"/>
        </w:rPr>
        <w:t>01</w:t>
      </w:r>
      <w:r>
        <w:rPr>
          <w:color w:val="006FC0"/>
          <w:spacing w:val="42"/>
        </w:rPr>
        <w:t>  </w:t>
      </w:r>
      <w:r>
        <w:rPr>
          <w:color w:val="006FC0"/>
        </w:rPr>
        <w:t>Ciudad</w:t>
      </w:r>
      <w:r>
        <w:rPr>
          <w:color w:val="006FC0"/>
          <w:spacing w:val="-3"/>
        </w:rPr>
        <w:t> </w:t>
      </w:r>
      <w:r>
        <w:rPr>
          <w:color w:val="006FC0"/>
        </w:rPr>
        <w:t>de</w:t>
      </w:r>
      <w:r>
        <w:rPr>
          <w:color w:val="006FC0"/>
          <w:spacing w:val="-3"/>
        </w:rPr>
        <w:t> </w:t>
      </w:r>
      <w:r>
        <w:rPr>
          <w:color w:val="006FC0"/>
          <w:spacing w:val="-2"/>
        </w:rPr>
        <w:t>México</w:t>
      </w:r>
    </w:p>
    <w:p>
      <w:pPr>
        <w:pStyle w:val="BodyText"/>
        <w:spacing w:before="7"/>
        <w:ind w:left="288"/>
        <w:jc w:val="both"/>
      </w:pPr>
      <w:r>
        <w:rPr/>
        <w:t>Llegada</w:t>
      </w:r>
      <w:r>
        <w:rPr>
          <w:spacing w:val="-1"/>
        </w:rPr>
        <w:t> </w:t>
      </w:r>
      <w:r>
        <w:rPr/>
        <w:t>al</w:t>
      </w:r>
      <w:r>
        <w:rPr>
          <w:spacing w:val="-3"/>
        </w:rPr>
        <w:t> </w:t>
      </w:r>
      <w:r>
        <w:rPr/>
        <w:t>aeropuerto</w:t>
      </w:r>
      <w:r>
        <w:rPr>
          <w:spacing w:val="-6"/>
        </w:rPr>
        <w:t> </w:t>
      </w:r>
      <w:r>
        <w:rPr/>
        <w:t>de</w:t>
      </w:r>
      <w:r>
        <w:rPr>
          <w:spacing w:val="-5"/>
        </w:rPr>
        <w:t> </w:t>
      </w:r>
      <w:r>
        <w:rPr/>
        <w:t>México</w:t>
      </w:r>
      <w:r>
        <w:rPr>
          <w:spacing w:val="-1"/>
        </w:rPr>
        <w:t> </w:t>
      </w:r>
      <w:r>
        <w:rPr/>
        <w:t>Benito</w:t>
      </w:r>
      <w:r>
        <w:rPr>
          <w:spacing w:val="-6"/>
        </w:rPr>
        <w:t> </w:t>
      </w:r>
      <w:r>
        <w:rPr/>
        <w:t>Juárez.</w:t>
      </w:r>
      <w:r>
        <w:rPr>
          <w:spacing w:val="1"/>
        </w:rPr>
        <w:t> </w:t>
      </w:r>
      <w:r>
        <w:rPr/>
        <w:t>Asistencia</w:t>
      </w:r>
      <w:r>
        <w:rPr>
          <w:spacing w:val="-5"/>
        </w:rPr>
        <w:t> </w:t>
      </w:r>
      <w:r>
        <w:rPr/>
        <w:t>y</w:t>
      </w:r>
      <w:r>
        <w:rPr>
          <w:spacing w:val="-9"/>
        </w:rPr>
        <w:t> </w:t>
      </w:r>
      <w:r>
        <w:rPr/>
        <w:t>traslado</w:t>
      </w:r>
      <w:r>
        <w:rPr>
          <w:spacing w:val="-1"/>
        </w:rPr>
        <w:t> </w:t>
      </w:r>
      <w:r>
        <w:rPr/>
        <w:t>al</w:t>
      </w:r>
      <w:r>
        <w:rPr>
          <w:spacing w:val="-3"/>
        </w:rPr>
        <w:t> </w:t>
      </w:r>
      <w:r>
        <w:rPr/>
        <w:t>hotel.</w:t>
      </w:r>
      <w:r>
        <w:rPr>
          <w:spacing w:val="1"/>
        </w:rPr>
        <w:t> </w:t>
      </w:r>
      <w:r>
        <w:rPr>
          <w:spacing w:val="-2"/>
        </w:rPr>
        <w:t>Alojamiento.</w:t>
      </w:r>
    </w:p>
    <w:p>
      <w:pPr>
        <w:pStyle w:val="BodyText"/>
        <w:spacing w:before="3"/>
      </w:pPr>
    </w:p>
    <w:p>
      <w:pPr>
        <w:pStyle w:val="Heading2"/>
        <w:ind w:left="3198"/>
        <w:jc w:val="left"/>
      </w:pPr>
      <w:r>
        <w:rPr/>
        <w:drawing>
          <wp:anchor distT="0" distB="0" distL="0" distR="0" allowOverlap="1" layoutInCell="1" locked="0" behindDoc="0" simplePos="0" relativeHeight="15729664">
            <wp:simplePos x="0" y="0"/>
            <wp:positionH relativeFrom="page">
              <wp:posOffset>1261744</wp:posOffset>
            </wp:positionH>
            <wp:positionV relativeFrom="paragraph">
              <wp:posOffset>872</wp:posOffset>
            </wp:positionV>
            <wp:extent cx="1756664" cy="1171575"/>
            <wp:effectExtent l="0" t="0" r="0" b="0"/>
            <wp:wrapNone/>
            <wp:docPr id="15" name="Image 15" descr="Zócalo in Mexico City - Explore the Heart of the Historic District at This  Central Square - Go Guides"/>
            <wp:cNvGraphicFramePr>
              <a:graphicFrameLocks/>
            </wp:cNvGraphicFramePr>
            <a:graphic>
              <a:graphicData uri="http://schemas.openxmlformats.org/drawingml/2006/picture">
                <pic:pic>
                  <pic:nvPicPr>
                    <pic:cNvPr id="15" name="Image 15" descr="Zócalo in Mexico City - Explore the Heart of the Historic District at This  Central Square - Go Guides"/>
                    <pic:cNvPicPr/>
                  </pic:nvPicPr>
                  <pic:blipFill>
                    <a:blip r:embed="rId8" cstate="print"/>
                    <a:stretch>
                      <a:fillRect/>
                    </a:stretch>
                  </pic:blipFill>
                  <pic:spPr>
                    <a:xfrm>
                      <a:off x="0" y="0"/>
                      <a:ext cx="1756664" cy="1171575"/>
                    </a:xfrm>
                    <a:prstGeom prst="rect">
                      <a:avLst/>
                    </a:prstGeom>
                  </pic:spPr>
                </pic:pic>
              </a:graphicData>
            </a:graphic>
          </wp:anchor>
        </w:drawing>
      </w:r>
      <w:r>
        <w:rPr>
          <w:color w:val="006FC0"/>
        </w:rPr>
        <w:t>Día 02</w:t>
      </w:r>
      <w:r>
        <w:rPr>
          <w:color w:val="006FC0"/>
          <w:spacing w:val="27"/>
        </w:rPr>
        <w:t>  </w:t>
      </w:r>
      <w:r>
        <w:rPr>
          <w:color w:val="006FC0"/>
        </w:rPr>
        <w:t>Visita</w:t>
      </w:r>
      <w:r>
        <w:rPr>
          <w:color w:val="006FC0"/>
          <w:spacing w:val="-3"/>
        </w:rPr>
        <w:t> </w:t>
      </w:r>
      <w:r>
        <w:rPr>
          <w:color w:val="006FC0"/>
        </w:rPr>
        <w:t>De</w:t>
      </w:r>
      <w:r>
        <w:rPr>
          <w:color w:val="006FC0"/>
          <w:spacing w:val="1"/>
        </w:rPr>
        <w:t> </w:t>
      </w:r>
      <w:r>
        <w:rPr>
          <w:color w:val="006FC0"/>
        </w:rPr>
        <w:t>Ciudad</w:t>
      </w:r>
      <w:r>
        <w:rPr>
          <w:color w:val="006FC0"/>
          <w:spacing w:val="-5"/>
        </w:rPr>
        <w:t> </w:t>
      </w:r>
      <w:r>
        <w:rPr>
          <w:color w:val="006FC0"/>
        </w:rPr>
        <w:t>Con</w:t>
      </w:r>
      <w:r>
        <w:rPr>
          <w:color w:val="006FC0"/>
          <w:spacing w:val="-5"/>
        </w:rPr>
        <w:t> </w:t>
      </w:r>
      <w:r>
        <w:rPr>
          <w:color w:val="006FC0"/>
          <w:spacing w:val="-2"/>
        </w:rPr>
        <w:t>Museo</w:t>
      </w:r>
    </w:p>
    <w:p>
      <w:pPr>
        <w:pStyle w:val="BodyText"/>
        <w:spacing w:line="244" w:lineRule="auto" w:before="2"/>
        <w:ind w:left="3198" w:right="273"/>
        <w:jc w:val="both"/>
      </w:pPr>
      <w:r>
        <w:rPr/>
        <w:t>Desayuno. Nos dirigiremos al Centro Histórico, declarado Patrimonio</w:t>
      </w:r>
      <w:r>
        <w:rPr>
          <w:spacing w:val="-11"/>
        </w:rPr>
        <w:t> </w:t>
      </w:r>
      <w:r>
        <w:rPr/>
        <w:t>Cultural</w:t>
      </w:r>
      <w:r>
        <w:rPr>
          <w:spacing w:val="-6"/>
        </w:rPr>
        <w:t> </w:t>
      </w:r>
      <w:r>
        <w:rPr/>
        <w:t>de</w:t>
      </w:r>
      <w:r>
        <w:rPr>
          <w:spacing w:val="-12"/>
        </w:rPr>
        <w:t> </w:t>
      </w:r>
      <w:r>
        <w:rPr/>
        <w:t>la</w:t>
      </w:r>
      <w:r>
        <w:rPr>
          <w:spacing w:val="-10"/>
        </w:rPr>
        <w:t> </w:t>
      </w:r>
      <w:r>
        <w:rPr/>
        <w:t>Humanidad</w:t>
      </w:r>
      <w:r>
        <w:rPr>
          <w:spacing w:val="-10"/>
        </w:rPr>
        <w:t> </w:t>
      </w:r>
      <w:r>
        <w:rPr/>
        <w:t>por</w:t>
      </w:r>
      <w:r>
        <w:rPr>
          <w:spacing w:val="-11"/>
        </w:rPr>
        <w:t> </w:t>
      </w:r>
      <w:r>
        <w:rPr/>
        <w:t>la</w:t>
      </w:r>
      <w:r>
        <w:rPr>
          <w:spacing w:val="-10"/>
        </w:rPr>
        <w:t> </w:t>
      </w:r>
      <w:r>
        <w:rPr/>
        <w:t>UNESCO.</w:t>
      </w:r>
      <w:r>
        <w:rPr>
          <w:spacing w:val="-7"/>
        </w:rPr>
        <w:t> </w:t>
      </w:r>
      <w:r>
        <w:rPr/>
        <w:t>Veremos el Zócalo o Plaza de la Constitución, donde se encuentran la Catedral</w:t>
      </w:r>
      <w:r>
        <w:rPr>
          <w:spacing w:val="-11"/>
        </w:rPr>
        <w:t> </w:t>
      </w:r>
      <w:r>
        <w:rPr/>
        <w:t>y</w:t>
      </w:r>
      <w:r>
        <w:rPr>
          <w:spacing w:val="-8"/>
        </w:rPr>
        <w:t> </w:t>
      </w:r>
      <w:r>
        <w:rPr/>
        <w:t>el</w:t>
      </w:r>
      <w:r>
        <w:rPr>
          <w:spacing w:val="-6"/>
        </w:rPr>
        <w:t> </w:t>
      </w:r>
      <w:r>
        <w:rPr/>
        <w:t>Palacio</w:t>
      </w:r>
      <w:r>
        <w:rPr>
          <w:spacing w:val="-9"/>
        </w:rPr>
        <w:t> </w:t>
      </w:r>
      <w:r>
        <w:rPr/>
        <w:t>Nacional</w:t>
      </w:r>
      <w:r>
        <w:rPr>
          <w:spacing w:val="-10"/>
        </w:rPr>
        <w:t> </w:t>
      </w:r>
      <w:r>
        <w:rPr/>
        <w:t>con</w:t>
      </w:r>
      <w:r>
        <w:rPr>
          <w:spacing w:val="-12"/>
        </w:rPr>
        <w:t> </w:t>
      </w:r>
      <w:r>
        <w:rPr/>
        <w:t>los</w:t>
      </w:r>
      <w:r>
        <w:rPr>
          <w:spacing w:val="-12"/>
        </w:rPr>
        <w:t> </w:t>
      </w:r>
      <w:r>
        <w:rPr/>
        <w:t>murales</w:t>
      </w:r>
      <w:r>
        <w:rPr>
          <w:spacing w:val="-8"/>
        </w:rPr>
        <w:t> </w:t>
      </w:r>
      <w:r>
        <w:rPr/>
        <w:t>de</w:t>
      </w:r>
      <w:r>
        <w:rPr>
          <w:spacing w:val="-12"/>
        </w:rPr>
        <w:t> </w:t>
      </w:r>
      <w:r>
        <w:rPr/>
        <w:t>Diego</w:t>
      </w:r>
      <w:r>
        <w:rPr>
          <w:spacing w:val="-9"/>
        </w:rPr>
        <w:t> </w:t>
      </w:r>
      <w:r>
        <w:rPr/>
        <w:t>Rivera. Panorámica</w:t>
      </w:r>
      <w:r>
        <w:rPr>
          <w:spacing w:val="-6"/>
        </w:rPr>
        <w:t> </w:t>
      </w:r>
      <w:r>
        <w:rPr/>
        <w:t>de</w:t>
      </w:r>
      <w:r>
        <w:rPr>
          <w:spacing w:val="-11"/>
        </w:rPr>
        <w:t> </w:t>
      </w:r>
      <w:r>
        <w:rPr/>
        <w:t>algunos</w:t>
      </w:r>
      <w:r>
        <w:rPr>
          <w:spacing w:val="-6"/>
        </w:rPr>
        <w:t> </w:t>
      </w:r>
      <w:r>
        <w:rPr/>
        <w:t>edificios</w:t>
      </w:r>
      <w:r>
        <w:rPr>
          <w:spacing w:val="-6"/>
        </w:rPr>
        <w:t> </w:t>
      </w:r>
      <w:r>
        <w:rPr/>
        <w:t>de</w:t>
      </w:r>
      <w:r>
        <w:rPr>
          <w:spacing w:val="-6"/>
        </w:rPr>
        <w:t> </w:t>
      </w:r>
      <w:r>
        <w:rPr/>
        <w:t>gran</w:t>
      </w:r>
      <w:r>
        <w:rPr>
          <w:spacing w:val="-6"/>
        </w:rPr>
        <w:t> </w:t>
      </w:r>
      <w:r>
        <w:rPr/>
        <w:t>belleza</w:t>
      </w:r>
      <w:r>
        <w:rPr>
          <w:spacing w:val="-1"/>
        </w:rPr>
        <w:t> </w:t>
      </w:r>
      <w:r>
        <w:rPr/>
        <w:t>arquitectónica como</w:t>
      </w:r>
      <w:r>
        <w:rPr>
          <w:spacing w:val="-12"/>
        </w:rPr>
        <w:t> </w:t>
      </w:r>
      <w:r>
        <w:rPr/>
        <w:t>el</w:t>
      </w:r>
      <w:r>
        <w:rPr>
          <w:spacing w:val="-10"/>
        </w:rPr>
        <w:t> </w:t>
      </w:r>
      <w:r>
        <w:rPr/>
        <w:t>Palacio</w:t>
      </w:r>
      <w:r>
        <w:rPr>
          <w:spacing w:val="-12"/>
        </w:rPr>
        <w:t> </w:t>
      </w:r>
      <w:r>
        <w:rPr/>
        <w:t>de</w:t>
      </w:r>
      <w:r>
        <w:rPr>
          <w:spacing w:val="-12"/>
        </w:rPr>
        <w:t> </w:t>
      </w:r>
      <w:r>
        <w:rPr/>
        <w:t>Minería,</w:t>
      </w:r>
      <w:r>
        <w:rPr>
          <w:spacing w:val="-10"/>
        </w:rPr>
        <w:t> </w:t>
      </w:r>
      <w:r>
        <w:rPr/>
        <w:t>Correos,</w:t>
      </w:r>
      <w:r>
        <w:rPr>
          <w:spacing w:val="-11"/>
        </w:rPr>
        <w:t> </w:t>
      </w:r>
      <w:r>
        <w:rPr/>
        <w:t>el</w:t>
      </w:r>
      <w:r>
        <w:rPr>
          <w:spacing w:val="-6"/>
        </w:rPr>
        <w:t> </w:t>
      </w:r>
      <w:r>
        <w:rPr/>
        <w:t>Museo</w:t>
      </w:r>
      <w:r>
        <w:rPr>
          <w:spacing w:val="-9"/>
        </w:rPr>
        <w:t> </w:t>
      </w:r>
      <w:r>
        <w:rPr/>
        <w:t>Nacional</w:t>
      </w:r>
      <w:r>
        <w:rPr>
          <w:spacing w:val="-10"/>
        </w:rPr>
        <w:t> </w:t>
      </w:r>
      <w:r>
        <w:rPr/>
        <w:t>de</w:t>
      </w:r>
      <w:r>
        <w:rPr>
          <w:spacing w:val="-12"/>
        </w:rPr>
        <w:t> </w:t>
      </w:r>
      <w:r>
        <w:rPr/>
        <w:t>Arte y la Alameda Central, donde se ubica el magnífico Palacio de Bellas</w:t>
      </w:r>
      <w:r>
        <w:rPr>
          <w:spacing w:val="56"/>
          <w:w w:val="150"/>
        </w:rPr>
        <w:t> </w:t>
      </w:r>
      <w:r>
        <w:rPr/>
        <w:t>Artes.</w:t>
      </w:r>
      <w:r>
        <w:rPr>
          <w:spacing w:val="59"/>
          <w:w w:val="150"/>
        </w:rPr>
        <w:t> </w:t>
      </w:r>
      <w:r>
        <w:rPr/>
        <w:t>Recorrido</w:t>
      </w:r>
      <w:r>
        <w:rPr>
          <w:spacing w:val="56"/>
          <w:w w:val="150"/>
        </w:rPr>
        <w:t> </w:t>
      </w:r>
      <w:r>
        <w:rPr/>
        <w:t>por</w:t>
      </w:r>
      <w:r>
        <w:rPr>
          <w:spacing w:val="59"/>
          <w:w w:val="150"/>
        </w:rPr>
        <w:t> </w:t>
      </w:r>
      <w:r>
        <w:rPr/>
        <w:t>el</w:t>
      </w:r>
      <w:r>
        <w:rPr>
          <w:spacing w:val="59"/>
          <w:w w:val="150"/>
        </w:rPr>
        <w:t> </w:t>
      </w:r>
      <w:r>
        <w:rPr/>
        <w:t>Paseo</w:t>
      </w:r>
      <w:r>
        <w:rPr>
          <w:spacing w:val="57"/>
          <w:w w:val="150"/>
        </w:rPr>
        <w:t> </w:t>
      </w:r>
      <w:r>
        <w:rPr/>
        <w:t>de</w:t>
      </w:r>
      <w:r>
        <w:rPr>
          <w:spacing w:val="75"/>
        </w:rPr>
        <w:t> </w:t>
      </w:r>
      <w:r>
        <w:rPr/>
        <w:t>la</w:t>
      </w:r>
      <w:r>
        <w:rPr>
          <w:spacing w:val="57"/>
          <w:w w:val="150"/>
        </w:rPr>
        <w:t> </w:t>
      </w:r>
      <w:r>
        <w:rPr/>
        <w:t>Reforma,</w:t>
      </w:r>
      <w:r>
        <w:rPr>
          <w:spacing w:val="78"/>
        </w:rPr>
        <w:t> </w:t>
      </w:r>
      <w:r>
        <w:rPr>
          <w:spacing w:val="-10"/>
        </w:rPr>
        <w:t>y</w:t>
      </w:r>
    </w:p>
    <w:p>
      <w:pPr>
        <w:pStyle w:val="BodyText"/>
        <w:spacing w:line="242" w:lineRule="auto"/>
        <w:ind w:left="288" w:right="273"/>
        <w:jc w:val="both"/>
      </w:pPr>
      <w:r>
        <w:rPr/>
        <w:t>Chapultepec, hasta llegar al Museo Nacional de Antropología, uno de los más importantes del mundo. Visita breve de las salas</w:t>
      </w:r>
      <w:r>
        <w:rPr>
          <w:spacing w:val="-1"/>
        </w:rPr>
        <w:t> </w:t>
      </w:r>
      <w:r>
        <w:rPr/>
        <w:t>más</w:t>
      </w:r>
      <w:r>
        <w:rPr>
          <w:spacing w:val="-1"/>
        </w:rPr>
        <w:t> </w:t>
      </w:r>
      <w:r>
        <w:rPr/>
        <w:t>representativas de</w:t>
      </w:r>
      <w:r>
        <w:rPr>
          <w:spacing w:val="-1"/>
        </w:rPr>
        <w:t> </w:t>
      </w:r>
      <w:r>
        <w:rPr/>
        <w:t>las</w:t>
      </w:r>
      <w:r>
        <w:rPr>
          <w:spacing w:val="-1"/>
        </w:rPr>
        <w:t> </w:t>
      </w:r>
      <w:r>
        <w:rPr/>
        <w:t>culturas</w:t>
      </w:r>
      <w:r>
        <w:rPr>
          <w:spacing w:val="-1"/>
        </w:rPr>
        <w:t> </w:t>
      </w:r>
      <w:r>
        <w:rPr/>
        <w:t>mexicanas y Maya. Se puede permanecer por su</w:t>
      </w:r>
      <w:r>
        <w:rPr>
          <w:spacing w:val="-3"/>
        </w:rPr>
        <w:t> </w:t>
      </w:r>
      <w:r>
        <w:rPr/>
        <w:t>cuenta en el Museo y visitar otras salas</w:t>
      </w:r>
      <w:r>
        <w:rPr>
          <w:spacing w:val="-3"/>
        </w:rPr>
        <w:t> </w:t>
      </w:r>
      <w:r>
        <w:rPr/>
        <w:t>o ser</w:t>
      </w:r>
      <w:r>
        <w:rPr>
          <w:spacing w:val="-1"/>
        </w:rPr>
        <w:t> </w:t>
      </w:r>
      <w:r>
        <w:rPr/>
        <w:t>trasladado a</w:t>
      </w:r>
      <w:r>
        <w:rPr>
          <w:spacing w:val="-3"/>
        </w:rPr>
        <w:t> </w:t>
      </w:r>
      <w:r>
        <w:rPr/>
        <w:t>su hotel. Tarde</w:t>
      </w:r>
      <w:r>
        <w:rPr>
          <w:spacing w:val="-3"/>
        </w:rPr>
        <w:t> </w:t>
      </w:r>
      <w:r>
        <w:rPr/>
        <w:t>libre. Sugerimos una excursión a los canales de Xochimilco. Alojamiento.</w:t>
      </w:r>
    </w:p>
    <w:p>
      <w:pPr>
        <w:pStyle w:val="BodyText"/>
        <w:spacing w:before="1"/>
      </w:pPr>
    </w:p>
    <w:p>
      <w:pPr>
        <w:pStyle w:val="Heading2"/>
        <w:spacing w:before="1"/>
      </w:pPr>
      <w:r>
        <w:rPr>
          <w:color w:val="006FC0"/>
        </w:rPr>
        <w:t>Día</w:t>
      </w:r>
      <w:r>
        <w:rPr>
          <w:color w:val="006FC0"/>
          <w:spacing w:val="-1"/>
        </w:rPr>
        <w:t> </w:t>
      </w:r>
      <w:r>
        <w:rPr>
          <w:color w:val="006FC0"/>
        </w:rPr>
        <w:t>03</w:t>
      </w:r>
      <w:r>
        <w:rPr>
          <w:color w:val="006FC0"/>
          <w:spacing w:val="40"/>
        </w:rPr>
        <w:t>  </w:t>
      </w:r>
      <w:r>
        <w:rPr>
          <w:color w:val="006FC0"/>
        </w:rPr>
        <w:t>Basílica</w:t>
      </w:r>
      <w:r>
        <w:rPr>
          <w:color w:val="006FC0"/>
          <w:spacing w:val="-3"/>
        </w:rPr>
        <w:t> </w:t>
      </w:r>
      <w:r>
        <w:rPr>
          <w:color w:val="006FC0"/>
        </w:rPr>
        <w:t>de</w:t>
      </w:r>
      <w:r>
        <w:rPr>
          <w:color w:val="006FC0"/>
          <w:spacing w:val="-9"/>
        </w:rPr>
        <w:t> </w:t>
      </w:r>
      <w:r>
        <w:rPr>
          <w:color w:val="006FC0"/>
        </w:rPr>
        <w:t>Guadalupe</w:t>
      </w:r>
      <w:r>
        <w:rPr>
          <w:color w:val="006FC0"/>
          <w:spacing w:val="-2"/>
        </w:rPr>
        <w:t> </w:t>
      </w:r>
      <w:r>
        <w:rPr>
          <w:color w:val="006FC0"/>
        </w:rPr>
        <w:t>–</w:t>
      </w:r>
      <w:r>
        <w:rPr>
          <w:color w:val="006FC0"/>
          <w:spacing w:val="1"/>
        </w:rPr>
        <w:t> </w:t>
      </w:r>
      <w:r>
        <w:rPr>
          <w:color w:val="006FC0"/>
        </w:rPr>
        <w:t>Pirámides</w:t>
      </w:r>
      <w:r>
        <w:rPr>
          <w:color w:val="006FC0"/>
          <w:spacing w:val="-5"/>
        </w:rPr>
        <w:t> </w:t>
      </w:r>
      <w:r>
        <w:rPr>
          <w:color w:val="006FC0"/>
        </w:rPr>
        <w:t>de</w:t>
      </w:r>
      <w:r>
        <w:rPr>
          <w:color w:val="006FC0"/>
          <w:spacing w:val="-4"/>
        </w:rPr>
        <w:t> </w:t>
      </w:r>
      <w:r>
        <w:rPr>
          <w:color w:val="006FC0"/>
          <w:spacing w:val="-2"/>
        </w:rPr>
        <w:t>Teotihuacán</w:t>
      </w:r>
    </w:p>
    <w:p>
      <w:pPr>
        <w:pStyle w:val="BodyText"/>
        <w:spacing w:line="244" w:lineRule="auto" w:before="2"/>
        <w:ind w:left="288" w:right="4136"/>
        <w:jc w:val="both"/>
      </w:pPr>
      <w:r>
        <w:rPr/>
        <w:drawing>
          <wp:anchor distT="0" distB="0" distL="0" distR="0" allowOverlap="1" layoutInCell="1" locked="0" behindDoc="0" simplePos="0" relativeHeight="15730176">
            <wp:simplePos x="0" y="0"/>
            <wp:positionH relativeFrom="page">
              <wp:posOffset>3958590</wp:posOffset>
            </wp:positionH>
            <wp:positionV relativeFrom="paragraph">
              <wp:posOffset>65384</wp:posOffset>
            </wp:positionV>
            <wp:extent cx="2343785" cy="1339215"/>
            <wp:effectExtent l="0" t="0" r="0" b="0"/>
            <wp:wrapNone/>
            <wp:docPr id="16" name="Image 16" descr="Del barroco al modernismo: La historia de las dos Basílicas de Guadalupe"/>
            <wp:cNvGraphicFramePr>
              <a:graphicFrameLocks/>
            </wp:cNvGraphicFramePr>
            <a:graphic>
              <a:graphicData uri="http://schemas.openxmlformats.org/drawingml/2006/picture">
                <pic:pic>
                  <pic:nvPicPr>
                    <pic:cNvPr id="16" name="Image 16" descr="Del barroco al modernismo: La historia de las dos Basílicas de Guadalupe"/>
                    <pic:cNvPicPr/>
                  </pic:nvPicPr>
                  <pic:blipFill>
                    <a:blip r:embed="rId9" cstate="print"/>
                    <a:stretch>
                      <a:fillRect/>
                    </a:stretch>
                  </pic:blipFill>
                  <pic:spPr>
                    <a:xfrm>
                      <a:off x="0" y="0"/>
                      <a:ext cx="2343785" cy="1339215"/>
                    </a:xfrm>
                    <a:prstGeom prst="rect">
                      <a:avLst/>
                    </a:prstGeom>
                  </pic:spPr>
                </pic:pic>
              </a:graphicData>
            </a:graphic>
          </wp:anchor>
        </w:drawing>
      </w:r>
      <w:r>
        <w:rPr/>
        <w:t>Desayuno. Salida en dirección a la Plaza de las Tres Culturas. Continuación a la Basílica de Guadalupe, el segundo santuario católico más visitado del mundo. Seguiremos a Teotihuacan, “donde los hombres se convierten en dioses”. Visitaremos el templo de Quetzalcoatl, la Calzada de los</w:t>
      </w:r>
      <w:r>
        <w:rPr>
          <w:spacing w:val="-2"/>
        </w:rPr>
        <w:t> </w:t>
      </w:r>
      <w:r>
        <w:rPr/>
        <w:t>muertos, la pirámide del Sol, la de</w:t>
      </w:r>
      <w:r>
        <w:rPr>
          <w:spacing w:val="-2"/>
        </w:rPr>
        <w:t> </w:t>
      </w:r>
      <w:r>
        <w:rPr/>
        <w:t>la Luna y el templo del Quetzal-Papalotl. Visita de un taller artesanal de obsidiana y otras piedras semipreciosas con que se producían ornamentos prehispánicos</w:t>
      </w:r>
      <w:r>
        <w:rPr>
          <w:spacing w:val="32"/>
        </w:rPr>
        <w:t> </w:t>
      </w:r>
      <w:r>
        <w:rPr/>
        <w:t>y</w:t>
      </w:r>
      <w:r>
        <w:rPr>
          <w:spacing w:val="33"/>
        </w:rPr>
        <w:t> </w:t>
      </w:r>
      <w:r>
        <w:rPr/>
        <w:t>adornos</w:t>
      </w:r>
      <w:r>
        <w:rPr>
          <w:spacing w:val="32"/>
        </w:rPr>
        <w:t> </w:t>
      </w:r>
      <w:r>
        <w:rPr/>
        <w:t>personales.</w:t>
      </w:r>
      <w:r>
        <w:rPr>
          <w:spacing w:val="35"/>
        </w:rPr>
        <w:t> </w:t>
      </w:r>
      <w:r>
        <w:rPr/>
        <w:t>Muestra</w:t>
      </w:r>
      <w:r>
        <w:rPr>
          <w:spacing w:val="31"/>
        </w:rPr>
        <w:t> </w:t>
      </w:r>
      <w:r>
        <w:rPr>
          <w:spacing w:val="-5"/>
        </w:rPr>
        <w:t>de</w:t>
      </w:r>
    </w:p>
    <w:p>
      <w:pPr>
        <w:pStyle w:val="BodyText"/>
        <w:spacing w:line="242" w:lineRule="auto"/>
        <w:ind w:left="288" w:right="276"/>
        <w:jc w:val="both"/>
      </w:pPr>
      <w:r>
        <w:rPr/>
        <w:t>las plantas del maguey, agave</w:t>
      </w:r>
      <w:r>
        <w:rPr>
          <w:spacing w:val="-2"/>
        </w:rPr>
        <w:t> </w:t>
      </w:r>
      <w:r>
        <w:rPr/>
        <w:t>tequilero y henequén. Regreso a</w:t>
      </w:r>
      <w:r>
        <w:rPr>
          <w:spacing w:val="-2"/>
        </w:rPr>
        <w:t> </w:t>
      </w:r>
      <w:r>
        <w:rPr/>
        <w:t>la Ciudad</w:t>
      </w:r>
      <w:r>
        <w:rPr>
          <w:spacing w:val="-2"/>
        </w:rPr>
        <w:t> </w:t>
      </w:r>
      <w:r>
        <w:rPr/>
        <w:t>de México para</w:t>
      </w:r>
      <w:r>
        <w:rPr>
          <w:spacing w:val="-2"/>
        </w:rPr>
        <w:t> </w:t>
      </w:r>
      <w:r>
        <w:rPr/>
        <w:t>tener un recorrido panorámico del Centro Histórico y paseo de la Reforma, para ver los monumentos más importantes de la Ciudad, regreso al hotel. Alojamiento.</w:t>
      </w:r>
    </w:p>
    <w:p>
      <w:pPr>
        <w:pStyle w:val="BodyText"/>
        <w:spacing w:after="0" w:line="242" w:lineRule="auto"/>
        <w:jc w:val="both"/>
        <w:sectPr>
          <w:headerReference w:type="default" r:id="rId5"/>
          <w:footerReference w:type="default" r:id="rId6"/>
          <w:type w:val="continuous"/>
          <w:pgSz w:w="11910" w:h="16840"/>
          <w:pgMar w:header="0" w:footer="968" w:top="2380" w:bottom="1160" w:left="1700" w:right="1700"/>
          <w:pgNumType w:start="1"/>
        </w:sectPr>
      </w:pPr>
    </w:p>
    <w:p>
      <w:pPr>
        <w:pStyle w:val="Heading2"/>
        <w:spacing w:before="149"/>
      </w:pPr>
      <w:r>
        <w:rPr>
          <w:color w:val="006FC0"/>
        </w:rPr>
        <w:t>Dia</w:t>
      </w:r>
      <w:r>
        <w:rPr>
          <w:color w:val="006FC0"/>
          <w:spacing w:val="-2"/>
        </w:rPr>
        <w:t> </w:t>
      </w:r>
      <w:r>
        <w:rPr>
          <w:color w:val="006FC0"/>
        </w:rPr>
        <w:t>04</w:t>
      </w:r>
      <w:r>
        <w:rPr>
          <w:color w:val="006FC0"/>
          <w:spacing w:val="42"/>
        </w:rPr>
        <w:t>  </w:t>
      </w:r>
      <w:r>
        <w:rPr>
          <w:color w:val="006FC0"/>
        </w:rPr>
        <w:t>Ciudad</w:t>
      </w:r>
      <w:r>
        <w:rPr>
          <w:color w:val="006FC0"/>
          <w:spacing w:val="-3"/>
        </w:rPr>
        <w:t> </w:t>
      </w:r>
      <w:r>
        <w:rPr>
          <w:color w:val="006FC0"/>
        </w:rPr>
        <w:t>de</w:t>
      </w:r>
      <w:r>
        <w:rPr>
          <w:color w:val="006FC0"/>
          <w:spacing w:val="-3"/>
        </w:rPr>
        <w:t> </w:t>
      </w:r>
      <w:r>
        <w:rPr>
          <w:color w:val="006FC0"/>
          <w:spacing w:val="-2"/>
        </w:rPr>
        <w:t>México</w:t>
      </w:r>
    </w:p>
    <w:p>
      <w:pPr>
        <w:pStyle w:val="BodyText"/>
        <w:spacing w:line="242" w:lineRule="auto" w:before="2"/>
        <w:ind w:left="288" w:right="279"/>
        <w:jc w:val="both"/>
      </w:pPr>
      <w:r>
        <w:rPr/>
        <w:t>Desayuno.</w:t>
      </w:r>
      <w:r>
        <w:rPr>
          <w:spacing w:val="-12"/>
        </w:rPr>
        <w:t> </w:t>
      </w:r>
      <w:r>
        <w:rPr/>
        <w:t>A</w:t>
      </w:r>
      <w:r>
        <w:rPr>
          <w:spacing w:val="-12"/>
        </w:rPr>
        <w:t> </w:t>
      </w:r>
      <w:r>
        <w:rPr/>
        <w:t>la</w:t>
      </w:r>
      <w:r>
        <w:rPr>
          <w:spacing w:val="-12"/>
        </w:rPr>
        <w:t> </w:t>
      </w:r>
      <w:r>
        <w:rPr/>
        <w:t>hora</w:t>
      </w:r>
      <w:r>
        <w:rPr>
          <w:spacing w:val="-12"/>
        </w:rPr>
        <w:t> </w:t>
      </w:r>
      <w:r>
        <w:rPr/>
        <w:t>prevista</w:t>
      </w:r>
      <w:r>
        <w:rPr>
          <w:spacing w:val="-12"/>
        </w:rPr>
        <w:t> </w:t>
      </w:r>
      <w:r>
        <w:rPr/>
        <w:t>salida</w:t>
      </w:r>
      <w:r>
        <w:rPr>
          <w:spacing w:val="-12"/>
        </w:rPr>
        <w:t> </w:t>
      </w:r>
      <w:r>
        <w:rPr/>
        <w:t>con</w:t>
      </w:r>
      <w:r>
        <w:rPr>
          <w:spacing w:val="-12"/>
        </w:rPr>
        <w:t> </w:t>
      </w:r>
      <w:r>
        <w:rPr/>
        <w:t>destino</w:t>
      </w:r>
      <w:r>
        <w:rPr>
          <w:spacing w:val="-12"/>
        </w:rPr>
        <w:t> </w:t>
      </w:r>
      <w:r>
        <w:rPr/>
        <w:t>al</w:t>
      </w:r>
      <w:r>
        <w:rPr>
          <w:spacing w:val="-11"/>
        </w:rPr>
        <w:t> </w:t>
      </w:r>
      <w:r>
        <w:rPr/>
        <w:t>Aeropuerto</w:t>
      </w:r>
      <w:r>
        <w:rPr>
          <w:spacing w:val="-12"/>
        </w:rPr>
        <w:t> </w:t>
      </w:r>
      <w:r>
        <w:rPr/>
        <w:t>Internacional</w:t>
      </w:r>
      <w:r>
        <w:rPr>
          <w:spacing w:val="-8"/>
        </w:rPr>
        <w:t> </w:t>
      </w:r>
      <w:r>
        <w:rPr/>
        <w:t>Benito</w:t>
      </w:r>
      <w:r>
        <w:rPr>
          <w:spacing w:val="-12"/>
        </w:rPr>
        <w:t> </w:t>
      </w:r>
      <w:r>
        <w:rPr/>
        <w:t>Juárez</w:t>
      </w:r>
      <w:r>
        <w:rPr>
          <w:spacing w:val="-12"/>
        </w:rPr>
        <w:t> </w:t>
      </w:r>
      <w:r>
        <w:rPr/>
        <w:t>para</w:t>
      </w:r>
      <w:r>
        <w:rPr>
          <w:spacing w:val="-11"/>
        </w:rPr>
        <w:t> </w:t>
      </w:r>
      <w:r>
        <w:rPr/>
        <w:t>tomar nuestro vuelo con destino a la ciudad de origen.</w:t>
      </w:r>
    </w:p>
    <w:p>
      <w:pPr>
        <w:pStyle w:val="BodyText"/>
        <w:spacing w:before="2"/>
        <w:ind w:left="288"/>
        <w:jc w:val="both"/>
      </w:pPr>
      <w:r>
        <w:rPr/>
        <w:t>Fin de los</w:t>
      </w:r>
      <w:r>
        <w:rPr>
          <w:spacing w:val="1"/>
        </w:rPr>
        <w:t> </w:t>
      </w:r>
      <w:r>
        <w:rPr>
          <w:spacing w:val="-2"/>
        </w:rPr>
        <w:t>servicios.</w:t>
      </w:r>
    </w:p>
    <w:p>
      <w:pPr>
        <w:pStyle w:val="BodyText"/>
        <w:spacing w:before="7"/>
      </w:pPr>
    </w:p>
    <w:p>
      <w:pPr>
        <w:pStyle w:val="Heading2"/>
        <w:ind w:left="0" w:right="272"/>
        <w:jc w:val="right"/>
      </w:pPr>
      <w:r>
        <w:rPr>
          <w:color w:val="006FC0"/>
        </w:rPr>
        <w:t>Fin</w:t>
      </w:r>
      <w:r>
        <w:rPr>
          <w:color w:val="006FC0"/>
          <w:spacing w:val="1"/>
        </w:rPr>
        <w:t> </w:t>
      </w:r>
      <w:r>
        <w:rPr>
          <w:color w:val="006FC0"/>
        </w:rPr>
        <w:t>De</w:t>
      </w:r>
      <w:r>
        <w:rPr>
          <w:color w:val="006FC0"/>
          <w:spacing w:val="-3"/>
        </w:rPr>
        <w:t> </w:t>
      </w:r>
      <w:r>
        <w:rPr>
          <w:color w:val="006FC0"/>
        </w:rPr>
        <w:t>Los</w:t>
      </w:r>
      <w:r>
        <w:rPr>
          <w:color w:val="006FC0"/>
          <w:spacing w:val="-2"/>
        </w:rPr>
        <w:t> Servicios.</w:t>
      </w:r>
    </w:p>
    <w:p>
      <w:pPr>
        <w:pStyle w:val="BodyText"/>
        <w:spacing w:before="205"/>
        <w:rPr>
          <w:rFonts w:ascii="Arial"/>
          <w:b/>
        </w:rPr>
      </w:pPr>
    </w:p>
    <w:p>
      <w:pPr>
        <w:spacing w:before="1"/>
        <w:ind w:left="288" w:right="275"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spacing w:before="1"/>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6"/>
          <w:u w:val="single" w:color="006FC0"/>
        </w:rPr>
        <w:t> </w:t>
      </w:r>
      <w:r>
        <w:rPr>
          <w:color w:val="006FC0"/>
          <w:spacing w:val="-2"/>
          <w:u w:val="single" w:color="006FC0"/>
        </w:rPr>
        <w:t>(USD):</w:t>
      </w:r>
    </w:p>
    <w:p>
      <w:pPr>
        <w:pStyle w:val="BodyText"/>
        <w:spacing w:before="97"/>
        <w:rPr>
          <w:rFonts w:ascii="Arial"/>
          <w:b/>
          <w:sz w:val="20"/>
        </w:rPr>
      </w:pPr>
    </w:p>
    <w:tbl>
      <w:tblPr>
        <w:tblW w:w="0" w:type="auto"/>
        <w:jc w:val="left"/>
        <w:tblInd w:w="23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28"/>
        <w:gridCol w:w="1272"/>
        <w:gridCol w:w="1373"/>
        <w:gridCol w:w="1320"/>
        <w:gridCol w:w="1191"/>
        <w:gridCol w:w="1186"/>
      </w:tblGrid>
      <w:tr>
        <w:trPr>
          <w:trHeight w:val="206" w:hRule="atLeast"/>
        </w:trPr>
        <w:tc>
          <w:tcPr>
            <w:tcW w:w="8070" w:type="dxa"/>
            <w:gridSpan w:val="6"/>
            <w:tcBorders>
              <w:bottom w:val="nil"/>
            </w:tcBorders>
            <w:shd w:val="clear" w:color="auto" w:fill="E26C09"/>
          </w:tcPr>
          <w:p>
            <w:pPr>
              <w:pStyle w:val="TableParagraph"/>
              <w:spacing w:line="187" w:lineRule="exact"/>
              <w:ind w:left="25"/>
              <w:jc w:val="center"/>
              <w:rPr>
                <w:b/>
                <w:sz w:val="18"/>
              </w:rPr>
            </w:pPr>
            <w:r>
              <w:rPr>
                <w:b/>
                <w:color w:val="FFFFFF"/>
                <w:sz w:val="18"/>
              </w:rPr>
              <w:t>TEMPORADA</w:t>
            </w:r>
            <w:r>
              <w:rPr>
                <w:b/>
                <w:color w:val="FFFFFF"/>
                <w:spacing w:val="-4"/>
                <w:sz w:val="18"/>
              </w:rPr>
              <w:t> 2026</w:t>
            </w:r>
          </w:p>
        </w:tc>
      </w:tr>
      <w:tr>
        <w:trPr>
          <w:trHeight w:val="451" w:hRule="atLeast"/>
        </w:trPr>
        <w:tc>
          <w:tcPr>
            <w:tcW w:w="1728" w:type="dxa"/>
            <w:tcBorders>
              <w:top w:val="nil"/>
              <w:bottom w:val="nil"/>
            </w:tcBorders>
            <w:shd w:val="clear" w:color="auto" w:fill="28AC04"/>
          </w:tcPr>
          <w:p>
            <w:pPr>
              <w:pStyle w:val="TableParagraph"/>
              <w:spacing w:before="119"/>
              <w:ind w:left="494"/>
              <w:rPr>
                <w:b/>
                <w:sz w:val="18"/>
              </w:rPr>
            </w:pPr>
            <w:r>
              <w:rPr>
                <w:b/>
                <w:color w:val="FFFFFF"/>
                <w:spacing w:val="-2"/>
                <w:sz w:val="18"/>
              </w:rPr>
              <w:t>Vigencia</w:t>
            </w:r>
          </w:p>
        </w:tc>
        <w:tc>
          <w:tcPr>
            <w:tcW w:w="1272" w:type="dxa"/>
            <w:tcBorders>
              <w:top w:val="nil"/>
              <w:bottom w:val="nil"/>
            </w:tcBorders>
            <w:shd w:val="clear" w:color="auto" w:fill="28AC04"/>
          </w:tcPr>
          <w:p>
            <w:pPr>
              <w:pStyle w:val="TableParagraph"/>
              <w:spacing w:before="119"/>
              <w:ind w:left="312"/>
              <w:rPr>
                <w:b/>
                <w:sz w:val="18"/>
              </w:rPr>
            </w:pPr>
            <w:r>
              <w:rPr>
                <w:b/>
                <w:color w:val="FFFFFF"/>
                <w:spacing w:val="-2"/>
                <w:sz w:val="18"/>
              </w:rPr>
              <w:t>Hoteles</w:t>
            </w:r>
          </w:p>
        </w:tc>
        <w:tc>
          <w:tcPr>
            <w:tcW w:w="1373" w:type="dxa"/>
            <w:tcBorders>
              <w:top w:val="nil"/>
              <w:bottom w:val="nil"/>
            </w:tcBorders>
            <w:shd w:val="clear" w:color="auto" w:fill="28AC04"/>
          </w:tcPr>
          <w:p>
            <w:pPr>
              <w:pStyle w:val="TableParagraph"/>
              <w:spacing w:before="119"/>
              <w:ind w:left="16"/>
              <w:jc w:val="center"/>
              <w:rPr>
                <w:b/>
                <w:sz w:val="18"/>
              </w:rPr>
            </w:pPr>
            <w:r>
              <w:rPr>
                <w:b/>
                <w:color w:val="FFFFFF"/>
                <w:spacing w:val="-2"/>
                <w:sz w:val="18"/>
              </w:rPr>
              <w:t>Sencilla</w:t>
            </w:r>
          </w:p>
        </w:tc>
        <w:tc>
          <w:tcPr>
            <w:tcW w:w="1320" w:type="dxa"/>
            <w:tcBorders>
              <w:top w:val="nil"/>
              <w:bottom w:val="nil"/>
            </w:tcBorders>
            <w:shd w:val="clear" w:color="auto" w:fill="28AC04"/>
          </w:tcPr>
          <w:p>
            <w:pPr>
              <w:pStyle w:val="TableParagraph"/>
              <w:spacing w:before="119"/>
              <w:ind w:left="31" w:right="10"/>
              <w:jc w:val="center"/>
              <w:rPr>
                <w:b/>
                <w:sz w:val="18"/>
              </w:rPr>
            </w:pPr>
            <w:r>
              <w:rPr>
                <w:b/>
                <w:color w:val="FFFFFF"/>
                <w:spacing w:val="-2"/>
                <w:sz w:val="18"/>
              </w:rPr>
              <w:t>Doble</w:t>
            </w:r>
          </w:p>
        </w:tc>
        <w:tc>
          <w:tcPr>
            <w:tcW w:w="1191" w:type="dxa"/>
            <w:tcBorders>
              <w:top w:val="nil"/>
              <w:bottom w:val="nil"/>
            </w:tcBorders>
            <w:shd w:val="clear" w:color="auto" w:fill="28AC04"/>
          </w:tcPr>
          <w:p>
            <w:pPr>
              <w:pStyle w:val="TableParagraph"/>
              <w:spacing w:before="119"/>
              <w:ind w:left="27" w:right="1"/>
              <w:jc w:val="center"/>
              <w:rPr>
                <w:b/>
                <w:sz w:val="18"/>
              </w:rPr>
            </w:pPr>
            <w:r>
              <w:rPr>
                <w:b/>
                <w:color w:val="FFFFFF"/>
                <w:spacing w:val="-2"/>
                <w:sz w:val="18"/>
              </w:rPr>
              <w:t>Triple</w:t>
            </w:r>
          </w:p>
        </w:tc>
        <w:tc>
          <w:tcPr>
            <w:tcW w:w="1186" w:type="dxa"/>
            <w:tcBorders>
              <w:top w:val="nil"/>
              <w:bottom w:val="nil"/>
            </w:tcBorders>
            <w:shd w:val="clear" w:color="auto" w:fill="28AC04"/>
          </w:tcPr>
          <w:p>
            <w:pPr>
              <w:pStyle w:val="TableParagraph"/>
              <w:spacing w:before="13"/>
              <w:ind w:left="178" w:right="149" w:firstLine="144"/>
              <w:rPr>
                <w:b/>
                <w:sz w:val="18"/>
              </w:rPr>
            </w:pPr>
            <w:r>
              <w:rPr>
                <w:b/>
                <w:color w:val="FFFFFF"/>
                <w:spacing w:val="-2"/>
                <w:sz w:val="18"/>
              </w:rPr>
              <w:t>Menor </w:t>
            </w:r>
            <w:r>
              <w:rPr>
                <w:b/>
                <w:color w:val="FFFFFF"/>
                <w:sz w:val="18"/>
              </w:rPr>
              <w:t>3-11</w:t>
            </w:r>
            <w:r>
              <w:rPr>
                <w:b/>
                <w:color w:val="FFFFFF"/>
                <w:spacing w:val="-13"/>
                <w:sz w:val="18"/>
              </w:rPr>
              <w:t> </w:t>
            </w:r>
            <w:r>
              <w:rPr>
                <w:b/>
                <w:color w:val="FFFFFF"/>
                <w:sz w:val="18"/>
              </w:rPr>
              <w:t>años</w:t>
            </w:r>
          </w:p>
        </w:tc>
      </w:tr>
      <w:tr>
        <w:trPr>
          <w:trHeight w:val="417" w:hRule="atLeast"/>
        </w:trPr>
        <w:tc>
          <w:tcPr>
            <w:tcW w:w="1728" w:type="dxa"/>
            <w:vMerge w:val="restart"/>
            <w:tcBorders>
              <w:top w:val="nil"/>
            </w:tcBorders>
          </w:tcPr>
          <w:p>
            <w:pPr>
              <w:pStyle w:val="TableParagraph"/>
              <w:rPr>
                <w:b/>
                <w:sz w:val="18"/>
              </w:rPr>
            </w:pPr>
          </w:p>
          <w:p>
            <w:pPr>
              <w:pStyle w:val="TableParagraph"/>
              <w:rPr>
                <w:b/>
                <w:sz w:val="18"/>
              </w:rPr>
            </w:pPr>
          </w:p>
          <w:p>
            <w:pPr>
              <w:pStyle w:val="TableParagraph"/>
              <w:rPr>
                <w:b/>
                <w:sz w:val="18"/>
              </w:rPr>
            </w:pPr>
          </w:p>
          <w:p>
            <w:pPr>
              <w:pStyle w:val="TableParagraph"/>
              <w:spacing w:before="16"/>
              <w:rPr>
                <w:b/>
                <w:sz w:val="18"/>
              </w:rPr>
            </w:pPr>
          </w:p>
          <w:p>
            <w:pPr>
              <w:pStyle w:val="TableParagraph"/>
              <w:ind w:left="134"/>
              <w:rPr>
                <w:b/>
                <w:sz w:val="18"/>
              </w:rPr>
            </w:pPr>
            <w:r>
              <w:rPr>
                <w:b/>
                <w:spacing w:val="-2"/>
                <w:sz w:val="18"/>
              </w:rPr>
              <w:t>15/04/26-15/12/26</w:t>
            </w:r>
          </w:p>
        </w:tc>
        <w:tc>
          <w:tcPr>
            <w:tcW w:w="1272" w:type="dxa"/>
            <w:tcBorders>
              <w:top w:val="nil"/>
            </w:tcBorders>
          </w:tcPr>
          <w:p>
            <w:pPr>
              <w:pStyle w:val="TableParagraph"/>
              <w:spacing w:line="206" w:lineRule="exact"/>
              <w:ind w:left="115"/>
              <w:rPr>
                <w:b/>
                <w:sz w:val="18"/>
              </w:rPr>
            </w:pPr>
            <w:r>
              <w:rPr>
                <w:b/>
                <w:sz w:val="18"/>
              </w:rPr>
              <w:t>Regente</w:t>
            </w:r>
            <w:r>
              <w:rPr>
                <w:b/>
                <w:spacing w:val="-15"/>
                <w:sz w:val="18"/>
              </w:rPr>
              <w:t> </w:t>
            </w:r>
            <w:r>
              <w:rPr>
                <w:b/>
                <w:sz w:val="18"/>
              </w:rPr>
              <w:t>3*</w:t>
            </w:r>
            <w:r>
              <w:rPr>
                <w:b/>
                <w:spacing w:val="-12"/>
                <w:sz w:val="18"/>
              </w:rPr>
              <w:t> </w:t>
            </w:r>
            <w:r>
              <w:rPr>
                <w:b/>
                <w:sz w:val="18"/>
              </w:rPr>
              <w:t>/ Premier 3*</w:t>
            </w:r>
          </w:p>
        </w:tc>
        <w:tc>
          <w:tcPr>
            <w:tcW w:w="1373" w:type="dxa"/>
            <w:tcBorders>
              <w:top w:val="nil"/>
            </w:tcBorders>
          </w:tcPr>
          <w:p>
            <w:pPr>
              <w:pStyle w:val="TableParagraph"/>
              <w:spacing w:before="103"/>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589</w:t>
            </w:r>
          </w:p>
        </w:tc>
        <w:tc>
          <w:tcPr>
            <w:tcW w:w="1320" w:type="dxa"/>
            <w:tcBorders>
              <w:top w:val="nil"/>
            </w:tcBorders>
          </w:tcPr>
          <w:p>
            <w:pPr>
              <w:pStyle w:val="TableParagraph"/>
              <w:spacing w:before="103"/>
              <w:ind w:left="3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381</w:t>
            </w:r>
          </w:p>
        </w:tc>
        <w:tc>
          <w:tcPr>
            <w:tcW w:w="1191" w:type="dxa"/>
            <w:tcBorders>
              <w:top w:val="nil"/>
            </w:tcBorders>
          </w:tcPr>
          <w:p>
            <w:pPr>
              <w:pStyle w:val="TableParagraph"/>
              <w:spacing w:before="103"/>
              <w:ind w:left="2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342</w:t>
            </w:r>
          </w:p>
        </w:tc>
        <w:tc>
          <w:tcPr>
            <w:tcW w:w="1186" w:type="dxa"/>
            <w:tcBorders>
              <w:top w:val="nil"/>
            </w:tcBorders>
          </w:tcPr>
          <w:p>
            <w:pPr>
              <w:pStyle w:val="TableParagraph"/>
              <w:spacing w:before="103"/>
              <w:ind w:left="27"/>
              <w:jc w:val="center"/>
              <w:rPr>
                <w:rFonts w:ascii="Microsoft Sans Serif"/>
                <w:sz w:val="18"/>
              </w:rPr>
            </w:pPr>
            <w:r>
              <w:rPr>
                <w:rFonts w:ascii="Microsoft Sans Serif"/>
                <w:sz w:val="18"/>
              </w:rPr>
              <w:t>USD</w:t>
            </w:r>
            <w:r>
              <w:rPr>
                <w:rFonts w:ascii="Microsoft Sans Serif"/>
                <w:spacing w:val="53"/>
                <w:sz w:val="18"/>
              </w:rPr>
              <w:t> </w:t>
            </w:r>
            <w:r>
              <w:rPr>
                <w:rFonts w:ascii="Microsoft Sans Serif"/>
                <w:spacing w:val="-5"/>
                <w:sz w:val="18"/>
              </w:rPr>
              <w:t>256</w:t>
            </w:r>
          </w:p>
        </w:tc>
      </w:tr>
      <w:tr>
        <w:trPr>
          <w:trHeight w:val="618" w:hRule="atLeast"/>
        </w:trPr>
        <w:tc>
          <w:tcPr>
            <w:tcW w:w="1728" w:type="dxa"/>
            <w:vMerge/>
            <w:tcBorders>
              <w:top w:val="nil"/>
            </w:tcBorders>
          </w:tcPr>
          <w:p>
            <w:pPr>
              <w:rPr>
                <w:sz w:val="2"/>
                <w:szCs w:val="2"/>
              </w:rPr>
            </w:pPr>
          </w:p>
        </w:tc>
        <w:tc>
          <w:tcPr>
            <w:tcW w:w="1272" w:type="dxa"/>
            <w:shd w:val="clear" w:color="auto" w:fill="FFFF99"/>
          </w:tcPr>
          <w:p>
            <w:pPr>
              <w:pStyle w:val="TableParagraph"/>
              <w:spacing w:line="201" w:lineRule="exact"/>
              <w:ind w:left="115"/>
              <w:rPr>
                <w:b/>
                <w:sz w:val="18"/>
              </w:rPr>
            </w:pPr>
            <w:r>
              <w:rPr>
                <w:b/>
                <w:spacing w:val="-2"/>
                <w:sz w:val="18"/>
              </w:rPr>
              <w:t>Casablanca</w:t>
            </w:r>
          </w:p>
          <w:p>
            <w:pPr>
              <w:pStyle w:val="TableParagraph"/>
              <w:spacing w:line="206" w:lineRule="exact"/>
              <w:ind w:left="115" w:right="179"/>
              <w:rPr>
                <w:b/>
                <w:sz w:val="18"/>
              </w:rPr>
            </w:pPr>
            <w:r>
              <w:rPr>
                <w:b/>
                <w:sz w:val="18"/>
              </w:rPr>
              <w:t>4*/ Royal Reforma</w:t>
            </w:r>
            <w:r>
              <w:rPr>
                <w:b/>
                <w:spacing w:val="-13"/>
                <w:sz w:val="18"/>
              </w:rPr>
              <w:t> </w:t>
            </w:r>
            <w:r>
              <w:rPr>
                <w:b/>
                <w:sz w:val="18"/>
              </w:rPr>
              <w:t>4*</w:t>
            </w:r>
          </w:p>
        </w:tc>
        <w:tc>
          <w:tcPr>
            <w:tcW w:w="1373" w:type="dxa"/>
            <w:shd w:val="clear" w:color="auto" w:fill="FFFF99"/>
          </w:tcPr>
          <w:p>
            <w:pPr>
              <w:pStyle w:val="TableParagraph"/>
              <w:spacing w:before="203"/>
              <w:ind w:lef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671</w:t>
            </w:r>
          </w:p>
        </w:tc>
        <w:tc>
          <w:tcPr>
            <w:tcW w:w="1320" w:type="dxa"/>
            <w:shd w:val="clear" w:color="auto" w:fill="FFFF99"/>
          </w:tcPr>
          <w:p>
            <w:pPr>
              <w:pStyle w:val="TableParagraph"/>
              <w:spacing w:before="203"/>
              <w:ind w:left="3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422</w:t>
            </w:r>
          </w:p>
        </w:tc>
        <w:tc>
          <w:tcPr>
            <w:tcW w:w="1191" w:type="dxa"/>
            <w:shd w:val="clear" w:color="auto" w:fill="FFFF99"/>
          </w:tcPr>
          <w:p>
            <w:pPr>
              <w:pStyle w:val="TableParagraph"/>
              <w:spacing w:before="203"/>
              <w:ind w:left="2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408</w:t>
            </w:r>
          </w:p>
        </w:tc>
        <w:tc>
          <w:tcPr>
            <w:tcW w:w="1186" w:type="dxa"/>
            <w:shd w:val="clear" w:color="auto" w:fill="FFFF99"/>
          </w:tcPr>
          <w:p>
            <w:pPr>
              <w:pStyle w:val="TableParagraph"/>
              <w:spacing w:before="203"/>
              <w:ind w:left="27"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283</w:t>
            </w:r>
          </w:p>
        </w:tc>
      </w:tr>
      <w:tr>
        <w:trPr>
          <w:trHeight w:val="829" w:hRule="atLeast"/>
        </w:trPr>
        <w:tc>
          <w:tcPr>
            <w:tcW w:w="1728" w:type="dxa"/>
            <w:vMerge/>
            <w:tcBorders>
              <w:top w:val="nil"/>
            </w:tcBorders>
          </w:tcPr>
          <w:p>
            <w:pPr>
              <w:rPr>
                <w:sz w:val="2"/>
                <w:szCs w:val="2"/>
              </w:rPr>
            </w:pPr>
          </w:p>
        </w:tc>
        <w:tc>
          <w:tcPr>
            <w:tcW w:w="1272" w:type="dxa"/>
          </w:tcPr>
          <w:p>
            <w:pPr>
              <w:pStyle w:val="TableParagraph"/>
              <w:spacing w:line="206" w:lineRule="exact"/>
              <w:ind w:left="115" w:right="179"/>
              <w:rPr>
                <w:b/>
                <w:sz w:val="18"/>
              </w:rPr>
            </w:pPr>
            <w:r>
              <w:rPr>
                <w:b/>
                <w:spacing w:val="-2"/>
                <w:sz w:val="18"/>
              </w:rPr>
              <w:t>Galería </w:t>
            </w:r>
            <w:r>
              <w:rPr>
                <w:b/>
                <w:sz w:val="18"/>
              </w:rPr>
              <w:t>Plaza 5*/ </w:t>
            </w:r>
            <w:r>
              <w:rPr>
                <w:b/>
                <w:spacing w:val="-2"/>
                <w:sz w:val="18"/>
              </w:rPr>
              <w:t>Emporio </w:t>
            </w:r>
            <w:r>
              <w:rPr>
                <w:b/>
                <w:sz w:val="18"/>
              </w:rPr>
              <w:t>Reforma</w:t>
            </w:r>
            <w:r>
              <w:rPr>
                <w:b/>
                <w:spacing w:val="-13"/>
                <w:sz w:val="18"/>
              </w:rPr>
              <w:t> </w:t>
            </w:r>
            <w:r>
              <w:rPr>
                <w:b/>
                <w:sz w:val="18"/>
              </w:rPr>
              <w:t>5*</w:t>
            </w:r>
          </w:p>
        </w:tc>
        <w:tc>
          <w:tcPr>
            <w:tcW w:w="1373" w:type="dxa"/>
          </w:tcPr>
          <w:p>
            <w:pPr>
              <w:pStyle w:val="TableParagraph"/>
              <w:spacing w:before="101"/>
              <w:rPr>
                <w:b/>
                <w:sz w:val="18"/>
              </w:rPr>
            </w:pPr>
          </w:p>
          <w:p>
            <w:pPr>
              <w:pStyle w:val="TableParagraph"/>
              <w:spacing w:before="1"/>
              <w:ind w:left="16"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1,002</w:t>
            </w:r>
          </w:p>
        </w:tc>
        <w:tc>
          <w:tcPr>
            <w:tcW w:w="1320" w:type="dxa"/>
          </w:tcPr>
          <w:p>
            <w:pPr>
              <w:pStyle w:val="TableParagraph"/>
              <w:spacing w:before="101"/>
              <w:rPr>
                <w:b/>
                <w:sz w:val="18"/>
              </w:rPr>
            </w:pPr>
          </w:p>
          <w:p>
            <w:pPr>
              <w:pStyle w:val="TableParagraph"/>
              <w:spacing w:before="1"/>
              <w:ind w:left="3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588</w:t>
            </w:r>
          </w:p>
        </w:tc>
        <w:tc>
          <w:tcPr>
            <w:tcW w:w="1191" w:type="dxa"/>
          </w:tcPr>
          <w:p>
            <w:pPr>
              <w:pStyle w:val="TableParagraph"/>
              <w:spacing w:before="101"/>
              <w:rPr>
                <w:b/>
                <w:sz w:val="18"/>
              </w:rPr>
            </w:pPr>
          </w:p>
          <w:p>
            <w:pPr>
              <w:pStyle w:val="TableParagraph"/>
              <w:spacing w:before="1"/>
              <w:ind w:left="2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530</w:t>
            </w:r>
          </w:p>
        </w:tc>
        <w:tc>
          <w:tcPr>
            <w:tcW w:w="1186" w:type="dxa"/>
          </w:tcPr>
          <w:p>
            <w:pPr>
              <w:pStyle w:val="TableParagraph"/>
              <w:spacing w:before="101"/>
              <w:rPr>
                <w:b/>
                <w:sz w:val="18"/>
              </w:rPr>
            </w:pPr>
          </w:p>
          <w:p>
            <w:pPr>
              <w:pStyle w:val="TableParagraph"/>
              <w:spacing w:before="1"/>
              <w:ind w:left="27"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394</w:t>
            </w:r>
          </w:p>
        </w:tc>
      </w:tr>
    </w:tbl>
    <w:p>
      <w:pPr>
        <w:spacing w:line="242" w:lineRule="auto" w:before="202"/>
        <w:ind w:left="288" w:right="275"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3"/>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Máximo 2 menores por habitación. Consulta suplemento para fechas de Fórmula 1 y Día de muertos. Las tarifas no aplican en puentes, días festivos, Navidad o Fin de Año, Eventos especiales (Mundial)</w:t>
      </w:r>
    </w:p>
    <w:p>
      <w:pPr>
        <w:pStyle w:val="BodyText"/>
        <w:spacing w:before="200"/>
        <w:rPr>
          <w:rFonts w:ascii="Arial"/>
          <w:b/>
          <w:i/>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w w:val="110"/>
        </w:rPr>
        <w:t>✔</w:t>
      </w:r>
      <w:r>
        <w:rPr>
          <w:rFonts w:ascii="Segoe UI Symbol" w:hAnsi="Segoe UI Symbol"/>
        </w:rPr>
        <w:tab/>
      </w:r>
      <w:r>
        <w:rPr>
          <w:w w:val="105"/>
        </w:rPr>
        <w:t>Traslados</w:t>
      </w:r>
      <w:r>
        <w:rPr>
          <w:spacing w:val="-9"/>
          <w:w w:val="105"/>
        </w:rPr>
        <w:t> </w:t>
      </w:r>
      <w:r>
        <w:rPr>
          <w:w w:val="105"/>
        </w:rPr>
        <w:t>Aeropuerto</w:t>
      </w:r>
      <w:r>
        <w:rPr>
          <w:spacing w:val="-6"/>
          <w:w w:val="105"/>
        </w:rPr>
        <w:t> </w:t>
      </w:r>
      <w:r>
        <w:rPr>
          <w:w w:val="105"/>
        </w:rPr>
        <w:t>–</w:t>
      </w:r>
      <w:r>
        <w:rPr>
          <w:spacing w:val="-8"/>
          <w:w w:val="105"/>
        </w:rPr>
        <w:t> </w:t>
      </w:r>
      <w:r>
        <w:rPr>
          <w:w w:val="105"/>
        </w:rPr>
        <w:t>Hotel</w:t>
      </w:r>
      <w:r>
        <w:rPr>
          <w:spacing w:val="-5"/>
          <w:w w:val="105"/>
        </w:rPr>
        <w:t> </w:t>
      </w:r>
      <w:r>
        <w:rPr>
          <w:w w:val="105"/>
        </w:rPr>
        <w:t>–</w:t>
      </w:r>
      <w:r>
        <w:rPr>
          <w:spacing w:val="-8"/>
          <w:w w:val="105"/>
        </w:rPr>
        <w:t> </w:t>
      </w:r>
      <w:r>
        <w:rPr>
          <w:spacing w:val="-2"/>
          <w:w w:val="105"/>
        </w:rPr>
        <w:t>Aeropuerto</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3</w:t>
      </w:r>
      <w:r>
        <w:rPr>
          <w:spacing w:val="2"/>
        </w:rPr>
        <w:t> </w:t>
      </w:r>
      <w:r>
        <w:rPr/>
        <w:t>noches</w:t>
      </w:r>
      <w:r>
        <w:rPr>
          <w:spacing w:val="-2"/>
        </w:rPr>
        <w:t> </w:t>
      </w:r>
      <w:r>
        <w:rPr/>
        <w:t>de</w:t>
      </w:r>
      <w:r>
        <w:rPr>
          <w:spacing w:val="-3"/>
        </w:rPr>
        <w:t> </w:t>
      </w:r>
      <w:r>
        <w:rPr/>
        <w:t>Hospedaje</w:t>
      </w:r>
      <w:r>
        <w:rPr>
          <w:spacing w:val="-2"/>
        </w:rPr>
        <w:t> </w:t>
      </w:r>
      <w:r>
        <w:rPr/>
        <w:t>de</w:t>
      </w:r>
      <w:r>
        <w:rPr>
          <w:spacing w:val="-3"/>
        </w:rPr>
        <w:t> </w:t>
      </w:r>
      <w:r>
        <w:rPr/>
        <w:t>acuerdo</w:t>
      </w:r>
      <w:r>
        <w:rPr>
          <w:spacing w:val="-2"/>
        </w:rPr>
        <w:t> </w:t>
      </w:r>
      <w:r>
        <w:rPr/>
        <w:t>a</w:t>
      </w:r>
      <w:r>
        <w:rPr>
          <w:spacing w:val="-3"/>
        </w:rPr>
        <w:t> </w:t>
      </w:r>
      <w:r>
        <w:rPr/>
        <w:t>itinerario</w:t>
      </w:r>
      <w:r>
        <w:rPr>
          <w:spacing w:val="2"/>
        </w:rPr>
        <w:t> </w:t>
      </w:r>
      <w:r>
        <w:rPr/>
        <w:t>en</w:t>
      </w:r>
      <w:r>
        <w:rPr>
          <w:spacing w:val="-2"/>
        </w:rPr>
        <w:t> </w:t>
      </w:r>
      <w:r>
        <w:rPr/>
        <w:t>la</w:t>
      </w:r>
      <w:r>
        <w:rPr>
          <w:spacing w:val="-3"/>
        </w:rPr>
        <w:t> </w:t>
      </w:r>
      <w:r>
        <w:rPr/>
        <w:t>categoría</w:t>
      </w:r>
      <w:r>
        <w:rPr>
          <w:spacing w:val="2"/>
        </w:rPr>
        <w:t> </w:t>
      </w:r>
      <w:r>
        <w:rPr>
          <w:spacing w:val="-2"/>
        </w:rPr>
        <w:t>Seleccionada</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Desayuno</w:t>
      </w:r>
      <w:r>
        <w:rPr>
          <w:spacing w:val="-1"/>
        </w:rPr>
        <w:t> </w:t>
      </w:r>
      <w:r>
        <w:rPr>
          <w:spacing w:val="-2"/>
        </w:rPr>
        <w:t>diario</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Visitas</w:t>
      </w:r>
      <w:r>
        <w:rPr>
          <w:spacing w:val="-1"/>
        </w:rPr>
        <w:t> </w:t>
      </w:r>
      <w:r>
        <w:rPr/>
        <w:t>Museo de</w:t>
      </w:r>
      <w:r>
        <w:rPr>
          <w:spacing w:val="-4"/>
        </w:rPr>
        <w:t> </w:t>
      </w:r>
      <w:r>
        <w:rPr/>
        <w:t>Antropología,</w:t>
      </w:r>
      <w:r>
        <w:rPr>
          <w:spacing w:val="-4"/>
        </w:rPr>
        <w:t> </w:t>
      </w:r>
      <w:r>
        <w:rPr/>
        <w:t>Centro</w:t>
      </w:r>
      <w:r>
        <w:rPr>
          <w:spacing w:val="-5"/>
        </w:rPr>
        <w:t> </w:t>
      </w:r>
      <w:r>
        <w:rPr/>
        <w:t>Histórico,</w:t>
      </w:r>
      <w:r>
        <w:rPr>
          <w:spacing w:val="-3"/>
        </w:rPr>
        <w:t> </w:t>
      </w:r>
      <w:r>
        <w:rPr/>
        <w:t>Teotihuacán,</w:t>
      </w:r>
      <w:r>
        <w:rPr>
          <w:spacing w:val="2"/>
        </w:rPr>
        <w:t> </w:t>
      </w:r>
      <w:r>
        <w:rPr/>
        <w:t>Basílica</w:t>
      </w:r>
      <w:r>
        <w:rPr>
          <w:spacing w:val="-5"/>
        </w:rPr>
        <w:t> </w:t>
      </w:r>
      <w:r>
        <w:rPr/>
        <w:t>de</w:t>
      </w:r>
      <w:r>
        <w:rPr>
          <w:spacing w:val="-5"/>
        </w:rPr>
        <w:t> </w:t>
      </w:r>
      <w:r>
        <w:rPr>
          <w:spacing w:val="-2"/>
        </w:rPr>
        <w:t>Guadalupe</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Guías</w:t>
      </w:r>
      <w:r>
        <w:rPr>
          <w:spacing w:val="7"/>
        </w:rPr>
        <w:t> </w:t>
      </w:r>
      <w:r>
        <w:rPr>
          <w:spacing w:val="-2"/>
        </w:rPr>
        <w:t>certificados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asistencia</w:t>
      </w:r>
      <w:r>
        <w:rPr>
          <w:spacing w:val="-6"/>
        </w:rPr>
        <w:t> </w:t>
      </w:r>
      <w:r>
        <w:rPr/>
        <w:t>en </w:t>
      </w:r>
      <w:r>
        <w:rPr>
          <w:spacing w:val="-2"/>
        </w:rPr>
        <w:t>destino.</w:t>
      </w:r>
    </w:p>
    <w:p>
      <w:pPr>
        <w:pStyle w:val="BodyText"/>
      </w:pPr>
    </w:p>
    <w:p>
      <w:pPr>
        <w:pStyle w:val="BodyText"/>
      </w:pPr>
    </w:p>
    <w:p>
      <w:pPr>
        <w:pStyle w:val="BodyText"/>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2"/>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Boleto</w:t>
      </w:r>
      <w:r>
        <w:rPr>
          <w:spacing w:val="13"/>
          <w:sz w:val="18"/>
        </w:rPr>
        <w:t> </w:t>
      </w:r>
      <w:r>
        <w:rPr>
          <w:sz w:val="18"/>
        </w:rPr>
        <w:t>de</w:t>
      </w:r>
      <w:r>
        <w:rPr>
          <w:spacing w:val="8"/>
          <w:sz w:val="18"/>
        </w:rPr>
        <w:t> </w:t>
      </w:r>
      <w:r>
        <w:rPr>
          <w:sz w:val="18"/>
        </w:rPr>
        <w:t>Avión</w:t>
      </w:r>
      <w:r>
        <w:rPr>
          <w:spacing w:val="3"/>
          <w:sz w:val="18"/>
        </w:rPr>
        <w:t> </w:t>
      </w:r>
      <w:r>
        <w:rPr>
          <w:sz w:val="18"/>
        </w:rPr>
        <w:t>Origen</w:t>
      </w:r>
      <w:r>
        <w:rPr>
          <w:spacing w:val="16"/>
          <w:sz w:val="18"/>
        </w:rPr>
        <w:t> </w:t>
      </w:r>
      <w:r>
        <w:rPr>
          <w:sz w:val="18"/>
        </w:rPr>
        <w:t>–</w:t>
      </w:r>
      <w:r>
        <w:rPr>
          <w:spacing w:val="8"/>
          <w:sz w:val="18"/>
        </w:rPr>
        <w:t> </w:t>
      </w:r>
      <w:r>
        <w:rPr>
          <w:sz w:val="18"/>
        </w:rPr>
        <w:t>Ciudad</w:t>
      </w:r>
      <w:r>
        <w:rPr>
          <w:spacing w:val="8"/>
          <w:sz w:val="18"/>
        </w:rPr>
        <w:t> </w:t>
      </w:r>
      <w:r>
        <w:rPr>
          <w:sz w:val="18"/>
        </w:rPr>
        <w:t>de</w:t>
      </w:r>
      <w:r>
        <w:rPr>
          <w:spacing w:val="8"/>
          <w:sz w:val="18"/>
        </w:rPr>
        <w:t> </w:t>
      </w:r>
      <w:r>
        <w:rPr>
          <w:sz w:val="18"/>
        </w:rPr>
        <w:t>México</w:t>
      </w:r>
      <w:r>
        <w:rPr>
          <w:spacing w:val="14"/>
          <w:sz w:val="18"/>
        </w:rPr>
        <w:t> </w:t>
      </w:r>
      <w:r>
        <w:rPr>
          <w:sz w:val="18"/>
        </w:rPr>
        <w:t>–</w:t>
      </w:r>
      <w:r>
        <w:rPr>
          <w:spacing w:val="2"/>
          <w:sz w:val="18"/>
        </w:rPr>
        <w:t> </w:t>
      </w:r>
      <w:r>
        <w:rPr>
          <w:spacing w:val="-2"/>
          <w:sz w:val="18"/>
        </w:rPr>
        <w:t>Origen</w:t>
      </w:r>
    </w:p>
    <w:p>
      <w:pPr>
        <w:pStyle w:val="ListParagraph"/>
        <w:numPr>
          <w:ilvl w:val="0"/>
          <w:numId w:val="1"/>
        </w:numPr>
        <w:tabs>
          <w:tab w:pos="1008" w:val="left" w:leader="none"/>
        </w:tabs>
        <w:spacing w:line="240" w:lineRule="auto" w:before="99"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especificadas</w:t>
      </w:r>
    </w:p>
    <w:p>
      <w:pPr>
        <w:pStyle w:val="Heading2"/>
        <w:numPr>
          <w:ilvl w:val="0"/>
          <w:numId w:val="1"/>
        </w:numPr>
        <w:tabs>
          <w:tab w:pos="1008" w:val="left" w:leader="none"/>
        </w:tabs>
        <w:spacing w:line="240" w:lineRule="auto" w:before="100" w:after="0"/>
        <w:ind w:left="1008" w:right="0" w:hanging="360"/>
        <w:jc w:val="left"/>
      </w:pPr>
      <w:r>
        <w:rPr/>
        <w:t>No</w:t>
      </w:r>
      <w:r>
        <w:rPr>
          <w:spacing w:val="-2"/>
        </w:rPr>
        <w:t> </w:t>
      </w:r>
      <w:r>
        <w:rPr/>
        <w:t>incluye</w:t>
      </w:r>
      <w:r>
        <w:rPr>
          <w:spacing w:val="-2"/>
        </w:rPr>
        <w:t> </w:t>
      </w:r>
      <w:r>
        <w:rPr/>
        <w:t>bebidas</w:t>
      </w:r>
      <w:r>
        <w:rPr>
          <w:spacing w:val="-5"/>
        </w:rPr>
        <w:t> </w:t>
      </w:r>
      <w:r>
        <w:rPr/>
        <w:t>en</w:t>
      </w:r>
      <w:r>
        <w:rPr>
          <w:spacing w:val="-7"/>
        </w:rPr>
        <w:t> </w:t>
      </w:r>
      <w:r>
        <w:rPr/>
        <w:t>las</w:t>
      </w:r>
      <w:r>
        <w:rPr>
          <w:spacing w:val="3"/>
        </w:rPr>
        <w:t> </w:t>
      </w:r>
      <w:r>
        <w:rPr>
          <w:spacing w:val="-2"/>
        </w:rPr>
        <w:t>comidas</w:t>
      </w:r>
    </w:p>
    <w:p>
      <w:pPr>
        <w:pStyle w:val="ListParagraph"/>
        <w:numPr>
          <w:ilvl w:val="0"/>
          <w:numId w:val="1"/>
        </w:numPr>
        <w:tabs>
          <w:tab w:pos="1008" w:val="left" w:leader="none"/>
        </w:tabs>
        <w:spacing w:line="240" w:lineRule="auto" w:before="96" w:after="0"/>
        <w:ind w:left="1008" w:right="0" w:hanging="360"/>
        <w:jc w:val="left"/>
        <w:rPr>
          <w:rFonts w:ascii="Arial" w:hAnsi="Arial"/>
          <w:b/>
          <w:sz w:val="18"/>
        </w:rPr>
      </w:pPr>
      <w:r>
        <w:rPr>
          <w:rFonts w:ascii="Arial" w:hAnsi="Arial"/>
          <w:b/>
          <w:sz w:val="18"/>
        </w:rPr>
        <w:t>Propinas</w:t>
      </w:r>
      <w:r>
        <w:rPr>
          <w:rFonts w:ascii="Arial" w:hAnsi="Arial"/>
          <w:b/>
          <w:spacing w:val="-4"/>
          <w:sz w:val="18"/>
        </w:rPr>
        <w:t> </w:t>
      </w:r>
      <w:r>
        <w:rPr>
          <w:rFonts w:ascii="Arial" w:hAnsi="Arial"/>
          <w:b/>
          <w:sz w:val="18"/>
        </w:rPr>
        <w:t>obligatorias</w:t>
      </w:r>
      <w:r>
        <w:rPr>
          <w:rFonts w:ascii="Arial" w:hAnsi="Arial"/>
          <w:b/>
          <w:spacing w:val="-3"/>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z w:val="18"/>
        </w:rPr>
        <w:t>destino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pacing w:val="-2"/>
          <w:sz w:val="18"/>
        </w:rPr>
        <w:t>efectivo</w:t>
      </w:r>
    </w:p>
    <w:p>
      <w:pPr>
        <w:pStyle w:val="ListParagraph"/>
        <w:numPr>
          <w:ilvl w:val="0"/>
          <w:numId w:val="1"/>
        </w:numPr>
        <w:tabs>
          <w:tab w:pos="1008" w:val="left" w:leader="none"/>
        </w:tabs>
        <w:spacing w:line="240" w:lineRule="auto" w:before="99" w:after="0"/>
        <w:ind w:left="1008" w:right="0" w:hanging="360"/>
        <w:jc w:val="left"/>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pPr>
    </w:p>
    <w:p>
      <w:pPr>
        <w:pStyle w:val="BodyText"/>
        <w:spacing w:before="1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Heading1"/>
        <w:spacing w:after="0"/>
        <w:sectPr>
          <w:pgSz w:w="11910" w:h="16840"/>
          <w:pgMar w:header="0" w:footer="968" w:top="2420" w:bottom="1160" w:left="1700" w:right="1700"/>
        </w:sectPr>
      </w:pPr>
    </w:p>
    <w:p>
      <w:pPr>
        <w:pStyle w:val="ListParagraph"/>
        <w:numPr>
          <w:ilvl w:val="0"/>
          <w:numId w:val="2"/>
        </w:numPr>
        <w:tabs>
          <w:tab w:pos="1008" w:val="left" w:leader="none"/>
        </w:tabs>
        <w:spacing w:line="240" w:lineRule="auto" w:before="63" w:after="0"/>
        <w:ind w:left="1008" w:right="273"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8"/>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0"/>
          <w:sz w:val="18"/>
        </w:rPr>
        <w:t> </w:t>
      </w:r>
      <w:r>
        <w:rPr>
          <w:sz w:val="18"/>
        </w:rPr>
        <w:t>aviso y a disponibilidad al momento de reservar. Pagaderos al tipo de cambio del día proporcionado por entornocit.</w:t>
      </w:r>
    </w:p>
    <w:p>
      <w:pPr>
        <w:pStyle w:val="BodyText"/>
      </w:pPr>
    </w:p>
    <w:p>
      <w:pPr>
        <w:pStyle w:val="BodyText"/>
      </w:pPr>
    </w:p>
    <w:p>
      <w:pPr>
        <w:pStyle w:val="BodyText"/>
      </w:pPr>
    </w:p>
    <w:p>
      <w:pPr>
        <w:pStyle w:val="BodyText"/>
        <w:spacing w:before="22"/>
      </w:pPr>
    </w:p>
    <w:p>
      <w:pPr>
        <w:pStyle w:val="ListParagraph"/>
        <w:numPr>
          <w:ilvl w:val="0"/>
          <w:numId w:val="2"/>
        </w:numPr>
        <w:tabs>
          <w:tab w:pos="1008" w:val="left" w:leader="none"/>
        </w:tabs>
        <w:spacing w:line="240" w:lineRule="auto" w:before="0" w:after="0"/>
        <w:ind w:left="1008" w:right="275"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9"/>
          <w:sz w:val="18"/>
        </w:rPr>
        <w:t> </w:t>
      </w:r>
      <w:r>
        <w:rPr>
          <w:sz w:val="18"/>
        </w:rPr>
        <w:t>Año</w:t>
      </w:r>
      <w:r>
        <w:rPr>
          <w:spacing w:val="-7"/>
          <w:sz w:val="18"/>
        </w:rPr>
        <w:t> </w:t>
      </w:r>
      <w:r>
        <w:rPr>
          <w:sz w:val="18"/>
        </w:rPr>
        <w:t>Nuevo</w:t>
      </w:r>
      <w:r>
        <w:rPr>
          <w:spacing w:val="-7"/>
          <w:sz w:val="18"/>
        </w:rPr>
        <w:t> </w:t>
      </w:r>
      <w:r>
        <w:rPr>
          <w:sz w:val="18"/>
        </w:rPr>
        <w:t>y</w:t>
      </w:r>
      <w:r>
        <w:rPr>
          <w:spacing w:val="-11"/>
          <w:sz w:val="18"/>
        </w:rPr>
        <w:t> </w:t>
      </w:r>
      <w:r>
        <w:rPr>
          <w:sz w:val="18"/>
        </w:rPr>
        <w:t>fechas</w:t>
      </w:r>
      <w:r>
        <w:rPr>
          <w:spacing w:val="-11"/>
          <w:sz w:val="18"/>
        </w:rPr>
        <w:t> </w:t>
      </w:r>
      <w:r>
        <w:rPr>
          <w:sz w:val="18"/>
        </w:rPr>
        <w:t>de</w:t>
      </w:r>
      <w:r>
        <w:rPr>
          <w:spacing w:val="-12"/>
          <w:sz w:val="18"/>
        </w:rPr>
        <w:t> </w:t>
      </w:r>
      <w:r>
        <w:rPr>
          <w:sz w:val="18"/>
        </w:rPr>
        <w:t>congresos</w:t>
      </w:r>
      <w:r>
        <w:rPr>
          <w:spacing w:val="-6"/>
          <w:sz w:val="18"/>
        </w:rPr>
        <w:t> </w:t>
      </w:r>
      <w:r>
        <w:rPr>
          <w:sz w:val="18"/>
        </w:rPr>
        <w:t>especiales</w:t>
      </w:r>
      <w:r>
        <w:rPr>
          <w:spacing w:val="-6"/>
          <w:sz w:val="18"/>
        </w:rPr>
        <w:t> </w:t>
      </w:r>
      <w:r>
        <w:rPr>
          <w:sz w:val="18"/>
        </w:rPr>
        <w:t>para</w:t>
      </w:r>
      <w:r>
        <w:rPr>
          <w:spacing w:val="-12"/>
          <w:sz w:val="18"/>
        </w:rPr>
        <w:t> </w:t>
      </w:r>
      <w:r>
        <w:rPr>
          <w:sz w:val="18"/>
        </w:rPr>
        <w:t>esas</w:t>
      </w:r>
      <w:r>
        <w:rPr>
          <w:spacing w:val="-11"/>
          <w:sz w:val="18"/>
        </w:rPr>
        <w:t> </w:t>
      </w:r>
      <w:r>
        <w:rPr>
          <w:sz w:val="18"/>
        </w:rPr>
        <w:t>fechas</w:t>
      </w:r>
      <w:r>
        <w:rPr>
          <w:spacing w:val="-6"/>
          <w:sz w:val="18"/>
        </w:rPr>
        <w:t> </w:t>
      </w:r>
      <w:r>
        <w:rPr>
          <w:sz w:val="18"/>
        </w:rPr>
        <w:t>favor</w:t>
      </w:r>
      <w:r>
        <w:rPr>
          <w:spacing w:val="-9"/>
          <w:sz w:val="18"/>
        </w:rPr>
        <w:t> </w:t>
      </w:r>
      <w:r>
        <w:rPr>
          <w:sz w:val="18"/>
        </w:rPr>
        <w:t>de</w:t>
      </w:r>
      <w:r>
        <w:rPr>
          <w:spacing w:val="-12"/>
          <w:sz w:val="18"/>
        </w:rPr>
        <w:t> </w:t>
      </w:r>
      <w:r>
        <w:rPr>
          <w:sz w:val="18"/>
        </w:rPr>
        <w:t>consultar.</w:t>
      </w:r>
    </w:p>
    <w:p>
      <w:pPr>
        <w:pStyle w:val="ListParagraph"/>
        <w:numPr>
          <w:ilvl w:val="0"/>
          <w:numId w:val="2"/>
        </w:numPr>
        <w:tabs>
          <w:tab w:pos="1008" w:val="left" w:leader="none"/>
        </w:tabs>
        <w:spacing w:line="240" w:lineRule="auto" w:before="3" w:after="0"/>
        <w:ind w:left="1008" w:right="276" w:hanging="360"/>
        <w:jc w:val="both"/>
        <w:rPr>
          <w:rFonts w:ascii="Arial MT" w:hAnsi="Arial MT"/>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2" w:lineRule="auto" w:before="10" w:after="0"/>
        <w:ind w:left="1008" w:right="274"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s>
        <w:spacing w:line="242" w:lineRule="auto" w:before="2" w:after="0"/>
        <w:ind w:left="1008" w:right="268"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40" w:lineRule="auto" w:before="4" w:after="0"/>
        <w:ind w:left="1007" w:right="0" w:hanging="359"/>
        <w:jc w:val="both"/>
        <w:rPr>
          <w:rFonts w:ascii="Arial MT" w:hAnsi="Arial MT"/>
          <w:sz w:val="20"/>
        </w:rPr>
      </w:pPr>
      <w:r>
        <w:rPr>
          <w:sz w:val="18"/>
        </w:rPr>
        <w:t>Precios</w:t>
      </w:r>
      <w:r>
        <w:rPr>
          <w:spacing w:val="-5"/>
          <w:sz w:val="18"/>
        </w:rPr>
        <w:t> </w:t>
      </w:r>
      <w:r>
        <w:rPr>
          <w:sz w:val="18"/>
        </w:rPr>
        <w:t>sujetos a</w:t>
      </w:r>
      <w:r>
        <w:rPr>
          <w:spacing w:val="-5"/>
          <w:sz w:val="18"/>
        </w:rPr>
        <w:t> </w:t>
      </w:r>
      <w:r>
        <w:rPr>
          <w:sz w:val="18"/>
        </w:rPr>
        <w:t>cambio</w:t>
      </w:r>
      <w:r>
        <w:rPr>
          <w:spacing w:val="-5"/>
          <w:sz w:val="18"/>
        </w:rPr>
        <w:t> </w:t>
      </w:r>
      <w:r>
        <w:rPr>
          <w:sz w:val="18"/>
        </w:rPr>
        <w:t>debido</w:t>
      </w:r>
      <w:r>
        <w:rPr>
          <w:spacing w:val="-4"/>
          <w:sz w:val="18"/>
        </w:rPr>
        <w:t> </w:t>
      </w:r>
      <w:r>
        <w:rPr>
          <w:sz w:val="18"/>
        </w:rPr>
        <w:t>a</w:t>
      </w:r>
      <w:r>
        <w:rPr>
          <w:spacing w:val="-5"/>
          <w:sz w:val="18"/>
        </w:rPr>
        <w:t> </w:t>
      </w:r>
      <w:r>
        <w:rPr>
          <w:sz w:val="18"/>
        </w:rPr>
        <w:t>fluctuaciones en</w:t>
      </w:r>
      <w:r>
        <w:rPr>
          <w:spacing w:val="-5"/>
          <w:sz w:val="18"/>
        </w:rPr>
        <w:t> </w:t>
      </w:r>
      <w:r>
        <w:rPr>
          <w:sz w:val="18"/>
        </w:rPr>
        <w:t>la</w:t>
      </w:r>
      <w:r>
        <w:rPr>
          <w:spacing w:val="-4"/>
          <w:sz w:val="18"/>
        </w:rPr>
        <w:t> </w:t>
      </w:r>
      <w:r>
        <w:rPr>
          <w:sz w:val="18"/>
        </w:rPr>
        <w:t>tarifa</w:t>
      </w:r>
      <w:r>
        <w:rPr>
          <w:spacing w:val="-5"/>
          <w:sz w:val="18"/>
        </w:rPr>
        <w:t> </w:t>
      </w:r>
      <w:r>
        <w:rPr>
          <w:sz w:val="18"/>
        </w:rPr>
        <w:t>del</w:t>
      </w:r>
      <w:r>
        <w:rPr>
          <w:spacing w:val="3"/>
          <w:sz w:val="18"/>
        </w:rPr>
        <w:t> </w:t>
      </w:r>
      <w:r>
        <w:rPr>
          <w:spacing w:val="-4"/>
          <w:sz w:val="18"/>
        </w:rPr>
        <w:t>tren</w:t>
      </w:r>
    </w:p>
    <w:p>
      <w:pPr>
        <w:pStyle w:val="ListParagraph"/>
        <w:numPr>
          <w:ilvl w:val="0"/>
          <w:numId w:val="2"/>
        </w:numPr>
        <w:tabs>
          <w:tab w:pos="1007" w:val="left" w:leader="none"/>
        </w:tabs>
        <w:spacing w:line="240" w:lineRule="auto" w:before="1" w:after="0"/>
        <w:ind w:left="1007"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3</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007" w:val="left" w:leader="none"/>
        </w:tabs>
        <w:spacing w:line="240" w:lineRule="auto" w:before="1" w:after="0"/>
        <w:ind w:left="1007" w:right="0" w:hanging="359"/>
        <w:jc w:val="both"/>
        <w:rPr>
          <w:rFonts w:ascii="Arial MT" w:hAnsi="Arial MT"/>
          <w:sz w:val="20"/>
        </w:rPr>
      </w:pPr>
      <w:r>
        <w:rPr>
          <w:sz w:val="18"/>
        </w:rPr>
        <w:t>Los servicios</w:t>
      </w:r>
      <w:r>
        <w:rPr>
          <w:spacing w:val="-5"/>
          <w:sz w:val="18"/>
        </w:rPr>
        <w:t> </w:t>
      </w:r>
      <w:r>
        <w:rPr>
          <w:sz w:val="18"/>
        </w:rPr>
        <w:t>no</w:t>
      </w:r>
      <w:r>
        <w:rPr>
          <w:spacing w:val="-4"/>
          <w:sz w:val="18"/>
        </w:rPr>
        <w:t> </w:t>
      </w:r>
      <w:r>
        <w:rPr>
          <w:sz w:val="18"/>
        </w:rPr>
        <w:t>utilizados</w:t>
      </w:r>
      <w:r>
        <w:rPr>
          <w:spacing w:val="-5"/>
          <w:sz w:val="18"/>
        </w:rPr>
        <w:t> </w:t>
      </w:r>
      <w:r>
        <w:rPr>
          <w:sz w:val="18"/>
        </w:rPr>
        <w:t>son NO</w:t>
      </w:r>
      <w:r>
        <w:rPr>
          <w:spacing w:val="2"/>
          <w:sz w:val="18"/>
        </w:rPr>
        <w:t> </w:t>
      </w:r>
      <w:r>
        <w:rPr>
          <w:spacing w:val="-2"/>
          <w:sz w:val="18"/>
        </w:rPr>
        <w:t>REEMBOLSABLES.</w:t>
      </w:r>
    </w:p>
    <w:p>
      <w:pPr>
        <w:pStyle w:val="ListParagraph"/>
        <w:numPr>
          <w:ilvl w:val="0"/>
          <w:numId w:val="2"/>
        </w:numPr>
        <w:tabs>
          <w:tab w:pos="1008" w:val="left" w:leader="none"/>
        </w:tabs>
        <w:spacing w:line="242" w:lineRule="auto" w:before="5" w:after="0"/>
        <w:ind w:left="1008" w:right="275" w:hanging="360"/>
        <w:jc w:val="both"/>
        <w:rPr>
          <w:rFonts w:ascii="Arial MT" w:hAnsi="Arial MT"/>
          <w:sz w:val="20"/>
        </w:rPr>
      </w:pPr>
      <w:r>
        <w:rPr>
          <w:sz w:val="18"/>
        </w:rPr>
        <w:t>no se hace responsable de objetos olvidados en las unidades, ya que primeramente es responsabilidad</w:t>
      </w:r>
      <w:r>
        <w:rPr>
          <w:spacing w:val="-12"/>
          <w:sz w:val="18"/>
        </w:rPr>
        <w:t> </w:t>
      </w:r>
      <w:r>
        <w:rPr>
          <w:sz w:val="18"/>
        </w:rPr>
        <w:t>de</w:t>
      </w:r>
      <w:r>
        <w:rPr>
          <w:spacing w:val="-12"/>
          <w:sz w:val="18"/>
        </w:rPr>
        <w:t> </w:t>
      </w:r>
      <w:r>
        <w:rPr>
          <w:sz w:val="18"/>
        </w:rPr>
        <w:t>los</w:t>
      </w:r>
      <w:r>
        <w:rPr>
          <w:spacing w:val="-12"/>
          <w:sz w:val="18"/>
        </w:rPr>
        <w:t> </w:t>
      </w:r>
      <w:r>
        <w:rPr>
          <w:sz w:val="18"/>
        </w:rPr>
        <w:t>clientes</w:t>
      </w:r>
      <w:r>
        <w:rPr>
          <w:spacing w:val="-8"/>
          <w:sz w:val="18"/>
        </w:rPr>
        <w:t> </w:t>
      </w:r>
      <w:r>
        <w:rPr>
          <w:sz w:val="18"/>
        </w:rPr>
        <w:t>cuidar</w:t>
      </w:r>
      <w:r>
        <w:rPr>
          <w:spacing w:val="-9"/>
          <w:sz w:val="18"/>
        </w:rPr>
        <w:t> </w:t>
      </w:r>
      <w:r>
        <w:rPr>
          <w:sz w:val="18"/>
        </w:rPr>
        <w:t>sus</w:t>
      </w:r>
      <w:r>
        <w:rPr>
          <w:spacing w:val="-11"/>
          <w:sz w:val="18"/>
        </w:rPr>
        <w:t> </w:t>
      </w:r>
      <w:r>
        <w:rPr>
          <w:sz w:val="18"/>
        </w:rPr>
        <w:t>pertenencias,</w:t>
      </w:r>
      <w:r>
        <w:rPr>
          <w:spacing w:val="-4"/>
          <w:sz w:val="18"/>
        </w:rPr>
        <w:t> </w:t>
      </w:r>
      <w:r>
        <w:rPr>
          <w:sz w:val="18"/>
        </w:rPr>
        <w:t>así</w:t>
      </w:r>
      <w:r>
        <w:rPr>
          <w:spacing w:val="-9"/>
          <w:sz w:val="18"/>
        </w:rPr>
        <w:t> </w:t>
      </w:r>
      <w:r>
        <w:rPr>
          <w:sz w:val="18"/>
        </w:rPr>
        <w:t>como</w:t>
      </w:r>
      <w:r>
        <w:rPr>
          <w:spacing w:val="-12"/>
          <w:sz w:val="18"/>
        </w:rPr>
        <w:t> </w:t>
      </w:r>
      <w:r>
        <w:rPr>
          <w:sz w:val="18"/>
        </w:rPr>
        <w:t>de</w:t>
      </w:r>
      <w:r>
        <w:rPr>
          <w:spacing w:val="-12"/>
          <w:sz w:val="18"/>
        </w:rPr>
        <w:t> </w:t>
      </w:r>
      <w:r>
        <w:rPr>
          <w:sz w:val="18"/>
        </w:rPr>
        <w:t>equipaje</w:t>
      </w:r>
      <w:r>
        <w:rPr>
          <w:spacing w:val="-12"/>
          <w:sz w:val="18"/>
        </w:rPr>
        <w:t> </w:t>
      </w:r>
      <w:r>
        <w:rPr>
          <w:sz w:val="18"/>
        </w:rPr>
        <w:t>que</w:t>
      </w:r>
      <w:r>
        <w:rPr>
          <w:spacing w:val="-12"/>
          <w:sz w:val="18"/>
        </w:rPr>
        <w:t> </w:t>
      </w:r>
      <w:r>
        <w:rPr>
          <w:sz w:val="18"/>
        </w:rPr>
        <w:t>no</w:t>
      </w:r>
      <w:r>
        <w:rPr>
          <w:spacing w:val="-11"/>
          <w:sz w:val="18"/>
        </w:rPr>
        <w:t> </w:t>
      </w:r>
      <w:r>
        <w:rPr>
          <w:sz w:val="18"/>
        </w:rPr>
        <w:t>llegue en el vuelo; se les dará apoyo para recuperarlo, pero no se tiene obligación alguna de remunerar al pasajero.</w:t>
      </w:r>
    </w:p>
    <w:p>
      <w:pPr>
        <w:pStyle w:val="ListParagraph"/>
        <w:numPr>
          <w:ilvl w:val="0"/>
          <w:numId w:val="2"/>
        </w:numPr>
        <w:tabs>
          <w:tab w:pos="1008" w:val="left" w:leader="none"/>
        </w:tabs>
        <w:spacing w:line="242" w:lineRule="auto" w:before="0" w:after="0"/>
        <w:ind w:left="1008" w:right="277"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007" w:val="left" w:leader="none"/>
        </w:tabs>
        <w:spacing w:line="240" w:lineRule="auto" w:before="5" w:after="0"/>
        <w:ind w:left="1007" w:right="0" w:hanging="359"/>
        <w:jc w:val="both"/>
        <w:rPr>
          <w:rFonts w:ascii="Arial MT" w:hAnsi="Arial MT"/>
          <w:sz w:val="20"/>
        </w:rPr>
      </w:pPr>
      <w:r>
        <w:rPr>
          <w:sz w:val="18"/>
        </w:rPr>
        <w:t>Paquete</w:t>
      </w:r>
      <w:r>
        <w:rPr>
          <w:spacing w:val="1"/>
          <w:sz w:val="18"/>
        </w:rPr>
        <w:t> </w:t>
      </w:r>
      <w:r>
        <w:rPr>
          <w:sz w:val="18"/>
        </w:rPr>
        <w:t>operable con un</w:t>
      </w:r>
      <w:r>
        <w:rPr>
          <w:spacing w:val="-6"/>
          <w:sz w:val="18"/>
        </w:rPr>
        <w:t> </w:t>
      </w:r>
      <w:r>
        <w:rPr>
          <w:sz w:val="18"/>
        </w:rPr>
        <w:t>mínimo</w:t>
      </w:r>
      <w:r>
        <w:rPr>
          <w:spacing w:val="6"/>
          <w:sz w:val="18"/>
        </w:rPr>
        <w:t> </w:t>
      </w:r>
      <w:r>
        <w:rPr>
          <w:sz w:val="18"/>
        </w:rPr>
        <w:t>de 2 </w:t>
      </w:r>
      <w:r>
        <w:rPr>
          <w:spacing w:val="-2"/>
          <w:sz w:val="18"/>
        </w:rPr>
        <w:t>personas.</w:t>
      </w:r>
    </w:p>
    <w:p>
      <w:pPr>
        <w:pStyle w:val="ListParagraph"/>
        <w:numPr>
          <w:ilvl w:val="0"/>
          <w:numId w:val="2"/>
        </w:numPr>
        <w:tabs>
          <w:tab w:pos="1007" w:val="left" w:leader="none"/>
        </w:tabs>
        <w:spacing w:line="240" w:lineRule="auto" w:before="0" w:after="0"/>
        <w:ind w:left="1007" w:right="0" w:hanging="359"/>
        <w:jc w:val="both"/>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5"/>
          <w:sz w:val="18"/>
        </w:rPr>
        <w:t> </w:t>
      </w:r>
      <w:r>
        <w:rPr>
          <w:sz w:val="18"/>
        </w:rPr>
        <w:t>traslados</w:t>
      </w:r>
      <w:r>
        <w:rPr>
          <w:spacing w:val="-2"/>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BodyText"/>
      </w:pPr>
    </w:p>
    <w:p>
      <w:pPr>
        <w:pStyle w:val="BodyText"/>
      </w:pPr>
    </w:p>
    <w:p>
      <w:pPr>
        <w:pStyle w:val="Heading1"/>
        <w:ind w:left="18" w:right="7"/>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7"/>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pStyle w:val="BodyText"/>
        <w:rPr>
          <w:sz w:val="22"/>
        </w:rPr>
      </w:pPr>
    </w:p>
    <w:p>
      <w:pPr>
        <w:pStyle w:val="BodyText"/>
        <w:spacing w:before="8"/>
        <w:rPr>
          <w:sz w:val="22"/>
        </w:rPr>
      </w:pPr>
    </w:p>
    <w:p>
      <w:pPr>
        <w:spacing w:before="0"/>
        <w:ind w:left="18" w:right="2"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5"/>
          <w:sz w:val="22"/>
          <w:u w:val="single" w:color="006FC0"/>
        </w:rPr>
        <w:t> </w:t>
      </w:r>
      <w:r>
        <w:rPr>
          <w:rFonts w:ascii="Arial"/>
          <w:b/>
          <w:color w:val="006FC0"/>
          <w:spacing w:val="-2"/>
          <w:sz w:val="22"/>
          <w:u w:val="single" w:color="006FC0"/>
        </w:rPr>
        <w:t>2026.</w:t>
      </w:r>
    </w:p>
    <w:p>
      <w:pPr>
        <w:spacing w:before="0"/>
        <w:ind w:left="18" w:right="13"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10"/>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8" w:right="4"/>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2"/>
              <w:rPr>
                <w:b/>
                <w:sz w:val="18"/>
              </w:rPr>
            </w:pPr>
          </w:p>
          <w:p>
            <w:pPr>
              <w:pStyle w:val="TableParagraph"/>
              <w:numPr>
                <w:ilvl w:val="0"/>
                <w:numId w:val="3"/>
              </w:numPr>
              <w:tabs>
                <w:tab w:pos="830" w:val="left" w:leader="none"/>
              </w:tabs>
              <w:spacing w:line="240" w:lineRule="auto" w:before="0" w:after="0"/>
              <w:ind w:left="830"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1"/>
                <w:sz w:val="18"/>
              </w:rPr>
              <w:t> </w:t>
            </w:r>
            <w:r>
              <w:rPr>
                <w:rFonts w:ascii="Microsoft Sans Serif" w:hAnsi="Microsoft Sans Serif"/>
                <w:sz w:val="18"/>
              </w:rPr>
              <w:t>50 y 34</w:t>
            </w:r>
            <w:r>
              <w:rPr>
                <w:rFonts w:ascii="Microsoft Sans Serif" w:hAnsi="Microsoft Sans Serif"/>
                <w:spacing w:val="-1"/>
                <w:sz w:val="18"/>
              </w:rPr>
              <w:t> </w:t>
            </w:r>
            <w:r>
              <w:rPr>
                <w:rFonts w:ascii="Microsoft Sans Serif" w:hAnsi="Microsoft Sans Serif"/>
                <w:sz w:val="18"/>
              </w:rPr>
              <w:t>días</w:t>
            </w:r>
            <w:r>
              <w:rPr>
                <w:rFonts w:ascii="Microsoft Sans Serif" w:hAnsi="Microsoft Sans Serif"/>
                <w:spacing w:val="1"/>
                <w:sz w:val="18"/>
              </w:rPr>
              <w:t> </w:t>
            </w:r>
            <w:r>
              <w:rPr>
                <w:rFonts w:ascii="Microsoft Sans Serif" w:hAnsi="Microsoft Sans Serif"/>
                <w:sz w:val="18"/>
              </w:rPr>
              <w:t>se cobrarán 50%</w:t>
            </w:r>
            <w:r>
              <w:rPr>
                <w:rFonts w:ascii="Microsoft Sans Serif" w:hAnsi="Microsoft Sans Serif"/>
                <w:spacing w:val="2"/>
                <w:sz w:val="18"/>
              </w:rPr>
              <w:t> </w:t>
            </w:r>
            <w:r>
              <w:rPr>
                <w:rFonts w:ascii="Microsoft Sans Serif" w:hAnsi="Microsoft Sans Serif"/>
                <w:sz w:val="18"/>
              </w:rPr>
              <w:t>de</w:t>
            </w:r>
            <w:r>
              <w:rPr>
                <w:rFonts w:ascii="Microsoft Sans Serif" w:hAnsi="Microsoft Sans Serif"/>
                <w:spacing w:val="-1"/>
                <w:sz w:val="18"/>
              </w:rPr>
              <w:t> </w:t>
            </w:r>
            <w:r>
              <w:rPr>
                <w:rFonts w:ascii="Microsoft Sans Serif" w:hAnsi="Microsoft Sans Serif"/>
                <w:sz w:val="18"/>
              </w:rPr>
              <w:t>cargo por</w:t>
            </w:r>
            <w:r>
              <w:rPr>
                <w:rFonts w:ascii="Microsoft Sans Serif" w:hAnsi="Microsoft Sans Serif"/>
                <w:spacing w:val="2"/>
                <w:sz w:val="18"/>
              </w:rPr>
              <w:t> </w:t>
            </w:r>
            <w:r>
              <w:rPr>
                <w:rFonts w:ascii="Microsoft Sans Serif" w:hAnsi="Microsoft Sans Serif"/>
                <w:spacing w:val="-2"/>
                <w:sz w:val="18"/>
              </w:rPr>
              <w:t>persona.</w:t>
            </w:r>
          </w:p>
          <w:p>
            <w:pPr>
              <w:pStyle w:val="TableParagraph"/>
              <w:numPr>
                <w:ilvl w:val="0"/>
                <w:numId w:val="3"/>
              </w:numPr>
              <w:tabs>
                <w:tab w:pos="830" w:val="left" w:leader="none"/>
              </w:tabs>
              <w:spacing w:line="240" w:lineRule="auto" w:before="103" w:after="0"/>
              <w:ind w:left="830"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1"/>
                <w:sz w:val="18"/>
              </w:rPr>
              <w:t> </w:t>
            </w:r>
            <w:r>
              <w:rPr>
                <w:rFonts w:ascii="Microsoft Sans Serif" w:hAnsi="Microsoft Sans Serif"/>
                <w:sz w:val="18"/>
              </w:rPr>
              <w:t>33</w:t>
            </w:r>
            <w:r>
              <w:rPr>
                <w:rFonts w:ascii="Microsoft Sans Serif" w:hAnsi="Microsoft Sans Serif"/>
                <w:spacing w:val="-1"/>
                <w:sz w:val="18"/>
              </w:rPr>
              <w:t> </w:t>
            </w:r>
            <w:r>
              <w:rPr>
                <w:rFonts w:ascii="Microsoft Sans Serif" w:hAnsi="Microsoft Sans Serif"/>
                <w:sz w:val="18"/>
              </w:rPr>
              <w:t>y 25</w:t>
            </w:r>
            <w:r>
              <w:rPr>
                <w:rFonts w:ascii="Microsoft Sans Serif" w:hAnsi="Microsoft Sans Serif"/>
                <w:spacing w:val="-1"/>
                <w:sz w:val="18"/>
              </w:rPr>
              <w:t> </w:t>
            </w:r>
            <w:r>
              <w:rPr>
                <w:rFonts w:ascii="Microsoft Sans Serif" w:hAnsi="Microsoft Sans Serif"/>
                <w:sz w:val="18"/>
              </w:rPr>
              <w:t>días</w:t>
            </w:r>
            <w:r>
              <w:rPr>
                <w:rFonts w:ascii="Microsoft Sans Serif" w:hAnsi="Microsoft Sans Serif"/>
                <w:spacing w:val="1"/>
                <w:sz w:val="18"/>
              </w:rPr>
              <w:t> </w:t>
            </w:r>
            <w:r>
              <w:rPr>
                <w:rFonts w:ascii="Microsoft Sans Serif" w:hAnsi="Microsoft Sans Serif"/>
                <w:sz w:val="18"/>
              </w:rPr>
              <w:t>se</w:t>
            </w:r>
            <w:r>
              <w:rPr>
                <w:rFonts w:ascii="Microsoft Sans Serif" w:hAnsi="Microsoft Sans Serif"/>
                <w:spacing w:val="-1"/>
                <w:sz w:val="18"/>
              </w:rPr>
              <w:t> </w:t>
            </w:r>
            <w:r>
              <w:rPr>
                <w:rFonts w:ascii="Microsoft Sans Serif" w:hAnsi="Microsoft Sans Serif"/>
                <w:sz w:val="18"/>
              </w:rPr>
              <w:t>cobrarán cargos</w:t>
            </w:r>
            <w:r>
              <w:rPr>
                <w:rFonts w:ascii="Microsoft Sans Serif" w:hAnsi="Microsoft Sans Serif"/>
                <w:spacing w:val="-1"/>
                <w:sz w:val="18"/>
              </w:rPr>
              <w:t> </w:t>
            </w:r>
            <w:r>
              <w:rPr>
                <w:rFonts w:ascii="Microsoft Sans Serif" w:hAnsi="Microsoft Sans Serif"/>
                <w:sz w:val="18"/>
              </w:rPr>
              <w:t>del</w:t>
            </w:r>
            <w:r>
              <w:rPr>
                <w:rFonts w:ascii="Microsoft Sans Serif" w:hAnsi="Microsoft Sans Serif"/>
                <w:spacing w:val="3"/>
                <w:sz w:val="18"/>
              </w:rPr>
              <w:t> </w:t>
            </w:r>
            <w:r>
              <w:rPr>
                <w:rFonts w:ascii="Microsoft Sans Serif" w:hAnsi="Microsoft Sans Serif"/>
                <w:spacing w:val="-4"/>
                <w:sz w:val="18"/>
              </w:rPr>
              <w:t>80%.</w:t>
            </w:r>
          </w:p>
          <w:p>
            <w:pPr>
              <w:pStyle w:val="TableParagraph"/>
              <w:numPr>
                <w:ilvl w:val="0"/>
                <w:numId w:val="3"/>
              </w:numPr>
              <w:tabs>
                <w:tab w:pos="830" w:val="left" w:leader="none"/>
              </w:tabs>
              <w:spacing w:line="249" w:lineRule="auto" w:before="99" w:after="0"/>
              <w:ind w:left="830" w:right="93" w:hanging="361"/>
              <w:jc w:val="left"/>
              <w:rPr>
                <w:rFonts w:ascii="Microsoft Sans Serif" w:hAnsi="Microsoft Sans Serif"/>
                <w:sz w:val="18"/>
              </w:rPr>
            </w:pPr>
            <w:r>
              <w:rPr>
                <w:rFonts w:ascii="Microsoft Sans Serif" w:hAnsi="Microsoft Sans Serif"/>
                <w:sz w:val="18"/>
              </w:rPr>
              <w:t>Dentro de los 24 días antes de la salida lo cargos serán la totalidad 100%, del importe del viaje.</w:t>
            </w:r>
          </w:p>
          <w:p>
            <w:pPr>
              <w:pStyle w:val="TableParagraph"/>
              <w:numPr>
                <w:ilvl w:val="0"/>
                <w:numId w:val="3"/>
              </w:numPr>
              <w:tabs>
                <w:tab w:pos="830" w:val="left" w:leader="none"/>
              </w:tabs>
              <w:spacing w:line="242" w:lineRule="auto" w:before="91" w:after="0"/>
              <w:ind w:left="830" w:right="91" w:hanging="361"/>
              <w:jc w:val="left"/>
              <w:rPr>
                <w:rFonts w:ascii="Microsoft Sans Serif" w:hAnsi="Microsoft Sans Serif"/>
                <w:sz w:val="18"/>
              </w:rPr>
            </w:pPr>
            <w:r>
              <w:rPr>
                <w:rFonts w:ascii="Microsoft Sans Serif" w:hAnsi="Microsoft Sans Serif"/>
                <w:sz w:val="18"/>
              </w:rPr>
              <w:t>Se puede realizar transferir viaje o realizar cambio de nombre hasta 8 días antes (aplica cargos)</w:t>
            </w:r>
          </w:p>
          <w:p>
            <w:pPr>
              <w:pStyle w:val="TableParagraph"/>
              <w:numPr>
                <w:ilvl w:val="0"/>
                <w:numId w:val="3"/>
              </w:numPr>
              <w:tabs>
                <w:tab w:pos="580" w:val="left" w:leader="none"/>
              </w:tabs>
              <w:spacing w:line="194" w:lineRule="exact" w:before="97" w:after="0"/>
              <w:ind w:left="580" w:right="0" w:hanging="110"/>
              <w:jc w:val="left"/>
              <w:rPr>
                <w:rFonts w:ascii="Microsoft Sans Serif" w:hAnsi="Microsoft Sans Serif"/>
                <w:sz w:val="18"/>
              </w:rPr>
            </w:pPr>
          </w:p>
        </w:tc>
      </w:tr>
    </w:tbl>
    <w:p>
      <w:pPr>
        <w:spacing w:before="109"/>
        <w:ind w:left="18" w:right="9"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68" w:top="2420" w:bottom="1180" w:left="1700" w:right="1700"/>
        </w:sectPr>
      </w:pPr>
    </w:p>
    <w:p>
      <w:pPr>
        <w:pStyle w:val="BodyText"/>
        <w:rPr>
          <w:rFonts w:ascii="Arial"/>
          <w:b/>
          <w:sz w:val="48"/>
        </w:rPr>
      </w:pPr>
    </w:p>
    <w:p>
      <w:pPr>
        <w:pStyle w:val="BodyText"/>
        <w:rPr>
          <w:rFonts w:ascii="Arial"/>
          <w:b/>
          <w:sz w:val="48"/>
        </w:rPr>
      </w:pPr>
    </w:p>
    <w:p>
      <w:pPr>
        <w:pStyle w:val="BodyText"/>
        <w:spacing w:before="185"/>
        <w:rPr>
          <w:rFonts w:ascii="Arial"/>
          <w:b/>
          <w:sz w:val="48"/>
        </w:rPr>
      </w:pPr>
    </w:p>
    <w:p>
      <w:pPr>
        <w:spacing w:before="0"/>
        <w:ind w:left="0" w:right="290" w:firstLine="0"/>
        <w:jc w:val="right"/>
        <w:rPr>
          <w:rFonts w:ascii="Arial"/>
          <w:b/>
          <w:sz w:val="48"/>
        </w:rPr>
      </w:pPr>
      <w:r>
        <w:rPr>
          <w:rFonts w:ascii="Arial"/>
          <w:b/>
          <w:color w:val="006FC0"/>
          <w:sz w:val="48"/>
        </w:rPr>
        <w:t>LIVE MEXICO </w:t>
      </w:r>
      <w:r>
        <w:rPr>
          <w:rFonts w:ascii="Arial"/>
          <w:b/>
          <w:color w:val="006FC0"/>
          <w:spacing w:val="-2"/>
          <w:sz w:val="48"/>
        </w:rPr>
        <w:t>CITY,</w:t>
      </w:r>
    </w:p>
    <w:p>
      <w:pPr>
        <w:spacing w:before="0" w:after="4"/>
        <w:ind w:left="0" w:right="293" w:firstLine="0"/>
        <w:jc w:val="right"/>
        <w:rPr>
          <w:rFonts w:ascii="Arial"/>
          <w:b/>
          <w:sz w:val="48"/>
        </w:rPr>
      </w:pPr>
      <w:r>
        <w:rPr>
          <w:rFonts w:ascii="Arial"/>
          <w:b/>
          <w:color w:val="006FC0"/>
          <w:sz w:val="48"/>
        </w:rPr>
        <w:t>4</w:t>
      </w:r>
      <w:r>
        <w:rPr>
          <w:rFonts w:ascii="Arial"/>
          <w:b/>
          <w:color w:val="006FC0"/>
          <w:spacing w:val="-1"/>
          <w:sz w:val="48"/>
        </w:rPr>
        <w:t> </w:t>
      </w:r>
      <w:r>
        <w:rPr>
          <w:rFonts w:ascii="Arial"/>
          <w:b/>
          <w:color w:val="006FC0"/>
          <w:spacing w:val="-4"/>
          <w:sz w:val="48"/>
        </w:rPr>
        <w:t>DAYS</w:t>
      </w:r>
    </w:p>
    <w:p>
      <w:pPr>
        <w:pStyle w:val="BodyText"/>
        <w:ind w:left="393"/>
        <w:rPr>
          <w:rFonts w:ascii="Arial"/>
          <w:sz w:val="20"/>
        </w:rPr>
      </w:pPr>
      <w:r>
        <w:rPr>
          <w:rFonts w:ascii="Arial"/>
          <w:sz w:val="20"/>
        </w:rPr>
        <mc:AlternateContent>
          <mc:Choice Requires="wps">
            <w:drawing>
              <wp:inline distT="0" distB="0" distL="0" distR="0">
                <wp:extent cx="5043170" cy="957580"/>
                <wp:effectExtent l="0" t="0" r="0" b="4444"/>
                <wp:docPr id="17" name="Group 17"/>
                <wp:cNvGraphicFramePr>
                  <a:graphicFrameLocks/>
                </wp:cNvGraphicFramePr>
                <a:graphic>
                  <a:graphicData uri="http://schemas.microsoft.com/office/word/2010/wordprocessingGroup">
                    <wpg:wgp>
                      <wpg:cNvPr id="17" name="Group 17"/>
                      <wpg:cNvGrpSpPr/>
                      <wpg:grpSpPr>
                        <a:xfrm>
                          <a:off x="0" y="0"/>
                          <a:ext cx="5043170" cy="957580"/>
                          <a:chExt cx="5043170" cy="957580"/>
                        </a:xfrm>
                      </wpg:grpSpPr>
                      <wps:wsp>
                        <wps:cNvPr id="18" name="Graphic 18"/>
                        <wps:cNvSpPr/>
                        <wps:spPr>
                          <a:xfrm>
                            <a:off x="12191" y="24460"/>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19" name="Graphic 19"/>
                        <wps:cNvSpPr/>
                        <wps:spPr>
                          <a:xfrm>
                            <a:off x="3048" y="12204"/>
                            <a:ext cx="4973320" cy="945515"/>
                          </a:xfrm>
                          <a:custGeom>
                            <a:avLst/>
                            <a:gdLst/>
                            <a:ahLst/>
                            <a:cxnLst/>
                            <a:rect l="l" t="t" r="r" b="b"/>
                            <a:pathLst>
                              <a:path w="4973320" h="945515">
                                <a:moveTo>
                                  <a:pt x="12192" y="12255"/>
                                </a:moveTo>
                                <a:lnTo>
                                  <a:pt x="0" y="12255"/>
                                </a:lnTo>
                                <a:lnTo>
                                  <a:pt x="0" y="933056"/>
                                </a:lnTo>
                                <a:lnTo>
                                  <a:pt x="12192" y="933056"/>
                                </a:lnTo>
                                <a:lnTo>
                                  <a:pt x="12192" y="12255"/>
                                </a:lnTo>
                                <a:close/>
                              </a:path>
                              <a:path w="4973320" h="945515">
                                <a:moveTo>
                                  <a:pt x="4973053" y="933069"/>
                                </a:moveTo>
                                <a:lnTo>
                                  <a:pt x="4960874" y="933069"/>
                                </a:lnTo>
                                <a:lnTo>
                                  <a:pt x="12192" y="933069"/>
                                </a:lnTo>
                                <a:lnTo>
                                  <a:pt x="0" y="933069"/>
                                </a:lnTo>
                                <a:lnTo>
                                  <a:pt x="0" y="945248"/>
                                </a:lnTo>
                                <a:lnTo>
                                  <a:pt x="12192" y="945248"/>
                                </a:lnTo>
                                <a:lnTo>
                                  <a:pt x="4960874" y="945248"/>
                                </a:lnTo>
                                <a:lnTo>
                                  <a:pt x="4973053" y="945248"/>
                                </a:lnTo>
                                <a:lnTo>
                                  <a:pt x="4973053" y="933069"/>
                                </a:lnTo>
                                <a:close/>
                              </a:path>
                              <a:path w="4973320" h="945515">
                                <a:moveTo>
                                  <a:pt x="4973053" y="12255"/>
                                </a:moveTo>
                                <a:lnTo>
                                  <a:pt x="4960874" y="12255"/>
                                </a:lnTo>
                                <a:lnTo>
                                  <a:pt x="4960874" y="933056"/>
                                </a:lnTo>
                                <a:lnTo>
                                  <a:pt x="4973053" y="933056"/>
                                </a:lnTo>
                                <a:lnTo>
                                  <a:pt x="4973053" y="12255"/>
                                </a:lnTo>
                                <a:close/>
                              </a:path>
                              <a:path w="4973320" h="945515">
                                <a:moveTo>
                                  <a:pt x="4973053" y="0"/>
                                </a:moveTo>
                                <a:lnTo>
                                  <a:pt x="4960874" y="0"/>
                                </a:lnTo>
                                <a:lnTo>
                                  <a:pt x="12192" y="0"/>
                                </a:lnTo>
                                <a:lnTo>
                                  <a:pt x="0" y="0"/>
                                </a:lnTo>
                                <a:lnTo>
                                  <a:pt x="0" y="12179"/>
                                </a:lnTo>
                                <a:lnTo>
                                  <a:pt x="12192" y="12179"/>
                                </a:lnTo>
                                <a:lnTo>
                                  <a:pt x="4960874" y="1217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20" name="Graphic 20"/>
                        <wps:cNvSpPr/>
                        <wps:spPr>
                          <a:xfrm>
                            <a:off x="0" y="0"/>
                            <a:ext cx="5043170" cy="12700"/>
                          </a:xfrm>
                          <a:custGeom>
                            <a:avLst/>
                            <a:gdLst/>
                            <a:ahLst/>
                            <a:cxnLst/>
                            <a:rect l="l" t="t" r="r" b="b"/>
                            <a:pathLst>
                              <a:path w="5043170" h="12700">
                                <a:moveTo>
                                  <a:pt x="12179" y="0"/>
                                </a:moveTo>
                                <a:lnTo>
                                  <a:pt x="0" y="0"/>
                                </a:lnTo>
                                <a:lnTo>
                                  <a:pt x="0" y="12192"/>
                                </a:lnTo>
                                <a:lnTo>
                                  <a:pt x="12179" y="12192"/>
                                </a:lnTo>
                                <a:lnTo>
                                  <a:pt x="12179" y="0"/>
                                </a:lnTo>
                                <a:close/>
                              </a:path>
                              <a:path w="5043170" h="12700">
                                <a:moveTo>
                                  <a:pt x="5043157" y="0"/>
                                </a:moveTo>
                                <a:lnTo>
                                  <a:pt x="5030978" y="0"/>
                                </a:lnTo>
                                <a:lnTo>
                                  <a:pt x="12192" y="0"/>
                                </a:lnTo>
                                <a:lnTo>
                                  <a:pt x="12192" y="12192"/>
                                </a:lnTo>
                                <a:lnTo>
                                  <a:pt x="5030978" y="12192"/>
                                </a:lnTo>
                                <a:lnTo>
                                  <a:pt x="5043157" y="12192"/>
                                </a:lnTo>
                                <a:lnTo>
                                  <a:pt x="5043157" y="0"/>
                                </a:lnTo>
                                <a:close/>
                              </a:path>
                            </a:pathLst>
                          </a:custGeom>
                          <a:solidFill>
                            <a:srgbClr val="006FC0"/>
                          </a:solidFill>
                        </wps:spPr>
                        <wps:bodyPr wrap="square" lIns="0" tIns="0" rIns="0" bIns="0" rtlCol="0">
                          <a:prstTxWarp prst="textNoShape">
                            <a:avLst/>
                          </a:prstTxWarp>
                          <a:noAutofit/>
                        </wps:bodyPr>
                      </wps:wsp>
                      <wps:wsp>
                        <wps:cNvPr id="21" name="Textbox 21"/>
                        <wps:cNvSpPr txBox="1"/>
                        <wps:spPr>
                          <a:xfrm>
                            <a:off x="15240" y="18288"/>
                            <a:ext cx="4949190" cy="927100"/>
                          </a:xfrm>
                          <a:prstGeom prst="rect">
                            <a:avLst/>
                          </a:prstGeom>
                        </wps:spPr>
                        <wps:txbx>
                          <w:txbxContent>
                            <w:p>
                              <w:pPr>
                                <w:tabs>
                                  <w:tab w:pos="1109" w:val="left" w:leader="none"/>
                                </w:tabs>
                                <w:spacing w:before="4"/>
                                <w:ind w:left="96" w:right="104" w:firstLine="0"/>
                                <w:jc w:val="left"/>
                                <w:rPr>
                                  <w:rFonts w:ascii="Arial"/>
                                  <w:b/>
                                  <w:sz w:val="18"/>
                                </w:rPr>
                              </w:pPr>
                              <w:r>
                                <w:rPr>
                                  <w:rFonts w:ascii="Arial"/>
                                  <w:b/>
                                  <w:color w:val="00AF50"/>
                                  <w:spacing w:val="-2"/>
                                  <w:sz w:val="18"/>
                                </w:rPr>
                                <w:t>Visiting:</w:t>
                              </w:r>
                              <w:r>
                                <w:rPr>
                                  <w:rFonts w:ascii="Arial"/>
                                  <w:b/>
                                  <w:color w:val="00AF50"/>
                                  <w:sz w:val="18"/>
                                </w:rPr>
                                <w:tab/>
                              </w:r>
                              <w:r>
                                <w:rPr>
                                  <w:rFonts w:ascii="Arial"/>
                                  <w:b/>
                                  <w:sz w:val="18"/>
                                </w:rPr>
                                <w:t>Mexico City, Museum</w:t>
                              </w:r>
                              <w:r>
                                <w:rPr>
                                  <w:rFonts w:ascii="Arial"/>
                                  <w:b/>
                                  <w:spacing w:val="39"/>
                                  <w:sz w:val="18"/>
                                </w:rPr>
                                <w:t> </w:t>
                              </w:r>
                              <w:r>
                                <w:rPr>
                                  <w:rFonts w:ascii="Arial"/>
                                  <w:b/>
                                  <w:sz w:val="18"/>
                                </w:rPr>
                                <w:t>of</w:t>
                              </w:r>
                              <w:r>
                                <w:rPr>
                                  <w:rFonts w:ascii="Arial"/>
                                  <w:b/>
                                  <w:spacing w:val="40"/>
                                  <w:sz w:val="18"/>
                                </w:rPr>
                                <w:t> </w:t>
                              </w:r>
                              <w:r>
                                <w:rPr>
                                  <w:rFonts w:ascii="Arial"/>
                                  <w:b/>
                                  <w:sz w:val="18"/>
                                </w:rPr>
                                <w:t>Anthropology and History,</w:t>
                              </w:r>
                              <w:r>
                                <w:rPr>
                                  <w:rFonts w:ascii="Arial"/>
                                  <w:b/>
                                  <w:spacing w:val="40"/>
                                  <w:sz w:val="18"/>
                                </w:rPr>
                                <w:t> </w:t>
                              </w:r>
                              <w:r>
                                <w:rPr>
                                  <w:rFonts w:ascii="Arial"/>
                                  <w:b/>
                                  <w:sz w:val="18"/>
                                </w:rPr>
                                <w:t>Basilica of Guadalupe, Teotihuacan Pyramids</w:t>
                              </w:r>
                            </w:p>
                            <w:p>
                              <w:pPr>
                                <w:spacing w:line="207" w:lineRule="exact" w:before="4"/>
                                <w:ind w:left="96" w:right="0" w:firstLine="0"/>
                                <w:jc w:val="left"/>
                                <w:rPr>
                                  <w:rFonts w:ascii="Arial"/>
                                  <w:b/>
                                  <w:sz w:val="18"/>
                                </w:rPr>
                              </w:pPr>
                              <w:r>
                                <w:rPr>
                                  <w:rFonts w:ascii="Arial"/>
                                  <w:b/>
                                  <w:color w:val="00AF50"/>
                                  <w:sz w:val="18"/>
                                </w:rPr>
                                <w:t>Departures:</w:t>
                              </w:r>
                              <w:r>
                                <w:rPr>
                                  <w:rFonts w:ascii="Arial"/>
                                  <w:b/>
                                  <w:color w:val="00AF50"/>
                                  <w:spacing w:val="1"/>
                                  <w:sz w:val="18"/>
                                </w:rPr>
                                <w:t> </w:t>
                              </w:r>
                              <w:r>
                                <w:rPr>
                                  <w:rFonts w:ascii="Arial"/>
                                  <w:b/>
                                  <w:color w:val="C00000"/>
                                  <w:sz w:val="18"/>
                                </w:rPr>
                                <w:t>Daily</w:t>
                              </w:r>
                              <w:r>
                                <w:rPr>
                                  <w:rFonts w:ascii="Arial"/>
                                  <w:b/>
                                  <w:color w:val="C00000"/>
                                  <w:spacing w:val="-11"/>
                                  <w:sz w:val="18"/>
                                </w:rPr>
                                <w:t> </w:t>
                              </w:r>
                              <w:r>
                                <w:rPr>
                                  <w:rFonts w:ascii="Arial"/>
                                  <w:b/>
                                  <w:color w:val="C00000"/>
                                  <w:sz w:val="18"/>
                                </w:rPr>
                                <w:t>from April</w:t>
                              </w:r>
                              <w:r>
                                <w:rPr>
                                  <w:rFonts w:ascii="Arial"/>
                                  <w:b/>
                                  <w:color w:val="C00000"/>
                                  <w:spacing w:val="-2"/>
                                  <w:sz w:val="18"/>
                                </w:rPr>
                                <w:t> </w:t>
                              </w:r>
                              <w:r>
                                <w:rPr>
                                  <w:rFonts w:ascii="Arial"/>
                                  <w:b/>
                                  <w:color w:val="C00000"/>
                                  <w:sz w:val="18"/>
                                </w:rPr>
                                <w:t>15</w:t>
                              </w:r>
                              <w:r>
                                <w:rPr>
                                  <w:rFonts w:ascii="Arial"/>
                                  <w:b/>
                                  <w:color w:val="C00000"/>
                                  <w:spacing w:val="-6"/>
                                  <w:sz w:val="18"/>
                                </w:rPr>
                                <w:t> </w:t>
                              </w:r>
                              <w:r>
                                <w:rPr>
                                  <w:rFonts w:ascii="Arial"/>
                                  <w:b/>
                                  <w:color w:val="C00000"/>
                                  <w:sz w:val="18"/>
                                </w:rPr>
                                <w:t>to</w:t>
                              </w:r>
                              <w:r>
                                <w:rPr>
                                  <w:rFonts w:ascii="Arial"/>
                                  <w:b/>
                                  <w:color w:val="C00000"/>
                                  <w:spacing w:val="-6"/>
                                  <w:sz w:val="18"/>
                                </w:rPr>
                                <w:t> </w:t>
                              </w:r>
                              <w:r>
                                <w:rPr>
                                  <w:rFonts w:ascii="Arial"/>
                                  <w:b/>
                                  <w:color w:val="C00000"/>
                                  <w:sz w:val="18"/>
                                </w:rPr>
                                <w:t>December</w:t>
                              </w:r>
                              <w:r>
                                <w:rPr>
                                  <w:rFonts w:ascii="Arial"/>
                                  <w:b/>
                                  <w:color w:val="C00000"/>
                                  <w:spacing w:val="-5"/>
                                  <w:sz w:val="18"/>
                                </w:rPr>
                                <w:t> </w:t>
                              </w:r>
                              <w:r>
                                <w:rPr>
                                  <w:rFonts w:ascii="Arial"/>
                                  <w:b/>
                                  <w:color w:val="C00000"/>
                                  <w:sz w:val="18"/>
                                </w:rPr>
                                <w:t>15,</w:t>
                              </w:r>
                              <w:r>
                                <w:rPr>
                                  <w:rFonts w:ascii="Arial"/>
                                  <w:b/>
                                  <w:color w:val="C00000"/>
                                  <w:spacing w:val="1"/>
                                  <w:sz w:val="18"/>
                                </w:rPr>
                                <w:t> </w:t>
                              </w:r>
                              <w:r>
                                <w:rPr>
                                  <w:rFonts w:ascii="Arial"/>
                                  <w:b/>
                                  <w:color w:val="C00000"/>
                                  <w:spacing w:val="-2"/>
                                  <w:sz w:val="18"/>
                                </w:rPr>
                                <w:t>2026.</w:t>
                              </w:r>
                            </w:p>
                            <w:p>
                              <w:pPr>
                                <w:spacing w:before="0"/>
                                <w:ind w:left="96" w:right="104" w:firstLine="1051"/>
                                <w:jc w:val="left"/>
                                <w:rPr>
                                  <w:rFonts w:ascii="Arial"/>
                                  <w:b/>
                                  <w:sz w:val="18"/>
                                </w:rPr>
                              </w:pPr>
                              <w:r>
                                <w:rPr>
                                  <w:rFonts w:ascii="Arial"/>
                                  <w:b/>
                                  <w:color w:val="C00000"/>
                                  <w:sz w:val="18"/>
                                </w:rPr>
                                <w:t>**Operates minimum with 2 people traveling together, *PTA, for Passenger Traveling Alone, consult supplements.</w:t>
                              </w:r>
                            </w:p>
                            <w:p>
                              <w:pPr>
                                <w:tabs>
                                  <w:tab w:pos="1152" w:val="left" w:leader="none"/>
                                </w:tabs>
                                <w:spacing w:line="206" w:lineRule="exact" w:before="0"/>
                                <w:ind w:left="96"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4</w:t>
                              </w:r>
                              <w:r>
                                <w:rPr>
                                  <w:rFonts w:ascii="Arial"/>
                                  <w:b/>
                                  <w:spacing w:val="-4"/>
                                  <w:sz w:val="18"/>
                                </w:rPr>
                                <w:t> </w:t>
                              </w:r>
                              <w:r>
                                <w:rPr>
                                  <w:rFonts w:ascii="Arial"/>
                                  <w:b/>
                                  <w:sz w:val="18"/>
                                </w:rPr>
                                <w:t>days</w:t>
                              </w:r>
                              <w:r>
                                <w:rPr>
                                  <w:rFonts w:ascii="Arial"/>
                                  <w:b/>
                                  <w:spacing w:val="-4"/>
                                  <w:sz w:val="18"/>
                                </w:rPr>
                                <w:t> </w:t>
                              </w:r>
                              <w:r>
                                <w:rPr>
                                  <w:rFonts w:ascii="Arial"/>
                                  <w:b/>
                                  <w:sz w:val="18"/>
                                </w:rPr>
                                <w:t>/</w:t>
                              </w:r>
                              <w:r>
                                <w:rPr>
                                  <w:rFonts w:ascii="Arial"/>
                                  <w:b/>
                                  <w:spacing w:val="4"/>
                                  <w:sz w:val="18"/>
                                </w:rPr>
                                <w:t> </w:t>
                              </w:r>
                              <w:r>
                                <w:rPr>
                                  <w:rFonts w:ascii="Arial"/>
                                  <w:b/>
                                  <w:sz w:val="18"/>
                                </w:rPr>
                                <w:t>3</w:t>
                              </w:r>
                              <w:r>
                                <w:rPr>
                                  <w:rFonts w:ascii="Arial"/>
                                  <w:b/>
                                  <w:spacing w:val="-4"/>
                                  <w:sz w:val="18"/>
                                </w:rPr>
                                <w:t> </w:t>
                              </w:r>
                              <w:r>
                                <w:rPr>
                                  <w:rFonts w:ascii="Arial"/>
                                  <w:b/>
                                  <w:spacing w:val="-2"/>
                                  <w:sz w:val="18"/>
                                </w:rPr>
                                <w:t>nights</w:t>
                              </w:r>
                            </w:p>
                            <w:p>
                              <w:pPr>
                                <w:tabs>
                                  <w:tab w:pos="1161" w:val="left" w:leader="none"/>
                                </w:tabs>
                                <w:spacing w:line="207" w:lineRule="exact" w:before="0"/>
                                <w:ind w:left="96"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3</w:t>
                              </w:r>
                              <w:r>
                                <w:rPr>
                                  <w:rFonts w:ascii="Arial"/>
                                  <w:b/>
                                  <w:spacing w:val="-2"/>
                                  <w:sz w:val="18"/>
                                </w:rPr>
                                <w:t> breakfasts</w:t>
                              </w:r>
                            </w:p>
                          </w:txbxContent>
                        </wps:txbx>
                        <wps:bodyPr wrap="square" lIns="0" tIns="0" rIns="0" bIns="0" rtlCol="0">
                          <a:noAutofit/>
                        </wps:bodyPr>
                      </wps:wsp>
                    </wpg:wgp>
                  </a:graphicData>
                </a:graphic>
              </wp:inline>
            </w:drawing>
          </mc:Choice>
          <mc:Fallback>
            <w:pict>
              <v:group style="width:397.1pt;height:75.4pt;mso-position-horizontal-relative:char;mso-position-vertical-relative:line" id="docshapegroup14" coordorigin="0,0" coordsize="7942,1508">
                <v:rect style="position:absolute;left:19;top:38;width:7794;height:1451" id="docshape15" filled="true" fillcolor="#f1f1f1" stroked="false">
                  <v:fill type="solid"/>
                </v:rect>
                <v:shape style="position:absolute;left:4;top:19;width:7832;height:1489" id="docshape16" coordorigin="5,19" coordsize="7832,1489" path="m24,39l5,39,5,1489,24,1489,24,39xm7836,1489l7817,1489,24,1489,5,1489,5,1508,24,1508,7817,1508,7836,1508,7836,1489xm7836,39l7817,39,7817,1489,7836,1489,7836,39xm7836,19l7817,19,24,19,5,19,5,38,24,38,7817,38,7836,38,7836,19xe" filled="true" fillcolor="#00af50" stroked="false">
                  <v:path arrowok="t"/>
                  <v:fill type="solid"/>
                </v:shape>
                <v:shape style="position:absolute;left:0;top:0;width:7942;height:20" id="docshape17" coordorigin="0,0" coordsize="7942,20" path="m19,0l0,0,0,19,19,19,19,0xm7942,0l7923,0,19,0,19,19,7923,19,7942,19,7942,0xe" filled="true" fillcolor="#006fc0" stroked="false">
                  <v:path arrowok="t"/>
                  <v:fill type="solid"/>
                </v:shape>
                <v:shape style="position:absolute;left:24;top:28;width:7794;height:1460" type="#_x0000_t202" id="docshape18" filled="false" stroked="false">
                  <v:textbox inset="0,0,0,0">
                    <w:txbxContent>
                      <w:p>
                        <w:pPr>
                          <w:tabs>
                            <w:tab w:pos="1109" w:val="left" w:leader="none"/>
                          </w:tabs>
                          <w:spacing w:before="4"/>
                          <w:ind w:left="96" w:right="104" w:firstLine="0"/>
                          <w:jc w:val="left"/>
                          <w:rPr>
                            <w:rFonts w:ascii="Arial"/>
                            <w:b/>
                            <w:sz w:val="18"/>
                          </w:rPr>
                        </w:pPr>
                        <w:r>
                          <w:rPr>
                            <w:rFonts w:ascii="Arial"/>
                            <w:b/>
                            <w:color w:val="00AF50"/>
                            <w:spacing w:val="-2"/>
                            <w:sz w:val="18"/>
                          </w:rPr>
                          <w:t>Visiting:</w:t>
                        </w:r>
                        <w:r>
                          <w:rPr>
                            <w:rFonts w:ascii="Arial"/>
                            <w:b/>
                            <w:color w:val="00AF50"/>
                            <w:sz w:val="18"/>
                          </w:rPr>
                          <w:tab/>
                        </w:r>
                        <w:r>
                          <w:rPr>
                            <w:rFonts w:ascii="Arial"/>
                            <w:b/>
                            <w:sz w:val="18"/>
                          </w:rPr>
                          <w:t>Mexico City, Museum</w:t>
                        </w:r>
                        <w:r>
                          <w:rPr>
                            <w:rFonts w:ascii="Arial"/>
                            <w:b/>
                            <w:spacing w:val="39"/>
                            <w:sz w:val="18"/>
                          </w:rPr>
                          <w:t> </w:t>
                        </w:r>
                        <w:r>
                          <w:rPr>
                            <w:rFonts w:ascii="Arial"/>
                            <w:b/>
                            <w:sz w:val="18"/>
                          </w:rPr>
                          <w:t>of</w:t>
                        </w:r>
                        <w:r>
                          <w:rPr>
                            <w:rFonts w:ascii="Arial"/>
                            <w:b/>
                            <w:spacing w:val="40"/>
                            <w:sz w:val="18"/>
                          </w:rPr>
                          <w:t> </w:t>
                        </w:r>
                        <w:r>
                          <w:rPr>
                            <w:rFonts w:ascii="Arial"/>
                            <w:b/>
                            <w:sz w:val="18"/>
                          </w:rPr>
                          <w:t>Anthropology and History,</w:t>
                        </w:r>
                        <w:r>
                          <w:rPr>
                            <w:rFonts w:ascii="Arial"/>
                            <w:b/>
                            <w:spacing w:val="40"/>
                            <w:sz w:val="18"/>
                          </w:rPr>
                          <w:t> </w:t>
                        </w:r>
                        <w:r>
                          <w:rPr>
                            <w:rFonts w:ascii="Arial"/>
                            <w:b/>
                            <w:sz w:val="18"/>
                          </w:rPr>
                          <w:t>Basilica of Guadalupe, Teotihuacan Pyramids</w:t>
                        </w:r>
                      </w:p>
                      <w:p>
                        <w:pPr>
                          <w:spacing w:line="207" w:lineRule="exact" w:before="4"/>
                          <w:ind w:left="96" w:right="0" w:firstLine="0"/>
                          <w:jc w:val="left"/>
                          <w:rPr>
                            <w:rFonts w:ascii="Arial"/>
                            <w:b/>
                            <w:sz w:val="18"/>
                          </w:rPr>
                        </w:pPr>
                        <w:r>
                          <w:rPr>
                            <w:rFonts w:ascii="Arial"/>
                            <w:b/>
                            <w:color w:val="00AF50"/>
                            <w:sz w:val="18"/>
                          </w:rPr>
                          <w:t>Departures:</w:t>
                        </w:r>
                        <w:r>
                          <w:rPr>
                            <w:rFonts w:ascii="Arial"/>
                            <w:b/>
                            <w:color w:val="00AF50"/>
                            <w:spacing w:val="1"/>
                            <w:sz w:val="18"/>
                          </w:rPr>
                          <w:t> </w:t>
                        </w:r>
                        <w:r>
                          <w:rPr>
                            <w:rFonts w:ascii="Arial"/>
                            <w:b/>
                            <w:color w:val="C00000"/>
                            <w:sz w:val="18"/>
                          </w:rPr>
                          <w:t>Daily</w:t>
                        </w:r>
                        <w:r>
                          <w:rPr>
                            <w:rFonts w:ascii="Arial"/>
                            <w:b/>
                            <w:color w:val="C00000"/>
                            <w:spacing w:val="-11"/>
                            <w:sz w:val="18"/>
                          </w:rPr>
                          <w:t> </w:t>
                        </w:r>
                        <w:r>
                          <w:rPr>
                            <w:rFonts w:ascii="Arial"/>
                            <w:b/>
                            <w:color w:val="C00000"/>
                            <w:sz w:val="18"/>
                          </w:rPr>
                          <w:t>from April</w:t>
                        </w:r>
                        <w:r>
                          <w:rPr>
                            <w:rFonts w:ascii="Arial"/>
                            <w:b/>
                            <w:color w:val="C00000"/>
                            <w:spacing w:val="-2"/>
                            <w:sz w:val="18"/>
                          </w:rPr>
                          <w:t> </w:t>
                        </w:r>
                        <w:r>
                          <w:rPr>
                            <w:rFonts w:ascii="Arial"/>
                            <w:b/>
                            <w:color w:val="C00000"/>
                            <w:sz w:val="18"/>
                          </w:rPr>
                          <w:t>15</w:t>
                        </w:r>
                        <w:r>
                          <w:rPr>
                            <w:rFonts w:ascii="Arial"/>
                            <w:b/>
                            <w:color w:val="C00000"/>
                            <w:spacing w:val="-6"/>
                            <w:sz w:val="18"/>
                          </w:rPr>
                          <w:t> </w:t>
                        </w:r>
                        <w:r>
                          <w:rPr>
                            <w:rFonts w:ascii="Arial"/>
                            <w:b/>
                            <w:color w:val="C00000"/>
                            <w:sz w:val="18"/>
                          </w:rPr>
                          <w:t>to</w:t>
                        </w:r>
                        <w:r>
                          <w:rPr>
                            <w:rFonts w:ascii="Arial"/>
                            <w:b/>
                            <w:color w:val="C00000"/>
                            <w:spacing w:val="-6"/>
                            <w:sz w:val="18"/>
                          </w:rPr>
                          <w:t> </w:t>
                        </w:r>
                        <w:r>
                          <w:rPr>
                            <w:rFonts w:ascii="Arial"/>
                            <w:b/>
                            <w:color w:val="C00000"/>
                            <w:sz w:val="18"/>
                          </w:rPr>
                          <w:t>December</w:t>
                        </w:r>
                        <w:r>
                          <w:rPr>
                            <w:rFonts w:ascii="Arial"/>
                            <w:b/>
                            <w:color w:val="C00000"/>
                            <w:spacing w:val="-5"/>
                            <w:sz w:val="18"/>
                          </w:rPr>
                          <w:t> </w:t>
                        </w:r>
                        <w:r>
                          <w:rPr>
                            <w:rFonts w:ascii="Arial"/>
                            <w:b/>
                            <w:color w:val="C00000"/>
                            <w:sz w:val="18"/>
                          </w:rPr>
                          <w:t>15,</w:t>
                        </w:r>
                        <w:r>
                          <w:rPr>
                            <w:rFonts w:ascii="Arial"/>
                            <w:b/>
                            <w:color w:val="C00000"/>
                            <w:spacing w:val="1"/>
                            <w:sz w:val="18"/>
                          </w:rPr>
                          <w:t> </w:t>
                        </w:r>
                        <w:r>
                          <w:rPr>
                            <w:rFonts w:ascii="Arial"/>
                            <w:b/>
                            <w:color w:val="C00000"/>
                            <w:spacing w:val="-2"/>
                            <w:sz w:val="18"/>
                          </w:rPr>
                          <w:t>2026.</w:t>
                        </w:r>
                      </w:p>
                      <w:p>
                        <w:pPr>
                          <w:spacing w:before="0"/>
                          <w:ind w:left="96" w:right="104" w:firstLine="1051"/>
                          <w:jc w:val="left"/>
                          <w:rPr>
                            <w:rFonts w:ascii="Arial"/>
                            <w:b/>
                            <w:sz w:val="18"/>
                          </w:rPr>
                        </w:pPr>
                        <w:r>
                          <w:rPr>
                            <w:rFonts w:ascii="Arial"/>
                            <w:b/>
                            <w:color w:val="C00000"/>
                            <w:sz w:val="18"/>
                          </w:rPr>
                          <w:t>**Operates minimum with 2 people traveling together, *PTA, for Passenger Traveling Alone, consult supplements.</w:t>
                        </w:r>
                      </w:p>
                      <w:p>
                        <w:pPr>
                          <w:tabs>
                            <w:tab w:pos="1152" w:val="left" w:leader="none"/>
                          </w:tabs>
                          <w:spacing w:line="206" w:lineRule="exact" w:before="0"/>
                          <w:ind w:left="96"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4</w:t>
                        </w:r>
                        <w:r>
                          <w:rPr>
                            <w:rFonts w:ascii="Arial"/>
                            <w:b/>
                            <w:spacing w:val="-4"/>
                            <w:sz w:val="18"/>
                          </w:rPr>
                          <w:t> </w:t>
                        </w:r>
                        <w:r>
                          <w:rPr>
                            <w:rFonts w:ascii="Arial"/>
                            <w:b/>
                            <w:sz w:val="18"/>
                          </w:rPr>
                          <w:t>days</w:t>
                        </w:r>
                        <w:r>
                          <w:rPr>
                            <w:rFonts w:ascii="Arial"/>
                            <w:b/>
                            <w:spacing w:val="-4"/>
                            <w:sz w:val="18"/>
                          </w:rPr>
                          <w:t> </w:t>
                        </w:r>
                        <w:r>
                          <w:rPr>
                            <w:rFonts w:ascii="Arial"/>
                            <w:b/>
                            <w:sz w:val="18"/>
                          </w:rPr>
                          <w:t>/</w:t>
                        </w:r>
                        <w:r>
                          <w:rPr>
                            <w:rFonts w:ascii="Arial"/>
                            <w:b/>
                            <w:spacing w:val="4"/>
                            <w:sz w:val="18"/>
                          </w:rPr>
                          <w:t> </w:t>
                        </w:r>
                        <w:r>
                          <w:rPr>
                            <w:rFonts w:ascii="Arial"/>
                            <w:b/>
                            <w:sz w:val="18"/>
                          </w:rPr>
                          <w:t>3</w:t>
                        </w:r>
                        <w:r>
                          <w:rPr>
                            <w:rFonts w:ascii="Arial"/>
                            <w:b/>
                            <w:spacing w:val="-4"/>
                            <w:sz w:val="18"/>
                          </w:rPr>
                          <w:t> </w:t>
                        </w:r>
                        <w:r>
                          <w:rPr>
                            <w:rFonts w:ascii="Arial"/>
                            <w:b/>
                            <w:spacing w:val="-2"/>
                            <w:sz w:val="18"/>
                          </w:rPr>
                          <w:t>nights</w:t>
                        </w:r>
                      </w:p>
                      <w:p>
                        <w:pPr>
                          <w:tabs>
                            <w:tab w:pos="1161" w:val="left" w:leader="none"/>
                          </w:tabs>
                          <w:spacing w:line="207" w:lineRule="exact" w:before="0"/>
                          <w:ind w:left="96"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3</w:t>
                        </w:r>
                        <w:r>
                          <w:rPr>
                            <w:rFonts w:ascii="Arial"/>
                            <w:b/>
                            <w:spacing w:val="-2"/>
                            <w:sz w:val="18"/>
                          </w:rPr>
                          <w:t> breakfasts</w:t>
                        </w:r>
                      </w:p>
                    </w:txbxContent>
                  </v:textbox>
                  <w10:wrap type="none"/>
                </v:shape>
              </v:group>
            </w:pict>
          </mc:Fallback>
        </mc:AlternateContent>
      </w:r>
      <w:r>
        <w:rPr>
          <w:rFonts w:ascii="Arial"/>
          <w:sz w:val="20"/>
        </w:rPr>
      </w:r>
    </w:p>
    <w:p>
      <w:pPr>
        <w:pStyle w:val="Heading1"/>
        <w:spacing w:before="149"/>
        <w:ind w:left="18" w:right="6"/>
        <w:jc w:val="center"/>
        <w:rPr>
          <w:u w:val="none"/>
        </w:rPr>
      </w:pPr>
      <w:r>
        <w:rPr>
          <w:color w:val="006FC0"/>
          <w:u w:val="single" w:color="006FC0"/>
        </w:rPr>
        <w:t>TRAVEL</w:t>
      </w:r>
      <w:r>
        <w:rPr>
          <w:color w:val="006FC0"/>
          <w:spacing w:val="-2"/>
          <w:u w:val="single" w:color="006FC0"/>
        </w:rPr>
        <w:t> ITINERARY:</w:t>
      </w:r>
    </w:p>
    <w:p>
      <w:pPr>
        <w:pStyle w:val="BodyText"/>
        <w:spacing w:before="5"/>
        <w:rPr>
          <w:rFonts w:ascii="Arial"/>
          <w:b/>
          <w:sz w:val="13"/>
        </w:rPr>
      </w:pPr>
      <w:r>
        <w:rPr>
          <w:rFonts w:ascii="Arial"/>
          <w:b/>
          <w:sz w:val="13"/>
        </w:rPr>
        <w:drawing>
          <wp:anchor distT="0" distB="0" distL="0" distR="0" allowOverlap="1" layoutInCell="1" locked="0" behindDoc="1" simplePos="0" relativeHeight="487590400">
            <wp:simplePos x="0" y="0"/>
            <wp:positionH relativeFrom="page">
              <wp:posOffset>1260475</wp:posOffset>
            </wp:positionH>
            <wp:positionV relativeFrom="paragraph">
              <wp:posOffset>113422</wp:posOffset>
            </wp:positionV>
            <wp:extent cx="5072204" cy="1713738"/>
            <wp:effectExtent l="0" t="0" r="0" b="0"/>
            <wp:wrapTopAndBottom/>
            <wp:docPr id="22" name="Image 22" descr="Explanada Del Palacio De Bellas Artes 360 Panorama | 360Cities"/>
            <wp:cNvGraphicFramePr>
              <a:graphicFrameLocks/>
            </wp:cNvGraphicFramePr>
            <a:graphic>
              <a:graphicData uri="http://schemas.openxmlformats.org/drawingml/2006/picture">
                <pic:pic>
                  <pic:nvPicPr>
                    <pic:cNvPr id="22" name="Image 22" descr="Explanada Del Palacio De Bellas Artes 360 Panorama | 360Cities"/>
                    <pic:cNvPicPr/>
                  </pic:nvPicPr>
                  <pic:blipFill>
                    <a:blip r:embed="rId7" cstate="print"/>
                    <a:stretch>
                      <a:fillRect/>
                    </a:stretch>
                  </pic:blipFill>
                  <pic:spPr>
                    <a:xfrm>
                      <a:off x="0" y="0"/>
                      <a:ext cx="5072204" cy="1713738"/>
                    </a:xfrm>
                    <a:prstGeom prst="rect">
                      <a:avLst/>
                    </a:prstGeom>
                  </pic:spPr>
                </pic:pic>
              </a:graphicData>
            </a:graphic>
          </wp:anchor>
        </w:drawing>
      </w:r>
    </w:p>
    <w:p>
      <w:pPr>
        <w:pStyle w:val="BodyText"/>
        <w:spacing w:before="21"/>
        <w:rPr>
          <w:rFonts w:ascii="Arial"/>
          <w:b/>
        </w:rPr>
      </w:pPr>
    </w:p>
    <w:p>
      <w:pPr>
        <w:pStyle w:val="Heading2"/>
      </w:pPr>
      <w:r>
        <w:rPr>
          <w:color w:val="006FC0"/>
        </w:rPr>
        <w:t>Day</w:t>
      </w:r>
      <w:r>
        <w:rPr>
          <w:color w:val="006FC0"/>
          <w:spacing w:val="-3"/>
        </w:rPr>
        <w:t> </w:t>
      </w:r>
      <w:r>
        <w:rPr>
          <w:color w:val="006FC0"/>
        </w:rPr>
        <w:t>01</w:t>
      </w:r>
      <w:r>
        <w:rPr>
          <w:color w:val="006FC0"/>
          <w:spacing w:val="-3"/>
        </w:rPr>
        <w:t> </w:t>
      </w:r>
      <w:r>
        <w:rPr>
          <w:color w:val="006FC0"/>
        </w:rPr>
        <w:t>Mexico</w:t>
      </w:r>
      <w:r>
        <w:rPr>
          <w:color w:val="006FC0"/>
          <w:spacing w:val="2"/>
        </w:rPr>
        <w:t> </w:t>
      </w:r>
      <w:r>
        <w:rPr>
          <w:color w:val="006FC0"/>
          <w:spacing w:val="-4"/>
        </w:rPr>
        <w:t>City</w:t>
      </w:r>
    </w:p>
    <w:p>
      <w:pPr>
        <w:pStyle w:val="BodyText"/>
        <w:spacing w:before="3"/>
        <w:ind w:left="288"/>
        <w:jc w:val="both"/>
      </w:pPr>
      <w:r>
        <w:rPr/>
        <w:t>Arrival</w:t>
      </w:r>
      <w:r>
        <w:rPr>
          <w:spacing w:val="2"/>
        </w:rPr>
        <w:t> </w:t>
      </w:r>
      <w:r>
        <w:rPr/>
        <w:t>at</w:t>
      </w:r>
      <w:r>
        <w:rPr>
          <w:spacing w:val="-2"/>
        </w:rPr>
        <w:t> </w:t>
      </w:r>
      <w:r>
        <w:rPr/>
        <w:t>Mexico Benito</w:t>
      </w:r>
      <w:r>
        <w:rPr>
          <w:spacing w:val="-5"/>
        </w:rPr>
        <w:t> </w:t>
      </w:r>
      <w:r>
        <w:rPr/>
        <w:t>Juárez</w:t>
      </w:r>
      <w:r>
        <w:rPr>
          <w:spacing w:val="-5"/>
        </w:rPr>
        <w:t> </w:t>
      </w:r>
      <w:r>
        <w:rPr/>
        <w:t>airport.</w:t>
      </w:r>
      <w:r>
        <w:rPr>
          <w:spacing w:val="2"/>
        </w:rPr>
        <w:t> </w:t>
      </w:r>
      <w:r>
        <w:rPr/>
        <w:t>Assistance</w:t>
      </w:r>
      <w:r>
        <w:rPr>
          <w:spacing w:val="-5"/>
        </w:rPr>
        <w:t> </w:t>
      </w:r>
      <w:r>
        <w:rPr/>
        <w:t>and</w:t>
      </w:r>
      <w:r>
        <w:rPr>
          <w:spacing w:val="-9"/>
        </w:rPr>
        <w:t> </w:t>
      </w:r>
      <w:r>
        <w:rPr/>
        <w:t>transfer</w:t>
      </w:r>
      <w:r>
        <w:rPr>
          <w:spacing w:val="1"/>
        </w:rPr>
        <w:t> </w:t>
      </w:r>
      <w:r>
        <w:rPr/>
        <w:t>to</w:t>
      </w:r>
      <w:r>
        <w:rPr>
          <w:spacing w:val="-5"/>
        </w:rPr>
        <w:t> </w:t>
      </w:r>
      <w:r>
        <w:rPr/>
        <w:t>the</w:t>
      </w:r>
      <w:r>
        <w:rPr>
          <w:spacing w:val="-4"/>
        </w:rPr>
        <w:t> </w:t>
      </w:r>
      <w:r>
        <w:rPr/>
        <w:t>hotel.</w:t>
      </w:r>
      <w:r>
        <w:rPr>
          <w:spacing w:val="-3"/>
        </w:rPr>
        <w:t> </w:t>
      </w:r>
      <w:r>
        <w:rPr>
          <w:spacing w:val="-2"/>
        </w:rPr>
        <w:t>Accommodation.</w:t>
      </w:r>
    </w:p>
    <w:p>
      <w:pPr>
        <w:pStyle w:val="BodyText"/>
        <w:spacing w:before="3"/>
      </w:pPr>
    </w:p>
    <w:p>
      <w:pPr>
        <w:pStyle w:val="Heading2"/>
        <w:ind w:left="3198"/>
      </w:pPr>
      <w:r>
        <w:rPr/>
        <w:drawing>
          <wp:anchor distT="0" distB="0" distL="0" distR="0" allowOverlap="1" layoutInCell="1" locked="0" behindDoc="0" simplePos="0" relativeHeight="15731712">
            <wp:simplePos x="0" y="0"/>
            <wp:positionH relativeFrom="page">
              <wp:posOffset>1260475</wp:posOffset>
            </wp:positionH>
            <wp:positionV relativeFrom="paragraph">
              <wp:posOffset>130412</wp:posOffset>
            </wp:positionV>
            <wp:extent cx="1756664" cy="1171575"/>
            <wp:effectExtent l="0" t="0" r="0" b="0"/>
            <wp:wrapNone/>
            <wp:docPr id="23" name="Image 23" descr="Zócalo in Mexico City - Explore the Heart of the Historic District at This  Central Square - Go Guides"/>
            <wp:cNvGraphicFramePr>
              <a:graphicFrameLocks/>
            </wp:cNvGraphicFramePr>
            <a:graphic>
              <a:graphicData uri="http://schemas.openxmlformats.org/drawingml/2006/picture">
                <pic:pic>
                  <pic:nvPicPr>
                    <pic:cNvPr id="23" name="Image 23" descr="Zócalo in Mexico City - Explore the Heart of the Historic District at This  Central Square - Go Guides"/>
                    <pic:cNvPicPr/>
                  </pic:nvPicPr>
                  <pic:blipFill>
                    <a:blip r:embed="rId8" cstate="print"/>
                    <a:stretch>
                      <a:fillRect/>
                    </a:stretch>
                  </pic:blipFill>
                  <pic:spPr>
                    <a:xfrm>
                      <a:off x="0" y="0"/>
                      <a:ext cx="1756664" cy="1171575"/>
                    </a:xfrm>
                    <a:prstGeom prst="rect">
                      <a:avLst/>
                    </a:prstGeom>
                  </pic:spPr>
                </pic:pic>
              </a:graphicData>
            </a:graphic>
          </wp:anchor>
        </w:drawing>
      </w:r>
      <w:r>
        <w:rPr>
          <w:color w:val="006FC0"/>
        </w:rPr>
        <w:t>Day</w:t>
      </w:r>
      <w:r>
        <w:rPr>
          <w:color w:val="006FC0"/>
          <w:spacing w:val="-5"/>
        </w:rPr>
        <w:t> </w:t>
      </w:r>
      <w:r>
        <w:rPr>
          <w:color w:val="006FC0"/>
        </w:rPr>
        <w:t>02 City</w:t>
      </w:r>
      <w:r>
        <w:rPr>
          <w:color w:val="006FC0"/>
          <w:spacing w:val="-4"/>
        </w:rPr>
        <w:t> </w:t>
      </w:r>
      <w:r>
        <w:rPr>
          <w:color w:val="006FC0"/>
        </w:rPr>
        <w:t>Tour</w:t>
      </w:r>
      <w:r>
        <w:rPr>
          <w:color w:val="006FC0"/>
          <w:spacing w:val="-3"/>
        </w:rPr>
        <w:t> </w:t>
      </w:r>
      <w:r>
        <w:rPr>
          <w:color w:val="006FC0"/>
        </w:rPr>
        <w:t>With</w:t>
      </w:r>
      <w:r>
        <w:rPr>
          <w:color w:val="006FC0"/>
          <w:spacing w:val="-5"/>
        </w:rPr>
        <w:t> </w:t>
      </w:r>
      <w:r>
        <w:rPr>
          <w:color w:val="006FC0"/>
          <w:spacing w:val="-2"/>
        </w:rPr>
        <w:t>Museum</w:t>
      </w:r>
    </w:p>
    <w:p>
      <w:pPr>
        <w:pStyle w:val="BodyText"/>
        <w:spacing w:line="244" w:lineRule="auto" w:before="2"/>
        <w:ind w:left="3198" w:right="271"/>
        <w:jc w:val="both"/>
      </w:pPr>
      <w:r>
        <w:rPr/>
        <w:t>Breakfast. We will go to the Historic Center, declared Cultural Heritage of Humanity by UNESCO. We will see the Zócalo or Plaza de</w:t>
      </w:r>
      <w:r>
        <w:rPr>
          <w:spacing w:val="-4"/>
        </w:rPr>
        <w:t> </w:t>
      </w:r>
      <w:r>
        <w:rPr/>
        <w:t>la Constitución, where</w:t>
      </w:r>
      <w:r>
        <w:rPr>
          <w:spacing w:val="-4"/>
        </w:rPr>
        <w:t> </w:t>
      </w:r>
      <w:r>
        <w:rPr/>
        <w:t>the</w:t>
      </w:r>
      <w:r>
        <w:rPr>
          <w:spacing w:val="-4"/>
        </w:rPr>
        <w:t> </w:t>
      </w:r>
      <w:r>
        <w:rPr/>
        <w:t>Cathedral and the</w:t>
      </w:r>
      <w:r>
        <w:rPr>
          <w:spacing w:val="-4"/>
        </w:rPr>
        <w:t> </w:t>
      </w:r>
      <w:r>
        <w:rPr/>
        <w:t>National Palace with the</w:t>
      </w:r>
      <w:r>
        <w:rPr>
          <w:spacing w:val="-3"/>
        </w:rPr>
        <w:t> </w:t>
      </w:r>
      <w:r>
        <w:rPr/>
        <w:t>murals of Diego Rivera are</w:t>
      </w:r>
      <w:r>
        <w:rPr>
          <w:spacing w:val="-3"/>
        </w:rPr>
        <w:t> </w:t>
      </w:r>
      <w:r>
        <w:rPr/>
        <w:t>located. Panoramic of some buildings of great architectural beauty such as the Mining</w:t>
      </w:r>
      <w:r>
        <w:rPr>
          <w:spacing w:val="-1"/>
        </w:rPr>
        <w:t> </w:t>
      </w:r>
      <w:r>
        <w:rPr/>
        <w:t>Palace,</w:t>
      </w:r>
      <w:r>
        <w:rPr>
          <w:spacing w:val="-4"/>
        </w:rPr>
        <w:t> </w:t>
      </w:r>
      <w:r>
        <w:rPr/>
        <w:t>the</w:t>
      </w:r>
      <w:r>
        <w:rPr>
          <w:spacing w:val="-6"/>
        </w:rPr>
        <w:t> </w:t>
      </w:r>
      <w:r>
        <w:rPr/>
        <w:t>Post</w:t>
      </w:r>
      <w:r>
        <w:rPr>
          <w:spacing w:val="-7"/>
        </w:rPr>
        <w:t> </w:t>
      </w:r>
      <w:r>
        <w:rPr/>
        <w:t>Office,</w:t>
      </w:r>
      <w:r>
        <w:rPr>
          <w:spacing w:val="-4"/>
        </w:rPr>
        <w:t> </w:t>
      </w:r>
      <w:r>
        <w:rPr/>
        <w:t>the</w:t>
      </w:r>
      <w:r>
        <w:rPr>
          <w:spacing w:val="-6"/>
        </w:rPr>
        <w:t> </w:t>
      </w:r>
      <w:r>
        <w:rPr/>
        <w:t>National Museum of</w:t>
      </w:r>
      <w:r>
        <w:rPr>
          <w:spacing w:val="-3"/>
        </w:rPr>
        <w:t> </w:t>
      </w:r>
      <w:r>
        <w:rPr/>
        <w:t>Art</w:t>
      </w:r>
      <w:r>
        <w:rPr>
          <w:spacing w:val="-3"/>
        </w:rPr>
        <w:t> </w:t>
      </w:r>
      <w:r>
        <w:rPr/>
        <w:t>and the</w:t>
      </w:r>
      <w:r>
        <w:rPr>
          <w:spacing w:val="-10"/>
        </w:rPr>
        <w:t> </w:t>
      </w:r>
      <w:r>
        <w:rPr/>
        <w:t>Alameda</w:t>
      </w:r>
      <w:r>
        <w:rPr>
          <w:spacing w:val="-9"/>
        </w:rPr>
        <w:t> </w:t>
      </w:r>
      <w:r>
        <w:rPr/>
        <w:t>Central,</w:t>
      </w:r>
      <w:r>
        <w:rPr>
          <w:spacing w:val="-2"/>
        </w:rPr>
        <w:t> </w:t>
      </w:r>
      <w:r>
        <w:rPr/>
        <w:t>where</w:t>
      </w:r>
      <w:r>
        <w:rPr>
          <w:spacing w:val="-9"/>
        </w:rPr>
        <w:t> </w:t>
      </w:r>
      <w:r>
        <w:rPr/>
        <w:t>the</w:t>
      </w:r>
      <w:r>
        <w:rPr>
          <w:spacing w:val="-12"/>
        </w:rPr>
        <w:t> </w:t>
      </w:r>
      <w:r>
        <w:rPr/>
        <w:t>magnificent</w:t>
      </w:r>
      <w:r>
        <w:rPr>
          <w:spacing w:val="-1"/>
        </w:rPr>
        <w:t> </w:t>
      </w:r>
      <w:r>
        <w:rPr/>
        <w:t>Palace</w:t>
      </w:r>
      <w:r>
        <w:rPr>
          <w:spacing w:val="-9"/>
        </w:rPr>
        <w:t> </w:t>
      </w:r>
      <w:r>
        <w:rPr/>
        <w:t>of</w:t>
      </w:r>
      <w:r>
        <w:rPr>
          <w:spacing w:val="-6"/>
        </w:rPr>
        <w:t> </w:t>
      </w:r>
      <w:r>
        <w:rPr/>
        <w:t>Fine</w:t>
      </w:r>
      <w:r>
        <w:rPr>
          <w:spacing w:val="-4"/>
        </w:rPr>
        <w:t> </w:t>
      </w:r>
      <w:r>
        <w:rPr/>
        <w:t>Arts is located. Tour along Paseo de la Reforma, and Chapultepec, until</w:t>
      </w:r>
      <w:r>
        <w:rPr>
          <w:spacing w:val="-4"/>
        </w:rPr>
        <w:t> </w:t>
      </w:r>
      <w:r>
        <w:rPr/>
        <w:t>reaching</w:t>
      </w:r>
      <w:r>
        <w:rPr>
          <w:spacing w:val="-7"/>
        </w:rPr>
        <w:t> </w:t>
      </w:r>
      <w:r>
        <w:rPr/>
        <w:t>the</w:t>
      </w:r>
      <w:r>
        <w:rPr>
          <w:spacing w:val="-6"/>
        </w:rPr>
        <w:t> </w:t>
      </w:r>
      <w:r>
        <w:rPr/>
        <w:t>National</w:t>
      </w:r>
      <w:r>
        <w:rPr>
          <w:spacing w:val="1"/>
        </w:rPr>
        <w:t> </w:t>
      </w:r>
      <w:r>
        <w:rPr/>
        <w:t>Museum</w:t>
      </w:r>
      <w:r>
        <w:rPr>
          <w:spacing w:val="3"/>
        </w:rPr>
        <w:t> </w:t>
      </w:r>
      <w:r>
        <w:rPr/>
        <w:t>of</w:t>
      </w:r>
      <w:r>
        <w:rPr>
          <w:spacing w:val="-4"/>
        </w:rPr>
        <w:t> </w:t>
      </w:r>
      <w:r>
        <w:rPr/>
        <w:t>Anthropology,</w:t>
      </w:r>
      <w:r>
        <w:rPr>
          <w:spacing w:val="-4"/>
        </w:rPr>
        <w:t> </w:t>
      </w:r>
      <w:r>
        <w:rPr/>
        <w:t>one</w:t>
      </w:r>
      <w:r>
        <w:rPr>
          <w:spacing w:val="-7"/>
        </w:rPr>
        <w:t> </w:t>
      </w:r>
      <w:r>
        <w:rPr/>
        <w:t>of</w:t>
      </w:r>
      <w:r>
        <w:rPr>
          <w:spacing w:val="-3"/>
        </w:rPr>
        <w:t> </w:t>
      </w:r>
      <w:r>
        <w:rPr>
          <w:spacing w:val="-5"/>
        </w:rPr>
        <w:t>the</w:t>
      </w:r>
    </w:p>
    <w:p>
      <w:pPr>
        <w:pStyle w:val="BodyText"/>
        <w:spacing w:line="242" w:lineRule="auto"/>
        <w:ind w:left="288" w:right="275"/>
        <w:jc w:val="both"/>
      </w:pPr>
      <w:r>
        <w:rPr/>
        <w:t>most important in the world. Brief visit of the most representative rooms of Mexican and Mayan cultures. You can stay on your own in the Museum and visit other rooms or be transferred to your hotel. Free afternoon. We suggest an excursion to the canals of Xochimilco. Accommodation.</w:t>
      </w:r>
    </w:p>
    <w:p>
      <w:pPr>
        <w:pStyle w:val="Heading2"/>
        <w:spacing w:before="203"/>
      </w:pPr>
      <w:r>
        <w:rPr>
          <w:color w:val="006FC0"/>
        </w:rPr>
        <w:t>Day</w:t>
      </w:r>
      <w:r>
        <w:rPr>
          <w:color w:val="006FC0"/>
          <w:spacing w:val="-5"/>
        </w:rPr>
        <w:t> </w:t>
      </w:r>
      <w:r>
        <w:rPr>
          <w:color w:val="006FC0"/>
        </w:rPr>
        <w:t>03</w:t>
      </w:r>
      <w:r>
        <w:rPr>
          <w:color w:val="006FC0"/>
          <w:spacing w:val="-2"/>
        </w:rPr>
        <w:t> </w:t>
      </w:r>
      <w:r>
        <w:rPr>
          <w:color w:val="006FC0"/>
        </w:rPr>
        <w:t>Basilica</w:t>
      </w:r>
      <w:r>
        <w:rPr>
          <w:color w:val="006FC0"/>
          <w:spacing w:val="-4"/>
        </w:rPr>
        <w:t> </w:t>
      </w:r>
      <w:r>
        <w:rPr>
          <w:color w:val="006FC0"/>
        </w:rPr>
        <w:t>of</w:t>
      </w:r>
      <w:r>
        <w:rPr>
          <w:color w:val="006FC0"/>
          <w:spacing w:val="-8"/>
        </w:rPr>
        <w:t> </w:t>
      </w:r>
      <w:r>
        <w:rPr>
          <w:color w:val="006FC0"/>
        </w:rPr>
        <w:t>Guadalupe</w:t>
      </w:r>
      <w:r>
        <w:rPr>
          <w:color w:val="006FC0"/>
          <w:spacing w:val="-3"/>
        </w:rPr>
        <w:t> </w:t>
      </w:r>
      <w:r>
        <w:rPr>
          <w:color w:val="006FC0"/>
        </w:rPr>
        <w:t>– Pyramids</w:t>
      </w:r>
      <w:r>
        <w:rPr>
          <w:color w:val="006FC0"/>
          <w:spacing w:val="-5"/>
        </w:rPr>
        <w:t> </w:t>
      </w:r>
      <w:r>
        <w:rPr>
          <w:color w:val="006FC0"/>
        </w:rPr>
        <w:t>of </w:t>
      </w:r>
      <w:r>
        <w:rPr>
          <w:color w:val="006FC0"/>
          <w:spacing w:val="-2"/>
        </w:rPr>
        <w:t>Teotihuacán</w:t>
      </w:r>
    </w:p>
    <w:p>
      <w:pPr>
        <w:pStyle w:val="Heading2"/>
        <w:spacing w:after="0"/>
        <w:sectPr>
          <w:pgSz w:w="11910" w:h="16840"/>
          <w:pgMar w:header="0" w:footer="968" w:top="2420" w:bottom="1180" w:left="1700" w:right="1700"/>
        </w:sectPr>
      </w:pPr>
    </w:p>
    <w:p>
      <w:pPr>
        <w:pStyle w:val="BodyText"/>
        <w:spacing w:line="244" w:lineRule="auto"/>
        <w:ind w:left="288" w:right="4195"/>
        <w:jc w:val="both"/>
      </w:pPr>
      <w:r>
        <w:rPr/>
        <w:drawing>
          <wp:anchor distT="0" distB="0" distL="0" distR="0" allowOverlap="1" layoutInCell="1" locked="0" behindDoc="0" simplePos="0" relativeHeight="15732224">
            <wp:simplePos x="0" y="0"/>
            <wp:positionH relativeFrom="page">
              <wp:posOffset>3922395</wp:posOffset>
            </wp:positionH>
            <wp:positionV relativeFrom="paragraph">
              <wp:posOffset>59259</wp:posOffset>
            </wp:positionV>
            <wp:extent cx="2343785" cy="1339215"/>
            <wp:effectExtent l="0" t="0" r="0" b="0"/>
            <wp:wrapNone/>
            <wp:docPr id="24" name="Image 24" descr="Del barroco al modernismo: La historia de las dos Basílicas de Guadalupe"/>
            <wp:cNvGraphicFramePr>
              <a:graphicFrameLocks/>
            </wp:cNvGraphicFramePr>
            <a:graphic>
              <a:graphicData uri="http://schemas.openxmlformats.org/drawingml/2006/picture">
                <pic:pic>
                  <pic:nvPicPr>
                    <pic:cNvPr id="24" name="Image 24" descr="Del barroco al modernismo: La historia de las dos Basílicas de Guadalupe"/>
                    <pic:cNvPicPr/>
                  </pic:nvPicPr>
                  <pic:blipFill>
                    <a:blip r:embed="rId9" cstate="print"/>
                    <a:stretch>
                      <a:fillRect/>
                    </a:stretch>
                  </pic:blipFill>
                  <pic:spPr>
                    <a:xfrm>
                      <a:off x="0" y="0"/>
                      <a:ext cx="2343785" cy="1339215"/>
                    </a:xfrm>
                    <a:prstGeom prst="rect">
                      <a:avLst/>
                    </a:prstGeom>
                  </pic:spPr>
                </pic:pic>
              </a:graphicData>
            </a:graphic>
          </wp:anchor>
        </w:drawing>
      </w:r>
      <w:r>
        <w:rPr/>
        <w:t>Breakfast.</w:t>
      </w:r>
      <w:r>
        <w:rPr>
          <w:spacing w:val="-12"/>
        </w:rPr>
        <w:t> </w:t>
      </w:r>
      <w:r>
        <w:rPr/>
        <w:t>Departure</w:t>
      </w:r>
      <w:r>
        <w:rPr>
          <w:spacing w:val="-12"/>
        </w:rPr>
        <w:t> </w:t>
      </w:r>
      <w:r>
        <w:rPr/>
        <w:t>towards</w:t>
      </w:r>
      <w:r>
        <w:rPr>
          <w:spacing w:val="-12"/>
        </w:rPr>
        <w:t> </w:t>
      </w:r>
      <w:r>
        <w:rPr/>
        <w:t>the</w:t>
      </w:r>
      <w:r>
        <w:rPr>
          <w:spacing w:val="-12"/>
        </w:rPr>
        <w:t> </w:t>
      </w:r>
      <w:r>
        <w:rPr/>
        <w:t>Plaza</w:t>
      </w:r>
      <w:r>
        <w:rPr>
          <w:spacing w:val="-12"/>
        </w:rPr>
        <w:t> </w:t>
      </w:r>
      <w:r>
        <w:rPr/>
        <w:t>de</w:t>
      </w:r>
      <w:r>
        <w:rPr>
          <w:spacing w:val="-12"/>
        </w:rPr>
        <w:t> </w:t>
      </w:r>
      <w:r>
        <w:rPr/>
        <w:t>las</w:t>
      </w:r>
      <w:r>
        <w:rPr>
          <w:spacing w:val="-10"/>
        </w:rPr>
        <w:t> </w:t>
      </w:r>
      <w:r>
        <w:rPr/>
        <w:t>Tres Culturas. Continuation to the Basilica of Guadalupe, the second most visited Catholic sanctuary in the world. We will continue to Teotihuacan, “where men become gods.” We will visit the temple of Quetzalcoatl, the Causeway of the Dead, the pyramid of the Sun, the Pyramid of the</w:t>
      </w:r>
      <w:r>
        <w:rPr>
          <w:spacing w:val="-5"/>
        </w:rPr>
        <w:t> </w:t>
      </w:r>
      <w:r>
        <w:rPr/>
        <w:t>Moon and</w:t>
      </w:r>
      <w:r>
        <w:rPr>
          <w:spacing w:val="-5"/>
        </w:rPr>
        <w:t> </w:t>
      </w:r>
      <w:r>
        <w:rPr/>
        <w:t>the</w:t>
      </w:r>
      <w:r>
        <w:rPr>
          <w:spacing w:val="-5"/>
        </w:rPr>
        <w:t> </w:t>
      </w:r>
      <w:r>
        <w:rPr/>
        <w:t>temple</w:t>
      </w:r>
      <w:r>
        <w:rPr>
          <w:spacing w:val="-5"/>
        </w:rPr>
        <w:t> </w:t>
      </w:r>
      <w:r>
        <w:rPr/>
        <w:t>of</w:t>
      </w:r>
      <w:r>
        <w:rPr>
          <w:spacing w:val="-2"/>
        </w:rPr>
        <w:t> </w:t>
      </w:r>
      <w:r>
        <w:rPr/>
        <w:t>Quetzal-Papalotl. Visit of a craft workshop of obsidian and other semi- precious stones with which pre-Hispanic ornaments</w:t>
      </w:r>
      <w:r>
        <w:rPr>
          <w:spacing w:val="52"/>
        </w:rPr>
        <w:t>  </w:t>
      </w:r>
      <w:r>
        <w:rPr/>
        <w:t>and</w:t>
      </w:r>
      <w:r>
        <w:rPr>
          <w:spacing w:val="52"/>
        </w:rPr>
        <w:t>  </w:t>
      </w:r>
      <w:r>
        <w:rPr/>
        <w:t>personal</w:t>
      </w:r>
      <w:r>
        <w:rPr>
          <w:spacing w:val="54"/>
        </w:rPr>
        <w:t>  </w:t>
      </w:r>
      <w:r>
        <w:rPr/>
        <w:t>adornments</w:t>
      </w:r>
      <w:r>
        <w:rPr>
          <w:spacing w:val="52"/>
        </w:rPr>
        <w:t>  </w:t>
      </w:r>
      <w:r>
        <w:rPr>
          <w:spacing w:val="-4"/>
        </w:rPr>
        <w:t>were</w:t>
      </w:r>
    </w:p>
    <w:p>
      <w:pPr>
        <w:pStyle w:val="BodyText"/>
        <w:spacing w:line="242" w:lineRule="auto"/>
        <w:ind w:left="288" w:right="268"/>
        <w:jc w:val="both"/>
      </w:pPr>
      <w:r>
        <w:rPr/>
        <w:t>produced.</w:t>
      </w:r>
      <w:r>
        <w:rPr>
          <w:spacing w:val="-4"/>
        </w:rPr>
        <w:t> </w:t>
      </w:r>
      <w:r>
        <w:rPr/>
        <w:t>Sample</w:t>
      </w:r>
      <w:r>
        <w:rPr>
          <w:spacing w:val="-7"/>
        </w:rPr>
        <w:t> </w:t>
      </w:r>
      <w:r>
        <w:rPr/>
        <w:t>of</w:t>
      </w:r>
      <w:r>
        <w:rPr>
          <w:spacing w:val="-4"/>
        </w:rPr>
        <w:t> </w:t>
      </w:r>
      <w:r>
        <w:rPr/>
        <w:t>the</w:t>
      </w:r>
      <w:r>
        <w:rPr>
          <w:spacing w:val="-12"/>
        </w:rPr>
        <w:t> </w:t>
      </w:r>
      <w:r>
        <w:rPr/>
        <w:t>maguey,</w:t>
      </w:r>
      <w:r>
        <w:rPr>
          <w:spacing w:val="-4"/>
        </w:rPr>
        <w:t> </w:t>
      </w:r>
      <w:r>
        <w:rPr/>
        <w:t>tequila</w:t>
      </w:r>
      <w:r>
        <w:rPr>
          <w:spacing w:val="-2"/>
        </w:rPr>
        <w:t> </w:t>
      </w:r>
      <w:r>
        <w:rPr/>
        <w:t>agave</w:t>
      </w:r>
      <w:r>
        <w:rPr>
          <w:spacing w:val="-7"/>
        </w:rPr>
        <w:t> </w:t>
      </w:r>
      <w:r>
        <w:rPr/>
        <w:t>and</w:t>
      </w:r>
      <w:r>
        <w:rPr>
          <w:spacing w:val="-7"/>
        </w:rPr>
        <w:t> </w:t>
      </w:r>
      <w:r>
        <w:rPr/>
        <w:t>henequen</w:t>
      </w:r>
      <w:r>
        <w:rPr>
          <w:spacing w:val="-2"/>
        </w:rPr>
        <w:t> </w:t>
      </w:r>
      <w:r>
        <w:rPr/>
        <w:t>plants.</w:t>
      </w:r>
      <w:r>
        <w:rPr>
          <w:spacing w:val="-4"/>
        </w:rPr>
        <w:t> </w:t>
      </w:r>
      <w:r>
        <w:rPr/>
        <w:t>Return</w:t>
      </w:r>
      <w:r>
        <w:rPr>
          <w:spacing w:val="-12"/>
        </w:rPr>
        <w:t> </w:t>
      </w:r>
      <w:r>
        <w:rPr/>
        <w:t>to</w:t>
      </w:r>
      <w:r>
        <w:rPr>
          <w:spacing w:val="-2"/>
        </w:rPr>
        <w:t> </w:t>
      </w:r>
      <w:r>
        <w:rPr/>
        <w:t>Mexico</w:t>
      </w:r>
      <w:r>
        <w:rPr>
          <w:spacing w:val="-2"/>
        </w:rPr>
        <w:t> </w:t>
      </w:r>
      <w:r>
        <w:rPr/>
        <w:t>City</w:t>
      </w:r>
      <w:r>
        <w:rPr>
          <w:spacing w:val="-6"/>
        </w:rPr>
        <w:t> </w:t>
      </w:r>
      <w:r>
        <w:rPr/>
        <w:t>to</w:t>
      </w:r>
      <w:r>
        <w:rPr>
          <w:spacing w:val="-7"/>
        </w:rPr>
        <w:t> </w:t>
      </w:r>
      <w:r>
        <w:rPr/>
        <w:t>have a panoramic tour of the Historic Center and Paseo de la Reforma, to see the most important monuments of the City, return to the hotel. Accommodation.</w:t>
      </w:r>
    </w:p>
    <w:p>
      <w:pPr>
        <w:pStyle w:val="BodyText"/>
        <w:spacing w:before="202"/>
      </w:pPr>
    </w:p>
    <w:p>
      <w:pPr>
        <w:pStyle w:val="Heading2"/>
      </w:pPr>
      <w:r>
        <w:rPr>
          <w:color w:val="006FC0"/>
        </w:rPr>
        <w:t>Dia 04</w:t>
      </w:r>
      <w:r>
        <w:rPr>
          <w:color w:val="006FC0"/>
          <w:spacing w:val="42"/>
        </w:rPr>
        <w:t>  </w:t>
      </w:r>
      <w:r>
        <w:rPr>
          <w:color w:val="006FC0"/>
        </w:rPr>
        <w:t>México</w:t>
      </w:r>
      <w:r>
        <w:rPr>
          <w:color w:val="006FC0"/>
          <w:spacing w:val="2"/>
        </w:rPr>
        <w:t> </w:t>
      </w:r>
      <w:r>
        <w:rPr>
          <w:color w:val="006FC0"/>
          <w:spacing w:val="-4"/>
        </w:rPr>
        <w:t>City</w:t>
      </w:r>
    </w:p>
    <w:p>
      <w:pPr>
        <w:pStyle w:val="BodyText"/>
        <w:spacing w:line="242" w:lineRule="auto" w:before="2"/>
        <w:ind w:left="288" w:right="277"/>
        <w:jc w:val="both"/>
      </w:pPr>
      <w:r>
        <w:rPr/>
        <w:t>Breakfast.</w:t>
      </w:r>
      <w:r>
        <w:rPr>
          <w:spacing w:val="-1"/>
        </w:rPr>
        <w:t> </w:t>
      </w:r>
      <w:r>
        <w:rPr/>
        <w:t>At the</w:t>
      </w:r>
      <w:r>
        <w:rPr>
          <w:spacing w:val="-8"/>
        </w:rPr>
        <w:t> </w:t>
      </w:r>
      <w:r>
        <w:rPr/>
        <w:t>scheduled</w:t>
      </w:r>
      <w:r>
        <w:rPr>
          <w:spacing w:val="-3"/>
        </w:rPr>
        <w:t> </w:t>
      </w:r>
      <w:r>
        <w:rPr/>
        <w:t>time, departure</w:t>
      </w:r>
      <w:r>
        <w:rPr>
          <w:spacing w:val="-3"/>
        </w:rPr>
        <w:t> </w:t>
      </w:r>
      <w:r>
        <w:rPr/>
        <w:t>to</w:t>
      </w:r>
      <w:r>
        <w:rPr>
          <w:spacing w:val="-3"/>
        </w:rPr>
        <w:t> </w:t>
      </w:r>
      <w:r>
        <w:rPr/>
        <w:t>Benito</w:t>
      </w:r>
      <w:r>
        <w:rPr>
          <w:spacing w:val="-3"/>
        </w:rPr>
        <w:t> </w:t>
      </w:r>
      <w:r>
        <w:rPr/>
        <w:t>Juárez</w:t>
      </w:r>
      <w:r>
        <w:rPr>
          <w:spacing w:val="-3"/>
        </w:rPr>
        <w:t> </w:t>
      </w:r>
      <w:r>
        <w:rPr/>
        <w:t>International Airport to</w:t>
      </w:r>
      <w:r>
        <w:rPr>
          <w:spacing w:val="-8"/>
        </w:rPr>
        <w:t> </w:t>
      </w:r>
      <w:r>
        <w:rPr/>
        <w:t>take</w:t>
      </w:r>
      <w:r>
        <w:rPr>
          <w:spacing w:val="-3"/>
        </w:rPr>
        <w:t> </w:t>
      </w:r>
      <w:r>
        <w:rPr/>
        <w:t>our</w:t>
      </w:r>
      <w:r>
        <w:rPr>
          <w:spacing w:val="-5"/>
        </w:rPr>
        <w:t> </w:t>
      </w:r>
      <w:r>
        <w:rPr/>
        <w:t>flight to the city of origin.</w:t>
      </w:r>
    </w:p>
    <w:p>
      <w:pPr>
        <w:pStyle w:val="BodyText"/>
        <w:spacing w:before="1"/>
      </w:pPr>
    </w:p>
    <w:p>
      <w:pPr>
        <w:pStyle w:val="Heading2"/>
        <w:ind w:left="0" w:right="270"/>
        <w:jc w:val="right"/>
      </w:pPr>
      <w:r>
        <w:rPr>
          <w:color w:val="006FC0"/>
        </w:rPr>
        <w:t>End of</w:t>
      </w:r>
      <w:r>
        <w:rPr>
          <w:color w:val="006FC0"/>
          <w:spacing w:val="-1"/>
        </w:rPr>
        <w:t> </w:t>
      </w:r>
      <w:r>
        <w:rPr>
          <w:color w:val="006FC0"/>
          <w:spacing w:val="-2"/>
        </w:rPr>
        <w:t>Services.</w:t>
      </w:r>
    </w:p>
    <w:p>
      <w:pPr>
        <w:pStyle w:val="BodyText"/>
        <w:rPr>
          <w:rFonts w:ascii="Arial"/>
          <w:b/>
        </w:rPr>
      </w:pPr>
    </w:p>
    <w:p>
      <w:pPr>
        <w:pStyle w:val="BodyText"/>
        <w:spacing w:before="3"/>
        <w:rPr>
          <w:rFonts w:ascii="Arial"/>
          <w:b/>
        </w:rPr>
      </w:pPr>
    </w:p>
    <w:p>
      <w:pPr>
        <w:spacing w:before="0"/>
        <w:ind w:left="288" w:right="271" w:firstLine="0"/>
        <w:jc w:val="both"/>
        <w:rPr>
          <w:rFonts w:ascii="Arial"/>
          <w:i/>
          <w:sz w:val="18"/>
        </w:rPr>
      </w:pPr>
      <w:r>
        <w:rPr>
          <w:rFonts w:ascii="Arial"/>
          <w:b/>
          <w:i/>
          <w:color w:val="252525"/>
          <w:sz w:val="18"/>
        </w:rPr>
        <w:t>Note: </w:t>
      </w:r>
      <w:r>
        <w:rPr>
          <w:rFonts w:ascii="Arial"/>
          <w:i/>
          <w:color w:val="252525"/>
          <w:sz w:val="18"/>
        </w:rPr>
        <w:t>The Itinerary is for informational purposes only and may vary due to weather and operator logistics. The exact tour day</w:t>
      </w:r>
      <w:r>
        <w:rPr>
          <w:rFonts w:ascii="Arial"/>
          <w:i/>
          <w:color w:val="252525"/>
          <w:spacing w:val="-4"/>
          <w:sz w:val="18"/>
        </w:rPr>
        <w:t> </w:t>
      </w:r>
      <w:r>
        <w:rPr>
          <w:rFonts w:ascii="Arial"/>
          <w:i/>
          <w:color w:val="252525"/>
          <w:sz w:val="18"/>
        </w:rPr>
        <w:t>will</w:t>
      </w:r>
      <w:r>
        <w:rPr>
          <w:rFonts w:ascii="Arial"/>
          <w:i/>
          <w:color w:val="252525"/>
          <w:spacing w:val="-1"/>
          <w:sz w:val="18"/>
        </w:rPr>
        <w:t> </w:t>
      </w:r>
      <w:r>
        <w:rPr>
          <w:rFonts w:ascii="Arial"/>
          <w:i/>
          <w:color w:val="252525"/>
          <w:sz w:val="18"/>
        </w:rPr>
        <w:t>be given upon arrival</w:t>
      </w:r>
      <w:r>
        <w:rPr>
          <w:rFonts w:ascii="Arial"/>
          <w:i/>
          <w:color w:val="252525"/>
          <w:spacing w:val="-1"/>
          <w:sz w:val="18"/>
        </w:rPr>
        <w:t> </w:t>
      </w:r>
      <w:r>
        <w:rPr>
          <w:rFonts w:ascii="Arial"/>
          <w:i/>
          <w:color w:val="252525"/>
          <w:sz w:val="18"/>
        </w:rPr>
        <w:t>of passengers at the destination.</w:t>
      </w:r>
      <w:r>
        <w:rPr>
          <w:rFonts w:ascii="Arial"/>
          <w:i/>
          <w:color w:val="252525"/>
          <w:spacing w:val="40"/>
          <w:sz w:val="18"/>
        </w:rPr>
        <w:t> </w:t>
      </w:r>
      <w:r>
        <w:rPr>
          <w:rFonts w:ascii="Arial"/>
          <w:i/>
          <w:color w:val="252525"/>
          <w:sz w:val="18"/>
        </w:rPr>
        <w:t>The day of the tour may vary depending on the local operator's schedule.</w:t>
      </w:r>
    </w:p>
    <w:p>
      <w:pPr>
        <w:pStyle w:val="BodyText"/>
        <w:spacing w:before="205"/>
        <w:rPr>
          <w:rFonts w:ascii="Arial"/>
          <w:i/>
        </w:rPr>
      </w:pPr>
    </w:p>
    <w:p>
      <w:pPr>
        <w:pStyle w:val="Heading1"/>
        <w:jc w:val="both"/>
        <w:rPr>
          <w:u w:val="none"/>
        </w:rPr>
      </w:pPr>
      <w:r>
        <w:rPr>
          <w:color w:val="006FC0"/>
          <w:u w:val="single" w:color="006FC0"/>
        </w:rPr>
        <w:t>PRICE</w:t>
      </w:r>
      <w:r>
        <w:rPr>
          <w:color w:val="006FC0"/>
          <w:spacing w:val="-2"/>
          <w:u w:val="single" w:color="006FC0"/>
        </w:rPr>
        <w:t> </w:t>
      </w:r>
      <w:r>
        <w:rPr>
          <w:color w:val="006FC0"/>
          <w:u w:val="single" w:color="006FC0"/>
        </w:rPr>
        <w:t>PER</w:t>
      </w:r>
      <w:r>
        <w:rPr>
          <w:color w:val="006FC0"/>
          <w:spacing w:val="-2"/>
          <w:u w:val="single" w:color="006FC0"/>
        </w:rPr>
        <w:t> </w:t>
      </w:r>
      <w:r>
        <w:rPr>
          <w:color w:val="006FC0"/>
          <w:u w:val="single" w:color="006FC0"/>
        </w:rPr>
        <w:t>PERSON</w:t>
      </w:r>
      <w:r>
        <w:rPr>
          <w:color w:val="006FC0"/>
          <w:spacing w:val="-7"/>
          <w:u w:val="single" w:color="006FC0"/>
        </w:rPr>
        <w:t> </w:t>
      </w:r>
      <w:r>
        <w:rPr>
          <w:color w:val="006FC0"/>
          <w:u w:val="single" w:color="006FC0"/>
        </w:rPr>
        <w:t>IN</w:t>
      </w:r>
      <w:r>
        <w:rPr>
          <w:color w:val="006FC0"/>
          <w:spacing w:val="-7"/>
          <w:u w:val="single" w:color="006FC0"/>
        </w:rPr>
        <w:t> </w:t>
      </w:r>
      <w:r>
        <w:rPr>
          <w:color w:val="006FC0"/>
          <w:u w:val="single" w:color="006FC0"/>
        </w:rPr>
        <w:t>U.S.</w:t>
      </w:r>
      <w:r>
        <w:rPr>
          <w:color w:val="006FC0"/>
          <w:spacing w:val="2"/>
          <w:u w:val="single" w:color="006FC0"/>
        </w:rPr>
        <w:t> </w:t>
      </w:r>
      <w:r>
        <w:rPr>
          <w:color w:val="006FC0"/>
          <w:u w:val="single" w:color="006FC0"/>
        </w:rPr>
        <w:t>DOLLARS</w:t>
      </w:r>
      <w:r>
        <w:rPr>
          <w:color w:val="006FC0"/>
          <w:spacing w:val="-6"/>
          <w:u w:val="single" w:color="006FC0"/>
        </w:rPr>
        <w:t> </w:t>
      </w:r>
      <w:r>
        <w:rPr>
          <w:color w:val="006FC0"/>
          <w:spacing w:val="-2"/>
          <w:u w:val="single" w:color="006FC0"/>
        </w:rPr>
        <w:t>(USD):</w:t>
      </w:r>
    </w:p>
    <w:p>
      <w:pPr>
        <w:pStyle w:val="BodyText"/>
        <w:spacing w:before="5"/>
        <w:rPr>
          <w:rFonts w:ascii="Arial"/>
          <w:b/>
          <w:sz w:val="1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73"/>
        <w:gridCol w:w="1268"/>
        <w:gridCol w:w="1378"/>
        <w:gridCol w:w="1320"/>
        <w:gridCol w:w="1191"/>
        <w:gridCol w:w="1186"/>
      </w:tblGrid>
      <w:tr>
        <w:trPr>
          <w:trHeight w:val="210" w:hRule="atLeast"/>
        </w:trPr>
        <w:tc>
          <w:tcPr>
            <w:tcW w:w="8216" w:type="dxa"/>
            <w:gridSpan w:val="6"/>
            <w:tcBorders>
              <w:bottom w:val="nil"/>
            </w:tcBorders>
            <w:shd w:val="clear" w:color="auto" w:fill="E26C09"/>
          </w:tcPr>
          <w:p>
            <w:pPr>
              <w:pStyle w:val="TableParagraph"/>
              <w:spacing w:line="191" w:lineRule="exact"/>
              <w:ind w:left="20"/>
              <w:jc w:val="center"/>
              <w:rPr>
                <w:b/>
                <w:sz w:val="18"/>
              </w:rPr>
            </w:pPr>
            <w:r>
              <w:rPr>
                <w:b/>
                <w:color w:val="FFFFFF"/>
                <w:sz w:val="18"/>
              </w:rPr>
              <w:t>SEASON </w:t>
            </w:r>
            <w:r>
              <w:rPr>
                <w:b/>
                <w:color w:val="FFFFFF"/>
                <w:spacing w:val="-4"/>
                <w:sz w:val="18"/>
              </w:rPr>
              <w:t>2026</w:t>
            </w:r>
          </w:p>
        </w:tc>
      </w:tr>
      <w:tr>
        <w:trPr>
          <w:trHeight w:val="576" w:hRule="atLeast"/>
        </w:trPr>
        <w:tc>
          <w:tcPr>
            <w:tcW w:w="1873" w:type="dxa"/>
            <w:tcBorders>
              <w:top w:val="nil"/>
              <w:bottom w:val="nil"/>
            </w:tcBorders>
            <w:shd w:val="clear" w:color="auto" w:fill="28AC04"/>
          </w:tcPr>
          <w:p>
            <w:pPr>
              <w:pStyle w:val="TableParagraph"/>
              <w:spacing w:before="21"/>
              <w:ind w:left="580"/>
              <w:rPr>
                <w:rFonts w:ascii="Calibri"/>
                <w:b/>
                <w:sz w:val="22"/>
              </w:rPr>
            </w:pPr>
            <w:r>
              <w:rPr>
                <w:rFonts w:ascii="Calibri"/>
                <w:b/>
                <w:color w:val="FFFFFF"/>
                <w:spacing w:val="-2"/>
                <w:sz w:val="22"/>
              </w:rPr>
              <w:t>Validity</w:t>
            </w:r>
          </w:p>
        </w:tc>
        <w:tc>
          <w:tcPr>
            <w:tcW w:w="1268" w:type="dxa"/>
            <w:tcBorders>
              <w:top w:val="nil"/>
              <w:bottom w:val="nil"/>
            </w:tcBorders>
            <w:shd w:val="clear" w:color="auto" w:fill="28AC04"/>
          </w:tcPr>
          <w:p>
            <w:pPr>
              <w:pStyle w:val="TableParagraph"/>
              <w:spacing w:before="21"/>
              <w:ind w:left="340"/>
              <w:rPr>
                <w:rFonts w:ascii="Calibri"/>
                <w:b/>
                <w:sz w:val="22"/>
              </w:rPr>
            </w:pPr>
            <w:r>
              <w:rPr>
                <w:rFonts w:ascii="Calibri"/>
                <w:b/>
                <w:color w:val="FFFFFF"/>
                <w:spacing w:val="-2"/>
                <w:sz w:val="22"/>
              </w:rPr>
              <w:t>Hotels</w:t>
            </w:r>
          </w:p>
        </w:tc>
        <w:tc>
          <w:tcPr>
            <w:tcW w:w="1378" w:type="dxa"/>
            <w:tcBorders>
              <w:top w:val="nil"/>
              <w:bottom w:val="nil"/>
            </w:tcBorders>
            <w:shd w:val="clear" w:color="auto" w:fill="28AC04"/>
          </w:tcPr>
          <w:p>
            <w:pPr>
              <w:pStyle w:val="TableParagraph"/>
              <w:spacing w:before="21"/>
              <w:ind w:left="23" w:right="10"/>
              <w:jc w:val="center"/>
              <w:rPr>
                <w:rFonts w:ascii="Calibri"/>
                <w:b/>
                <w:sz w:val="22"/>
              </w:rPr>
            </w:pPr>
            <w:r>
              <w:rPr>
                <w:rFonts w:ascii="Calibri"/>
                <w:b/>
                <w:color w:val="FFFFFF"/>
                <w:spacing w:val="-2"/>
                <w:sz w:val="22"/>
              </w:rPr>
              <w:t>Single</w:t>
            </w:r>
          </w:p>
        </w:tc>
        <w:tc>
          <w:tcPr>
            <w:tcW w:w="1320" w:type="dxa"/>
            <w:tcBorders>
              <w:top w:val="nil"/>
              <w:bottom w:val="nil"/>
            </w:tcBorders>
            <w:shd w:val="clear" w:color="auto" w:fill="28AC04"/>
          </w:tcPr>
          <w:p>
            <w:pPr>
              <w:pStyle w:val="TableParagraph"/>
              <w:spacing w:before="21"/>
              <w:ind w:left="31" w:right="18"/>
              <w:jc w:val="center"/>
              <w:rPr>
                <w:rFonts w:ascii="Calibri"/>
                <w:b/>
                <w:sz w:val="22"/>
              </w:rPr>
            </w:pPr>
            <w:r>
              <w:rPr>
                <w:rFonts w:ascii="Calibri"/>
                <w:b/>
                <w:color w:val="FFFFFF"/>
                <w:spacing w:val="-2"/>
                <w:sz w:val="22"/>
              </w:rPr>
              <w:t>Double</w:t>
            </w:r>
          </w:p>
        </w:tc>
        <w:tc>
          <w:tcPr>
            <w:tcW w:w="1191" w:type="dxa"/>
            <w:tcBorders>
              <w:top w:val="nil"/>
              <w:bottom w:val="nil"/>
            </w:tcBorders>
            <w:shd w:val="clear" w:color="auto" w:fill="28AC04"/>
          </w:tcPr>
          <w:p>
            <w:pPr>
              <w:pStyle w:val="TableParagraph"/>
              <w:spacing w:before="21"/>
              <w:ind w:left="27" w:right="13"/>
              <w:jc w:val="center"/>
              <w:rPr>
                <w:rFonts w:ascii="Calibri"/>
                <w:b/>
                <w:sz w:val="22"/>
              </w:rPr>
            </w:pPr>
            <w:r>
              <w:rPr>
                <w:rFonts w:ascii="Calibri"/>
                <w:b/>
                <w:color w:val="FFFFFF"/>
                <w:spacing w:val="-2"/>
                <w:sz w:val="22"/>
              </w:rPr>
              <w:t>Triple</w:t>
            </w:r>
          </w:p>
        </w:tc>
        <w:tc>
          <w:tcPr>
            <w:tcW w:w="1186" w:type="dxa"/>
            <w:tcBorders>
              <w:top w:val="nil"/>
              <w:bottom w:val="nil"/>
            </w:tcBorders>
            <w:shd w:val="clear" w:color="auto" w:fill="28AC04"/>
          </w:tcPr>
          <w:p>
            <w:pPr>
              <w:pStyle w:val="TableParagraph"/>
              <w:spacing w:before="21"/>
              <w:ind w:left="27" w:right="15"/>
              <w:jc w:val="center"/>
              <w:rPr>
                <w:rFonts w:ascii="Calibri"/>
                <w:b/>
                <w:sz w:val="22"/>
              </w:rPr>
            </w:pPr>
            <w:r>
              <w:rPr>
                <w:rFonts w:ascii="Calibri"/>
                <w:b/>
                <w:color w:val="FFFFFF"/>
                <w:spacing w:val="-2"/>
                <w:sz w:val="22"/>
              </w:rPr>
              <w:t>Child</w:t>
            </w:r>
          </w:p>
          <w:p>
            <w:pPr>
              <w:pStyle w:val="TableParagraph"/>
              <w:spacing w:line="266" w:lineRule="exact"/>
              <w:ind w:left="27" w:right="7"/>
              <w:jc w:val="center"/>
              <w:rPr>
                <w:rFonts w:ascii="Calibri"/>
                <w:b/>
                <w:sz w:val="22"/>
              </w:rPr>
            </w:pPr>
            <w:r>
              <w:rPr>
                <w:rFonts w:ascii="Calibri"/>
                <w:b/>
                <w:color w:val="FFFFFF"/>
                <w:sz w:val="22"/>
              </w:rPr>
              <w:t>3-11</w:t>
            </w:r>
            <w:r>
              <w:rPr>
                <w:rFonts w:ascii="Calibri"/>
                <w:b/>
                <w:color w:val="FFFFFF"/>
                <w:spacing w:val="-9"/>
                <w:sz w:val="22"/>
              </w:rPr>
              <w:t> </w:t>
            </w:r>
            <w:r>
              <w:rPr>
                <w:rFonts w:ascii="Calibri"/>
                <w:b/>
                <w:color w:val="FFFFFF"/>
                <w:spacing w:val="-2"/>
                <w:sz w:val="22"/>
              </w:rPr>
              <w:t>years</w:t>
            </w:r>
          </w:p>
        </w:tc>
      </w:tr>
      <w:tr>
        <w:trPr>
          <w:trHeight w:val="412" w:hRule="atLeast"/>
        </w:trPr>
        <w:tc>
          <w:tcPr>
            <w:tcW w:w="1873" w:type="dxa"/>
            <w:vMerge w:val="restart"/>
            <w:tcBorders>
              <w:top w:val="nil"/>
            </w:tcBorders>
          </w:tcPr>
          <w:p>
            <w:pPr>
              <w:pStyle w:val="TableParagraph"/>
              <w:rPr>
                <w:b/>
                <w:sz w:val="18"/>
              </w:rPr>
            </w:pPr>
          </w:p>
          <w:p>
            <w:pPr>
              <w:pStyle w:val="TableParagraph"/>
              <w:rPr>
                <w:b/>
                <w:sz w:val="18"/>
              </w:rPr>
            </w:pPr>
          </w:p>
          <w:p>
            <w:pPr>
              <w:pStyle w:val="TableParagraph"/>
              <w:rPr>
                <w:b/>
                <w:sz w:val="18"/>
              </w:rPr>
            </w:pPr>
          </w:p>
          <w:p>
            <w:pPr>
              <w:pStyle w:val="TableParagraph"/>
              <w:spacing w:before="16"/>
              <w:rPr>
                <w:b/>
                <w:sz w:val="18"/>
              </w:rPr>
            </w:pPr>
          </w:p>
          <w:p>
            <w:pPr>
              <w:pStyle w:val="TableParagraph"/>
              <w:ind w:left="201"/>
              <w:rPr>
                <w:b/>
                <w:sz w:val="18"/>
              </w:rPr>
            </w:pPr>
            <w:r>
              <w:rPr>
                <w:b/>
                <w:spacing w:val="-2"/>
                <w:sz w:val="18"/>
              </w:rPr>
              <w:t>15/04/26-15/12/26</w:t>
            </w:r>
          </w:p>
        </w:tc>
        <w:tc>
          <w:tcPr>
            <w:tcW w:w="1268" w:type="dxa"/>
            <w:tcBorders>
              <w:top w:val="nil"/>
            </w:tcBorders>
          </w:tcPr>
          <w:p>
            <w:pPr>
              <w:pStyle w:val="TableParagraph"/>
              <w:spacing w:line="201" w:lineRule="exact"/>
              <w:ind w:left="105"/>
              <w:rPr>
                <w:b/>
                <w:sz w:val="18"/>
              </w:rPr>
            </w:pPr>
            <w:r>
              <w:rPr>
                <w:b/>
                <w:sz w:val="18"/>
              </w:rPr>
              <w:t>Regente</w:t>
            </w:r>
            <w:r>
              <w:rPr>
                <w:b/>
                <w:spacing w:val="-2"/>
                <w:sz w:val="18"/>
              </w:rPr>
              <w:t> </w:t>
            </w:r>
            <w:r>
              <w:rPr>
                <w:b/>
                <w:sz w:val="18"/>
              </w:rPr>
              <w:t>3*</w:t>
            </w:r>
            <w:r>
              <w:rPr>
                <w:b/>
                <w:spacing w:val="-2"/>
                <w:sz w:val="18"/>
              </w:rPr>
              <w:t> </w:t>
            </w:r>
            <w:r>
              <w:rPr>
                <w:b/>
                <w:spacing w:val="-10"/>
                <w:sz w:val="18"/>
              </w:rPr>
              <w:t>/</w:t>
            </w:r>
          </w:p>
          <w:p>
            <w:pPr>
              <w:pStyle w:val="TableParagraph"/>
              <w:spacing w:line="191" w:lineRule="exact"/>
              <w:ind w:left="105"/>
              <w:rPr>
                <w:b/>
                <w:sz w:val="18"/>
              </w:rPr>
            </w:pPr>
            <w:r>
              <w:rPr>
                <w:b/>
                <w:sz w:val="18"/>
              </w:rPr>
              <w:t>Premier</w:t>
            </w:r>
            <w:r>
              <w:rPr>
                <w:b/>
                <w:spacing w:val="-2"/>
                <w:sz w:val="18"/>
              </w:rPr>
              <w:t> </w:t>
            </w:r>
            <w:r>
              <w:rPr>
                <w:b/>
                <w:spacing w:val="-5"/>
                <w:sz w:val="18"/>
              </w:rPr>
              <w:t>3*</w:t>
            </w:r>
          </w:p>
        </w:tc>
        <w:tc>
          <w:tcPr>
            <w:tcW w:w="1378" w:type="dxa"/>
            <w:tcBorders>
              <w:top w:val="nil"/>
            </w:tcBorders>
          </w:tcPr>
          <w:p>
            <w:pPr>
              <w:pStyle w:val="TableParagraph"/>
              <w:spacing w:before="98"/>
              <w:ind w:left="23"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589</w:t>
            </w:r>
          </w:p>
        </w:tc>
        <w:tc>
          <w:tcPr>
            <w:tcW w:w="1320" w:type="dxa"/>
            <w:tcBorders>
              <w:top w:val="nil"/>
            </w:tcBorders>
          </w:tcPr>
          <w:p>
            <w:pPr>
              <w:pStyle w:val="TableParagraph"/>
              <w:spacing w:before="98"/>
              <w:ind w:left="31" w:right="1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381</w:t>
            </w:r>
          </w:p>
        </w:tc>
        <w:tc>
          <w:tcPr>
            <w:tcW w:w="1191" w:type="dxa"/>
            <w:tcBorders>
              <w:top w:val="nil"/>
            </w:tcBorders>
          </w:tcPr>
          <w:p>
            <w:pPr>
              <w:pStyle w:val="TableParagraph"/>
              <w:spacing w:before="98"/>
              <w:ind w:left="27" w:right="13"/>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342</w:t>
            </w:r>
          </w:p>
        </w:tc>
        <w:tc>
          <w:tcPr>
            <w:tcW w:w="1186" w:type="dxa"/>
            <w:tcBorders>
              <w:top w:val="nil"/>
            </w:tcBorders>
          </w:tcPr>
          <w:p>
            <w:pPr>
              <w:pStyle w:val="TableParagraph"/>
              <w:spacing w:before="98"/>
              <w:ind w:left="27" w:right="3"/>
              <w:jc w:val="center"/>
              <w:rPr>
                <w:rFonts w:ascii="Microsoft Sans Serif"/>
                <w:sz w:val="18"/>
              </w:rPr>
            </w:pPr>
            <w:r>
              <w:rPr>
                <w:rFonts w:ascii="Microsoft Sans Serif"/>
                <w:sz w:val="18"/>
              </w:rPr>
              <w:t>USD</w:t>
            </w:r>
            <w:r>
              <w:rPr>
                <w:rFonts w:ascii="Microsoft Sans Serif"/>
                <w:spacing w:val="53"/>
                <w:sz w:val="18"/>
              </w:rPr>
              <w:t> </w:t>
            </w:r>
            <w:r>
              <w:rPr>
                <w:rFonts w:ascii="Microsoft Sans Serif"/>
                <w:spacing w:val="-5"/>
                <w:sz w:val="18"/>
              </w:rPr>
              <w:t>256</w:t>
            </w:r>
          </w:p>
        </w:tc>
      </w:tr>
      <w:tr>
        <w:trPr>
          <w:trHeight w:val="623" w:hRule="atLeast"/>
        </w:trPr>
        <w:tc>
          <w:tcPr>
            <w:tcW w:w="1873" w:type="dxa"/>
            <w:vMerge/>
            <w:tcBorders>
              <w:top w:val="nil"/>
            </w:tcBorders>
          </w:tcPr>
          <w:p>
            <w:pPr>
              <w:rPr>
                <w:sz w:val="2"/>
                <w:szCs w:val="2"/>
              </w:rPr>
            </w:pPr>
          </w:p>
        </w:tc>
        <w:tc>
          <w:tcPr>
            <w:tcW w:w="1268" w:type="dxa"/>
            <w:shd w:val="clear" w:color="auto" w:fill="FFFF99"/>
          </w:tcPr>
          <w:p>
            <w:pPr>
              <w:pStyle w:val="TableParagraph"/>
              <w:ind w:left="105"/>
              <w:rPr>
                <w:b/>
                <w:sz w:val="18"/>
              </w:rPr>
            </w:pPr>
            <w:r>
              <w:rPr>
                <w:b/>
                <w:spacing w:val="-2"/>
                <w:sz w:val="18"/>
              </w:rPr>
              <w:t>Casablanca </w:t>
            </w:r>
            <w:r>
              <w:rPr>
                <w:b/>
                <w:sz w:val="18"/>
              </w:rPr>
              <w:t>4*/ Royal</w:t>
            </w:r>
          </w:p>
          <w:p>
            <w:pPr>
              <w:pStyle w:val="TableParagraph"/>
              <w:spacing w:line="192" w:lineRule="exact"/>
              <w:ind w:left="105"/>
              <w:rPr>
                <w:b/>
                <w:sz w:val="18"/>
              </w:rPr>
            </w:pPr>
            <w:r>
              <w:rPr>
                <w:b/>
                <w:sz w:val="18"/>
              </w:rPr>
              <w:t>Reforma</w:t>
            </w:r>
            <w:r>
              <w:rPr>
                <w:b/>
                <w:spacing w:val="-3"/>
                <w:sz w:val="18"/>
              </w:rPr>
              <w:t> </w:t>
            </w:r>
            <w:r>
              <w:rPr>
                <w:b/>
                <w:spacing w:val="-5"/>
                <w:sz w:val="18"/>
              </w:rPr>
              <w:t>4*</w:t>
            </w:r>
          </w:p>
        </w:tc>
        <w:tc>
          <w:tcPr>
            <w:tcW w:w="1378" w:type="dxa"/>
            <w:shd w:val="clear" w:color="auto" w:fill="FFFF99"/>
          </w:tcPr>
          <w:p>
            <w:pPr>
              <w:pStyle w:val="TableParagraph"/>
              <w:spacing w:before="203"/>
              <w:ind w:left="23"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671</w:t>
            </w:r>
          </w:p>
        </w:tc>
        <w:tc>
          <w:tcPr>
            <w:tcW w:w="1320" w:type="dxa"/>
            <w:shd w:val="clear" w:color="auto" w:fill="FFFF99"/>
          </w:tcPr>
          <w:p>
            <w:pPr>
              <w:pStyle w:val="TableParagraph"/>
              <w:spacing w:before="203"/>
              <w:ind w:left="31" w:right="1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422</w:t>
            </w:r>
          </w:p>
        </w:tc>
        <w:tc>
          <w:tcPr>
            <w:tcW w:w="1191" w:type="dxa"/>
            <w:shd w:val="clear" w:color="auto" w:fill="FFFF99"/>
          </w:tcPr>
          <w:p>
            <w:pPr>
              <w:pStyle w:val="TableParagraph"/>
              <w:spacing w:before="203"/>
              <w:ind w:left="27" w:right="13"/>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408</w:t>
            </w:r>
          </w:p>
        </w:tc>
        <w:tc>
          <w:tcPr>
            <w:tcW w:w="1186" w:type="dxa"/>
            <w:shd w:val="clear" w:color="auto" w:fill="FFFF99"/>
          </w:tcPr>
          <w:p>
            <w:pPr>
              <w:pStyle w:val="TableParagraph"/>
              <w:spacing w:before="203"/>
              <w:ind w:left="27" w:right="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283</w:t>
            </w:r>
          </w:p>
        </w:tc>
      </w:tr>
      <w:tr>
        <w:trPr>
          <w:trHeight w:val="825" w:hRule="atLeast"/>
        </w:trPr>
        <w:tc>
          <w:tcPr>
            <w:tcW w:w="1873" w:type="dxa"/>
            <w:vMerge/>
            <w:tcBorders>
              <w:top w:val="nil"/>
            </w:tcBorders>
          </w:tcPr>
          <w:p>
            <w:pPr>
              <w:rPr>
                <w:sz w:val="2"/>
                <w:szCs w:val="2"/>
              </w:rPr>
            </w:pPr>
          </w:p>
        </w:tc>
        <w:tc>
          <w:tcPr>
            <w:tcW w:w="1268" w:type="dxa"/>
          </w:tcPr>
          <w:p>
            <w:pPr>
              <w:pStyle w:val="TableParagraph"/>
              <w:ind w:left="105" w:right="185"/>
              <w:rPr>
                <w:b/>
                <w:sz w:val="18"/>
              </w:rPr>
            </w:pPr>
            <w:r>
              <w:rPr>
                <w:b/>
                <w:spacing w:val="-2"/>
                <w:sz w:val="18"/>
              </w:rPr>
              <w:t>Galería </w:t>
            </w:r>
            <w:r>
              <w:rPr>
                <w:b/>
                <w:sz w:val="18"/>
              </w:rPr>
              <w:t>Plaza</w:t>
            </w:r>
            <w:r>
              <w:rPr>
                <w:b/>
                <w:spacing w:val="-1"/>
                <w:sz w:val="18"/>
              </w:rPr>
              <w:t> </w:t>
            </w:r>
            <w:r>
              <w:rPr>
                <w:b/>
                <w:spacing w:val="-5"/>
                <w:sz w:val="18"/>
              </w:rPr>
              <w:t>5*/</w:t>
            </w:r>
          </w:p>
          <w:p>
            <w:pPr>
              <w:pStyle w:val="TableParagraph"/>
              <w:spacing w:line="206" w:lineRule="exact"/>
              <w:ind w:left="105" w:right="185"/>
              <w:rPr>
                <w:b/>
                <w:sz w:val="18"/>
              </w:rPr>
            </w:pPr>
            <w:r>
              <w:rPr>
                <w:b/>
                <w:spacing w:val="-2"/>
                <w:sz w:val="18"/>
              </w:rPr>
              <w:t>Emporio </w:t>
            </w:r>
            <w:r>
              <w:rPr>
                <w:b/>
                <w:sz w:val="18"/>
              </w:rPr>
              <w:t>Reforma</w:t>
            </w:r>
            <w:r>
              <w:rPr>
                <w:b/>
                <w:spacing w:val="-13"/>
                <w:sz w:val="18"/>
              </w:rPr>
              <w:t> </w:t>
            </w:r>
            <w:r>
              <w:rPr>
                <w:b/>
                <w:sz w:val="18"/>
              </w:rPr>
              <w:t>5*</w:t>
            </w:r>
          </w:p>
        </w:tc>
        <w:tc>
          <w:tcPr>
            <w:tcW w:w="1378" w:type="dxa"/>
          </w:tcPr>
          <w:p>
            <w:pPr>
              <w:pStyle w:val="TableParagraph"/>
              <w:spacing w:before="97"/>
              <w:rPr>
                <w:b/>
                <w:sz w:val="18"/>
              </w:rPr>
            </w:pPr>
          </w:p>
          <w:p>
            <w:pPr>
              <w:pStyle w:val="TableParagraph"/>
              <w:ind w:left="23"/>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1,002</w:t>
            </w:r>
          </w:p>
        </w:tc>
        <w:tc>
          <w:tcPr>
            <w:tcW w:w="1320" w:type="dxa"/>
          </w:tcPr>
          <w:p>
            <w:pPr>
              <w:pStyle w:val="TableParagraph"/>
              <w:spacing w:before="97"/>
              <w:rPr>
                <w:b/>
                <w:sz w:val="18"/>
              </w:rPr>
            </w:pPr>
          </w:p>
          <w:p>
            <w:pPr>
              <w:pStyle w:val="TableParagraph"/>
              <w:ind w:left="31" w:right="1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588</w:t>
            </w:r>
          </w:p>
        </w:tc>
        <w:tc>
          <w:tcPr>
            <w:tcW w:w="1191" w:type="dxa"/>
          </w:tcPr>
          <w:p>
            <w:pPr>
              <w:pStyle w:val="TableParagraph"/>
              <w:spacing w:before="97"/>
              <w:rPr>
                <w:b/>
                <w:sz w:val="18"/>
              </w:rPr>
            </w:pPr>
          </w:p>
          <w:p>
            <w:pPr>
              <w:pStyle w:val="TableParagraph"/>
              <w:ind w:left="27" w:right="13"/>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530</w:t>
            </w:r>
          </w:p>
        </w:tc>
        <w:tc>
          <w:tcPr>
            <w:tcW w:w="1186" w:type="dxa"/>
          </w:tcPr>
          <w:p>
            <w:pPr>
              <w:pStyle w:val="TableParagraph"/>
              <w:spacing w:before="97"/>
              <w:rPr>
                <w:b/>
                <w:sz w:val="18"/>
              </w:rPr>
            </w:pPr>
          </w:p>
          <w:p>
            <w:pPr>
              <w:pStyle w:val="TableParagraph"/>
              <w:ind w:left="27" w:right="8"/>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394</w:t>
            </w:r>
          </w:p>
        </w:tc>
      </w:tr>
    </w:tbl>
    <w:p>
      <w:pPr>
        <w:spacing w:before="207"/>
        <w:ind w:left="288" w:right="268" w:firstLine="0"/>
        <w:jc w:val="both"/>
        <w:rPr>
          <w:rFonts w:ascii="Arial"/>
          <w:b/>
          <w:i/>
          <w:sz w:val="18"/>
        </w:rPr>
      </w:pPr>
      <w:r>
        <w:rPr>
          <w:rFonts w:ascii="Arial"/>
          <w:b/>
          <w:i/>
          <w:sz w:val="18"/>
        </w:rPr>
        <w:t>*Note: Child price, shares a room with 2 adults occupying the existing beds. DOES NOT INCLUDE BREAKFAST for minors. Consult supplement for Formula 1 and Day of the Dead dates. Maximum 2 minors per room. Rates do not apply on long weekends, holidays, Christmas or New Year's Eve, special events (world cup)</w:t>
      </w:r>
    </w:p>
    <w:p>
      <w:pPr>
        <w:pStyle w:val="BodyText"/>
        <w:spacing w:before="203"/>
        <w:rPr>
          <w:rFonts w:ascii="Arial"/>
          <w:b/>
          <w:i/>
        </w:rPr>
      </w:pPr>
    </w:p>
    <w:p>
      <w:pPr>
        <w:pStyle w:val="Heading1"/>
        <w:spacing w:before="1"/>
        <w:jc w:val="both"/>
        <w:rPr>
          <w:u w:val="none"/>
        </w:rPr>
      </w:pPr>
      <w:r>
        <w:rPr>
          <w:color w:val="006FC0"/>
          <w:u w:val="single" w:color="006FC0"/>
        </w:rPr>
        <w:t>THE PRICE</w:t>
      </w:r>
      <w:r>
        <w:rPr>
          <w:color w:val="006FC0"/>
          <w:spacing w:val="-4"/>
          <w:u w:val="single" w:color="006FC0"/>
        </w:rPr>
        <w:t> </w:t>
      </w:r>
      <w:r>
        <w:rPr>
          <w:color w:val="006FC0"/>
          <w:spacing w:val="-2"/>
          <w:u w:val="single" w:color="006FC0"/>
        </w:rPr>
        <w:t>INCLUDES:</w:t>
      </w:r>
    </w:p>
    <w:p>
      <w:pPr>
        <w:pStyle w:val="BodyText"/>
        <w:spacing w:before="6"/>
        <w:rPr>
          <w:rFonts w:ascii="Arial"/>
          <w:b/>
        </w:rPr>
      </w:pPr>
    </w:p>
    <w:p>
      <w:pPr>
        <w:pStyle w:val="ListParagraph"/>
        <w:numPr>
          <w:ilvl w:val="0"/>
          <w:numId w:val="4"/>
        </w:numPr>
        <w:tabs>
          <w:tab w:pos="1008" w:val="left" w:leader="none"/>
        </w:tabs>
        <w:spacing w:line="240" w:lineRule="auto" w:before="0" w:after="0"/>
        <w:ind w:left="1008" w:right="0" w:hanging="360"/>
        <w:jc w:val="left"/>
        <w:rPr>
          <w:sz w:val="18"/>
        </w:rPr>
      </w:pPr>
      <w:r>
        <w:rPr>
          <w:sz w:val="18"/>
        </w:rPr>
        <w:t>Airport</w:t>
      </w:r>
      <w:r>
        <w:rPr>
          <w:spacing w:val="23"/>
          <w:sz w:val="18"/>
        </w:rPr>
        <w:t> </w:t>
      </w:r>
      <w:r>
        <w:rPr>
          <w:sz w:val="18"/>
        </w:rPr>
        <w:t>–</w:t>
      </w:r>
      <w:r>
        <w:rPr>
          <w:spacing w:val="13"/>
          <w:sz w:val="18"/>
        </w:rPr>
        <w:t> </w:t>
      </w:r>
      <w:r>
        <w:rPr>
          <w:sz w:val="18"/>
        </w:rPr>
        <w:t>Hotel</w:t>
      </w:r>
      <w:r>
        <w:rPr>
          <w:spacing w:val="23"/>
          <w:sz w:val="18"/>
        </w:rPr>
        <w:t> </w:t>
      </w:r>
      <w:r>
        <w:rPr>
          <w:sz w:val="18"/>
        </w:rPr>
        <w:t>–</w:t>
      </w:r>
      <w:r>
        <w:rPr>
          <w:spacing w:val="13"/>
          <w:sz w:val="18"/>
        </w:rPr>
        <w:t> </w:t>
      </w:r>
      <w:r>
        <w:rPr>
          <w:sz w:val="18"/>
        </w:rPr>
        <w:t>Airport</w:t>
      </w:r>
      <w:r>
        <w:rPr>
          <w:spacing w:val="17"/>
          <w:sz w:val="18"/>
        </w:rPr>
        <w:t> </w:t>
      </w:r>
      <w:r>
        <w:rPr>
          <w:spacing w:val="-2"/>
          <w:sz w:val="18"/>
        </w:rPr>
        <w:t>Transfers</w:t>
      </w:r>
    </w:p>
    <w:p>
      <w:pPr>
        <w:pStyle w:val="ListParagraph"/>
        <w:numPr>
          <w:ilvl w:val="0"/>
          <w:numId w:val="4"/>
        </w:numPr>
        <w:tabs>
          <w:tab w:pos="1008" w:val="left" w:leader="none"/>
        </w:tabs>
        <w:spacing w:line="240" w:lineRule="auto" w:before="3" w:after="0"/>
        <w:ind w:left="1008" w:right="0" w:hanging="360"/>
        <w:jc w:val="left"/>
        <w:rPr>
          <w:sz w:val="18"/>
        </w:rPr>
      </w:pPr>
      <w:r>
        <w:rPr>
          <w:sz w:val="18"/>
        </w:rPr>
        <w:t>3</w:t>
      </w:r>
      <w:r>
        <w:rPr>
          <w:spacing w:val="-1"/>
          <w:sz w:val="18"/>
        </w:rPr>
        <w:t> </w:t>
      </w:r>
      <w:r>
        <w:rPr>
          <w:sz w:val="18"/>
        </w:rPr>
        <w:t>nights of</w:t>
      </w:r>
      <w:r>
        <w:rPr>
          <w:spacing w:val="-2"/>
          <w:sz w:val="18"/>
        </w:rPr>
        <w:t> </w:t>
      </w:r>
      <w:r>
        <w:rPr>
          <w:sz w:val="18"/>
        </w:rPr>
        <w:t>accommodation</w:t>
      </w:r>
      <w:r>
        <w:rPr>
          <w:spacing w:val="-5"/>
          <w:sz w:val="18"/>
        </w:rPr>
        <w:t> </w:t>
      </w:r>
      <w:r>
        <w:rPr>
          <w:sz w:val="18"/>
        </w:rPr>
        <w:t>according</w:t>
      </w:r>
      <w:r>
        <w:rPr>
          <w:spacing w:val="-5"/>
          <w:sz w:val="18"/>
        </w:rPr>
        <w:t> </w:t>
      </w:r>
      <w:r>
        <w:rPr>
          <w:sz w:val="18"/>
        </w:rPr>
        <w:t>to</w:t>
      </w:r>
      <w:r>
        <w:rPr>
          <w:spacing w:val="-5"/>
          <w:sz w:val="18"/>
        </w:rPr>
        <w:t> </w:t>
      </w:r>
      <w:r>
        <w:rPr>
          <w:sz w:val="18"/>
        </w:rPr>
        <w:t>itinerary</w:t>
      </w:r>
      <w:r>
        <w:rPr>
          <w:spacing w:val="-8"/>
          <w:sz w:val="18"/>
        </w:rPr>
        <w:t> </w:t>
      </w:r>
      <w:r>
        <w:rPr>
          <w:sz w:val="18"/>
        </w:rPr>
        <w:t>in</w:t>
      </w:r>
      <w:r>
        <w:rPr>
          <w:spacing w:val="-5"/>
          <w:sz w:val="18"/>
        </w:rPr>
        <w:t> </w:t>
      </w:r>
      <w:r>
        <w:rPr>
          <w:sz w:val="18"/>
        </w:rPr>
        <w:t>the</w:t>
      </w:r>
      <w:r>
        <w:rPr>
          <w:spacing w:val="-5"/>
          <w:sz w:val="18"/>
        </w:rPr>
        <w:t> </w:t>
      </w:r>
      <w:r>
        <w:rPr>
          <w:sz w:val="18"/>
        </w:rPr>
        <w:t>Selected </w:t>
      </w:r>
      <w:r>
        <w:rPr>
          <w:spacing w:val="-2"/>
          <w:sz w:val="18"/>
        </w:rPr>
        <w:t>category</w:t>
      </w:r>
    </w:p>
    <w:p>
      <w:pPr>
        <w:pStyle w:val="ListParagraph"/>
        <w:numPr>
          <w:ilvl w:val="0"/>
          <w:numId w:val="4"/>
        </w:numPr>
        <w:tabs>
          <w:tab w:pos="1008" w:val="left" w:leader="none"/>
        </w:tabs>
        <w:spacing w:line="240" w:lineRule="auto" w:before="2" w:after="0"/>
        <w:ind w:left="1008" w:right="0" w:hanging="360"/>
        <w:jc w:val="left"/>
        <w:rPr>
          <w:sz w:val="18"/>
        </w:rPr>
      </w:pPr>
      <w:r>
        <w:rPr>
          <w:sz w:val="18"/>
        </w:rPr>
        <w:t>Daily</w:t>
      </w:r>
      <w:r>
        <w:rPr>
          <w:spacing w:val="1"/>
          <w:sz w:val="18"/>
        </w:rPr>
        <w:t> </w:t>
      </w:r>
      <w:r>
        <w:rPr>
          <w:spacing w:val="-2"/>
          <w:sz w:val="18"/>
        </w:rPr>
        <w:t>breakfast</w:t>
      </w:r>
    </w:p>
    <w:p>
      <w:pPr>
        <w:pStyle w:val="ListParagraph"/>
        <w:numPr>
          <w:ilvl w:val="0"/>
          <w:numId w:val="4"/>
        </w:numPr>
        <w:tabs>
          <w:tab w:pos="1008" w:val="left" w:leader="none"/>
        </w:tabs>
        <w:spacing w:line="240" w:lineRule="auto" w:before="3" w:after="0"/>
        <w:ind w:left="1008" w:right="0" w:hanging="360"/>
        <w:jc w:val="left"/>
        <w:rPr>
          <w:sz w:val="18"/>
        </w:rPr>
      </w:pPr>
      <w:r>
        <w:rPr>
          <w:sz w:val="18"/>
        </w:rPr>
        <w:t>Visits</w:t>
      </w:r>
      <w:r>
        <w:rPr>
          <w:spacing w:val="-10"/>
          <w:sz w:val="18"/>
        </w:rPr>
        <w:t> </w:t>
      </w:r>
      <w:r>
        <w:rPr>
          <w:sz w:val="18"/>
        </w:rPr>
        <w:t>Museum</w:t>
      </w:r>
      <w:r>
        <w:rPr>
          <w:spacing w:val="-3"/>
          <w:sz w:val="18"/>
        </w:rPr>
        <w:t> </w:t>
      </w:r>
      <w:r>
        <w:rPr>
          <w:sz w:val="18"/>
        </w:rPr>
        <w:t>of</w:t>
      </w:r>
      <w:r>
        <w:rPr>
          <w:spacing w:val="-4"/>
          <w:sz w:val="18"/>
        </w:rPr>
        <w:t> </w:t>
      </w:r>
      <w:r>
        <w:rPr>
          <w:sz w:val="18"/>
        </w:rPr>
        <w:t>Anthropology,</w:t>
      </w:r>
      <w:r>
        <w:rPr>
          <w:spacing w:val="-3"/>
          <w:sz w:val="18"/>
        </w:rPr>
        <w:t> </w:t>
      </w:r>
      <w:r>
        <w:rPr>
          <w:sz w:val="18"/>
        </w:rPr>
        <w:t>Historical</w:t>
      </w:r>
      <w:r>
        <w:rPr>
          <w:spacing w:val="-7"/>
          <w:sz w:val="18"/>
        </w:rPr>
        <w:t> </w:t>
      </w:r>
      <w:r>
        <w:rPr>
          <w:sz w:val="18"/>
        </w:rPr>
        <w:t>Center,</w:t>
      </w:r>
      <w:r>
        <w:rPr>
          <w:spacing w:val="-3"/>
          <w:sz w:val="18"/>
        </w:rPr>
        <w:t> </w:t>
      </w:r>
      <w:r>
        <w:rPr>
          <w:sz w:val="18"/>
        </w:rPr>
        <w:t>Teotihuacán,</w:t>
      </w:r>
      <w:r>
        <w:rPr>
          <w:spacing w:val="-4"/>
          <w:sz w:val="18"/>
        </w:rPr>
        <w:t> </w:t>
      </w:r>
      <w:r>
        <w:rPr>
          <w:sz w:val="18"/>
        </w:rPr>
        <w:t>Basilica</w:t>
      </w:r>
      <w:r>
        <w:rPr>
          <w:spacing w:val="-9"/>
          <w:sz w:val="18"/>
        </w:rPr>
        <w:t> </w:t>
      </w:r>
      <w:r>
        <w:rPr>
          <w:sz w:val="18"/>
        </w:rPr>
        <w:t>of</w:t>
      </w:r>
      <w:r>
        <w:rPr>
          <w:spacing w:val="-11"/>
          <w:sz w:val="18"/>
        </w:rPr>
        <w:t> </w:t>
      </w:r>
      <w:r>
        <w:rPr>
          <w:spacing w:val="-2"/>
          <w:sz w:val="18"/>
        </w:rPr>
        <w:t>Guadalupe</w:t>
      </w:r>
    </w:p>
    <w:p>
      <w:pPr>
        <w:pStyle w:val="ListParagraph"/>
        <w:numPr>
          <w:ilvl w:val="0"/>
          <w:numId w:val="4"/>
        </w:numPr>
        <w:tabs>
          <w:tab w:pos="1008" w:val="left" w:leader="none"/>
        </w:tabs>
        <w:spacing w:line="240" w:lineRule="auto" w:before="2" w:after="0"/>
        <w:ind w:left="1008" w:right="0" w:hanging="360"/>
        <w:jc w:val="left"/>
        <w:rPr>
          <w:sz w:val="18"/>
        </w:rPr>
      </w:pPr>
      <w:r>
        <w:rPr>
          <w:sz w:val="18"/>
        </w:rPr>
        <w:t>Certified</w:t>
      </w:r>
      <w:r>
        <w:rPr>
          <w:spacing w:val="-3"/>
          <w:sz w:val="18"/>
        </w:rPr>
        <w:t> </w:t>
      </w:r>
      <w:r>
        <w:rPr>
          <w:spacing w:val="-2"/>
          <w:sz w:val="18"/>
        </w:rPr>
        <w:t>guides</w:t>
      </w:r>
    </w:p>
    <w:p>
      <w:pPr>
        <w:pStyle w:val="ListParagraph"/>
        <w:numPr>
          <w:ilvl w:val="0"/>
          <w:numId w:val="4"/>
        </w:numPr>
        <w:tabs>
          <w:tab w:pos="1008" w:val="left" w:leader="none"/>
        </w:tabs>
        <w:spacing w:line="240" w:lineRule="auto" w:before="3" w:after="0"/>
        <w:ind w:left="1008" w:right="0" w:hanging="360"/>
        <w:jc w:val="left"/>
        <w:rPr>
          <w:sz w:val="18"/>
        </w:rPr>
      </w:pPr>
      <w:r>
        <w:rPr>
          <w:sz w:val="18"/>
        </w:rPr>
        <w:t>assistance</w:t>
      </w:r>
      <w:r>
        <w:rPr>
          <w:spacing w:val="-4"/>
          <w:sz w:val="18"/>
        </w:rPr>
        <w:t> </w:t>
      </w:r>
      <w:r>
        <w:rPr>
          <w:sz w:val="18"/>
        </w:rPr>
        <w:t>at</w:t>
      </w:r>
      <w:r>
        <w:rPr>
          <w:spacing w:val="-1"/>
          <w:sz w:val="18"/>
        </w:rPr>
        <w:t> </w:t>
      </w:r>
      <w:r>
        <w:rPr>
          <w:spacing w:val="-2"/>
          <w:sz w:val="18"/>
        </w:rPr>
        <w:t>destination.</w:t>
      </w:r>
    </w:p>
    <w:p>
      <w:pPr>
        <w:pStyle w:val="BodyText"/>
      </w:pPr>
    </w:p>
    <w:p>
      <w:pPr>
        <w:pStyle w:val="BodyText"/>
        <w:spacing w:before="10"/>
      </w:pPr>
    </w:p>
    <w:p>
      <w:pPr>
        <w:pStyle w:val="Heading1"/>
        <w:rPr>
          <w:u w:val="none"/>
        </w:rPr>
      </w:pPr>
      <w:r>
        <w:rPr>
          <w:color w:val="006FC0"/>
          <w:u w:val="single" w:color="006FC0"/>
        </w:rPr>
        <w:t>THE PRICE</w:t>
      </w:r>
      <w:r>
        <w:rPr>
          <w:color w:val="006FC0"/>
          <w:spacing w:val="-4"/>
          <w:u w:val="single" w:color="006FC0"/>
        </w:rPr>
        <w:t> </w:t>
      </w:r>
      <w:r>
        <w:rPr>
          <w:color w:val="006FC0"/>
          <w:u w:val="single" w:color="006FC0"/>
        </w:rPr>
        <w:t>DOES</w:t>
      </w:r>
      <w:r>
        <w:rPr>
          <w:color w:val="006FC0"/>
          <w:spacing w:val="-4"/>
          <w:u w:val="single" w:color="006FC0"/>
        </w:rPr>
        <w:t> </w:t>
      </w:r>
      <w:r>
        <w:rPr>
          <w:color w:val="006FC0"/>
          <w:u w:val="single" w:color="006FC0"/>
        </w:rPr>
        <w:t>NOT</w:t>
      </w:r>
      <w:r>
        <w:rPr>
          <w:color w:val="006FC0"/>
          <w:spacing w:val="-4"/>
          <w:u w:val="single" w:color="006FC0"/>
        </w:rPr>
        <w:t> </w:t>
      </w:r>
      <w:r>
        <w:rPr>
          <w:color w:val="006FC0"/>
          <w:spacing w:val="-2"/>
          <w:u w:val="single" w:color="006FC0"/>
        </w:rPr>
        <w:t>INCLUDE:</w:t>
      </w:r>
    </w:p>
    <w:p>
      <w:pPr>
        <w:pStyle w:val="BodyText"/>
        <w:spacing w:before="1"/>
        <w:rPr>
          <w:rFonts w:ascii="Arial"/>
          <w:b/>
        </w:rPr>
      </w:pPr>
    </w:p>
    <w:p>
      <w:pPr>
        <w:pStyle w:val="BodyText"/>
        <w:tabs>
          <w:tab w:pos="1008" w:val="left" w:leader="none"/>
        </w:tabs>
        <w:spacing w:line="242" w:lineRule="auto" w:before="1"/>
        <w:ind w:left="646" w:right="4175"/>
      </w:pPr>
      <w:r>
        <w:rPr>
          <w:position w:val="2"/>
        </w:rPr>
        <w:drawing>
          <wp:inline distT="0" distB="0" distL="0" distR="0">
            <wp:extent cx="80909" cy="80910"/>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1"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Flight Ticket Origin – Mexico City – Origin </w:t>
      </w:r>
      <w:r>
        <w:rPr>
          <w:position w:val="2"/>
        </w:rPr>
        <w:drawing>
          <wp:inline distT="0" distB="0" distL="0" distR="0">
            <wp:extent cx="80909" cy="80909"/>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rPr>
        <w:tab/>
      </w:r>
      <w:r>
        <w:rPr>
          <w:w w:val="110"/>
        </w:rPr>
        <w:t>Food</w:t>
      </w:r>
      <w:r>
        <w:rPr>
          <w:spacing w:val="-14"/>
          <w:w w:val="110"/>
        </w:rPr>
        <w:t> </w:t>
      </w:r>
      <w:r>
        <w:rPr>
          <w:w w:val="110"/>
        </w:rPr>
        <w:t>and</w:t>
      </w:r>
      <w:r>
        <w:rPr>
          <w:spacing w:val="-13"/>
          <w:w w:val="110"/>
        </w:rPr>
        <w:t> </w:t>
      </w:r>
      <w:r>
        <w:rPr>
          <w:w w:val="110"/>
        </w:rPr>
        <w:t>drinks</w:t>
      </w:r>
      <w:r>
        <w:rPr>
          <w:spacing w:val="-13"/>
          <w:w w:val="110"/>
        </w:rPr>
        <w:t> </w:t>
      </w:r>
      <w:r>
        <w:rPr>
          <w:w w:val="110"/>
        </w:rPr>
        <w:t>not</w:t>
      </w:r>
      <w:r>
        <w:rPr>
          <w:spacing w:val="-13"/>
          <w:w w:val="110"/>
        </w:rPr>
        <w:t> </w:t>
      </w:r>
      <w:r>
        <w:rPr>
          <w:w w:val="110"/>
        </w:rPr>
        <w:t>specified</w:t>
      </w:r>
    </w:p>
    <w:p>
      <w:pPr>
        <w:pStyle w:val="BodyText"/>
        <w:spacing w:after="0" w:line="242" w:lineRule="auto"/>
        <w:sectPr>
          <w:pgSz w:w="11910" w:h="16840"/>
          <w:pgMar w:header="0" w:footer="968" w:top="2380" w:bottom="1180" w:left="1700" w:right="1700"/>
        </w:sectPr>
      </w:pPr>
    </w:p>
    <w:p>
      <w:pPr>
        <w:pStyle w:val="BodyText"/>
      </w:pPr>
      <w:r>
        <w:rPr/>
        <mc:AlternateContent>
          <mc:Choice Requires="wps">
            <w:drawing>
              <wp:anchor distT="0" distB="0" distL="0" distR="0" allowOverlap="1" layoutInCell="1" locked="0" behindDoc="1" simplePos="0" relativeHeight="487319040">
                <wp:simplePos x="0" y="0"/>
                <wp:positionH relativeFrom="page">
                  <wp:posOffset>0</wp:posOffset>
                </wp:positionH>
                <wp:positionV relativeFrom="page">
                  <wp:posOffset>0</wp:posOffset>
                </wp:positionV>
                <wp:extent cx="7559040" cy="1742439"/>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7559040" cy="1742439"/>
                          <a:chExt cx="7559040" cy="1742439"/>
                        </a:xfrm>
                      </wpg:grpSpPr>
                      <wps:wsp>
                        <wps:cNvPr id="29" name="Graphic 29"/>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0" name="Image 30"/>
                          <pic:cNvPicPr/>
                        </pic:nvPicPr>
                        <pic:blipFill>
                          <a:blip r:embed="rId14" cstate="print"/>
                          <a:stretch>
                            <a:fillRect/>
                          </a:stretch>
                        </pic:blipFill>
                        <pic:spPr>
                          <a:xfrm>
                            <a:off x="1191260" y="183514"/>
                            <a:ext cx="1257935" cy="1323975"/>
                          </a:xfrm>
                          <a:prstGeom prst="rect">
                            <a:avLst/>
                          </a:prstGeom>
                        </pic:spPr>
                      </pic:pic>
                      <pic:pic>
                        <pic:nvPicPr>
                          <pic:cNvPr id="31" name="Image 31" descr="*"/>
                          <pic:cNvPicPr/>
                        </pic:nvPicPr>
                        <pic:blipFill>
                          <a:blip r:embed="rId15" cstate="print"/>
                          <a:stretch>
                            <a:fillRect/>
                          </a:stretch>
                        </pic:blipFill>
                        <pic:spPr>
                          <a:xfrm>
                            <a:off x="1490344" y="1530349"/>
                            <a:ext cx="88265" cy="88265"/>
                          </a:xfrm>
                          <a:prstGeom prst="rect">
                            <a:avLst/>
                          </a:prstGeom>
                        </pic:spPr>
                      </pic:pic>
                      <pic:pic>
                        <pic:nvPicPr>
                          <pic:cNvPr id="32" name="Image 32" descr="*"/>
                          <pic:cNvPicPr/>
                        </pic:nvPicPr>
                        <pic:blipFill>
                          <a:blip r:embed="rId11" cstate="print"/>
                          <a:stretch>
                            <a:fillRect/>
                          </a:stretch>
                        </pic:blipFill>
                        <pic:spPr>
                          <a:xfrm>
                            <a:off x="1490344" y="1661159"/>
                            <a:ext cx="80909" cy="80909"/>
                          </a:xfrm>
                          <a:prstGeom prst="rect">
                            <a:avLst/>
                          </a:prstGeom>
                        </pic:spPr>
                      </pic:pic>
                    </wpg:wgp>
                  </a:graphicData>
                </a:graphic>
              </wp:anchor>
            </w:drawing>
          </mc:Choice>
          <mc:Fallback>
            <w:pict>
              <v:group style="position:absolute;margin-left:0pt;margin-top:0pt;width:595.2pt;height:137.2pt;mso-position-horizontal-relative:page;mso-position-vertical-relative:page;z-index:-15997440" id="docshapegroup20" coordorigin="0,0" coordsize="11904,2744">
                <v:rect style="position:absolute;left:0;top:0;width:11904;height:2438" id="docshape21" filled="true" fillcolor="#c5d7f0" stroked="false">
                  <v:fill type="solid"/>
                </v:rect>
                <v:shape style="position:absolute;left:1876;top:289;width:1981;height:2085" type="#_x0000_t75" id="docshape22" stroked="false">
                  <v:imagedata r:id="rId14" o:title=""/>
                </v:shape>
                <v:shape style="position:absolute;left:2347;top:2410;width:139;height:139" type="#_x0000_t75" id="docshape23" alt="*" stroked="false">
                  <v:imagedata r:id="rId15" o:title=""/>
                </v:shape>
                <v:shape style="position:absolute;left:2347;top:2616;width:128;height:128" type="#_x0000_t75" id="docshape24" alt="*" stroked="false">
                  <v:imagedata r:id="rId11"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ind w:left="1008"/>
      </w:pPr>
      <w:r>
        <w:rPr/>
        <w:t>Does not</w:t>
      </w:r>
      <w:r>
        <w:rPr>
          <w:spacing w:val="-1"/>
        </w:rPr>
        <w:t> </w:t>
      </w:r>
      <w:r>
        <w:rPr/>
        <w:t>include</w:t>
      </w:r>
      <w:r>
        <w:rPr>
          <w:spacing w:val="-4"/>
        </w:rPr>
        <w:t> </w:t>
      </w:r>
      <w:r>
        <w:rPr/>
        <w:t>drinks</w:t>
      </w:r>
      <w:r>
        <w:rPr>
          <w:spacing w:val="-3"/>
        </w:rPr>
        <w:t> </w:t>
      </w:r>
      <w:r>
        <w:rPr/>
        <w:t>with</w:t>
      </w:r>
      <w:r>
        <w:rPr>
          <w:spacing w:val="-9"/>
        </w:rPr>
        <w:t> </w:t>
      </w:r>
      <w:r>
        <w:rPr>
          <w:spacing w:val="-4"/>
        </w:rPr>
        <w:t>meals</w:t>
      </w:r>
    </w:p>
    <w:p>
      <w:pPr>
        <w:pStyle w:val="BodyText"/>
        <w:spacing w:before="3"/>
        <w:ind w:left="1008"/>
      </w:pPr>
      <w:r>
        <w:rPr/>
        <w:t>Mandatory</w:t>
      </w:r>
      <w:r>
        <w:rPr>
          <w:spacing w:val="-4"/>
        </w:rPr>
        <w:t> </w:t>
      </w:r>
      <w:r>
        <w:rPr/>
        <w:t>tips</w:t>
      </w:r>
      <w:r>
        <w:rPr>
          <w:spacing w:val="-4"/>
        </w:rPr>
        <w:t> </w:t>
      </w:r>
      <w:r>
        <w:rPr/>
        <w:t>direct</w:t>
      </w:r>
      <w:r>
        <w:rPr>
          <w:spacing w:val="-2"/>
        </w:rPr>
        <w:t> </w:t>
      </w:r>
      <w:r>
        <w:rPr/>
        <w:t>payment</w:t>
      </w:r>
      <w:r>
        <w:rPr>
          <w:spacing w:val="2"/>
        </w:rPr>
        <w:t> </w:t>
      </w:r>
      <w:r>
        <w:rPr/>
        <w:t>at</w:t>
      </w:r>
      <w:r>
        <w:rPr>
          <w:spacing w:val="-2"/>
        </w:rPr>
        <w:t> </w:t>
      </w:r>
      <w:r>
        <w:rPr/>
        <w:t>destination</w:t>
      </w:r>
      <w:r>
        <w:rPr>
          <w:spacing w:val="-9"/>
        </w:rPr>
        <w:t> </w:t>
      </w:r>
      <w:r>
        <w:rPr/>
        <w:t>in</w:t>
      </w:r>
      <w:r>
        <w:rPr>
          <w:spacing w:val="-4"/>
        </w:rPr>
        <w:t> cash</w:t>
      </w:r>
    </w:p>
    <w:p>
      <w:pPr>
        <w:pStyle w:val="BodyText"/>
        <w:tabs>
          <w:tab w:pos="1008" w:val="left" w:leader="none"/>
        </w:tabs>
        <w:spacing w:line="242" w:lineRule="auto" w:before="2"/>
        <w:ind w:left="646" w:right="2218"/>
      </w:pPr>
      <w:r>
        <w:rPr>
          <w:position w:val="1"/>
        </w:rPr>
        <w:drawing>
          <wp:inline distT="0" distB="0" distL="0" distR="0">
            <wp:extent cx="80909" cy="81491"/>
            <wp:effectExtent l="0" t="0" r="0" b="0"/>
            <wp:docPr id="33" name="Image 33" descr="*"/>
            <wp:cNvGraphicFramePr>
              <a:graphicFrameLocks/>
            </wp:cNvGraphicFramePr>
            <a:graphic>
              <a:graphicData uri="http://schemas.openxmlformats.org/drawingml/2006/picture">
                <pic:pic>
                  <pic:nvPicPr>
                    <pic:cNvPr id="33" name="Image 33"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t>Personal</w:t>
      </w:r>
      <w:r>
        <w:rPr>
          <w:spacing w:val="-2"/>
        </w:rPr>
        <w:t> </w:t>
      </w:r>
      <w:r>
        <w:rPr/>
        <w:t>expenses and tips</w:t>
      </w:r>
      <w:r>
        <w:rPr>
          <w:spacing w:val="-8"/>
        </w:rPr>
        <w:t> </w:t>
      </w:r>
      <w:r>
        <w:rPr/>
        <w:t>to waiters, porters</w:t>
      </w:r>
      <w:r>
        <w:rPr>
          <w:spacing w:val="-5"/>
        </w:rPr>
        <w:t> </w:t>
      </w:r>
      <w:r>
        <w:rPr/>
        <w:t>and</w:t>
      </w:r>
      <w:r>
        <w:rPr>
          <w:spacing w:val="-5"/>
        </w:rPr>
        <w:t> </w:t>
      </w:r>
      <w:r>
        <w:rPr/>
        <w:t>chambermaids </w:t>
      </w:r>
      <w:r>
        <w:rPr>
          <w:position w:val="1"/>
        </w:rPr>
        <w:drawing>
          <wp:inline distT="0" distB="0" distL="0" distR="0">
            <wp:extent cx="80909" cy="80909"/>
            <wp:effectExtent l="0" t="0" r="0" b="0"/>
            <wp:docPr id="34" name="Image 34" descr="*"/>
            <wp:cNvGraphicFramePr>
              <a:graphicFrameLocks/>
            </wp:cNvGraphicFramePr>
            <a:graphic>
              <a:graphicData uri="http://schemas.openxmlformats.org/drawingml/2006/picture">
                <pic:pic>
                  <pic:nvPicPr>
                    <pic:cNvPr id="34" name="Image 34"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t>No unspecified service</w:t>
      </w:r>
    </w:p>
    <w:p>
      <w:pPr>
        <w:pStyle w:val="BodyText"/>
      </w:pPr>
    </w:p>
    <w:p>
      <w:pPr>
        <w:pStyle w:val="BodyText"/>
        <w:spacing w:before="9"/>
      </w:pPr>
    </w:p>
    <w:p>
      <w:pPr>
        <w:pStyle w:val="Heading1"/>
        <w:rPr>
          <w:u w:val="none"/>
        </w:rPr>
      </w:pPr>
      <w:r>
        <w:rPr>
          <w:color w:val="006FC0"/>
          <w:spacing w:val="-2"/>
          <w:u w:val="single" w:color="006FC0"/>
        </w:rPr>
        <w:t>IMPORTANT:</w:t>
      </w:r>
    </w:p>
    <w:p>
      <w:pPr>
        <w:pStyle w:val="ListParagraph"/>
        <w:numPr>
          <w:ilvl w:val="0"/>
          <w:numId w:val="5"/>
        </w:numPr>
        <w:tabs>
          <w:tab w:pos="1008" w:val="left" w:leader="none"/>
        </w:tabs>
        <w:spacing w:line="216" w:lineRule="auto" w:before="134" w:after="0"/>
        <w:ind w:left="1008" w:right="274" w:hanging="360"/>
        <w:jc w:val="both"/>
        <w:rPr>
          <w:rFonts w:ascii="Lucida Sans Unicode" w:hAnsi="Lucida Sans Unicode"/>
          <w:sz w:val="20"/>
        </w:rPr>
      </w:pPr>
      <w:r>
        <w:rPr>
          <w:sz w:val="18"/>
        </w:rPr>
        <w:t>Prices</w:t>
      </w:r>
      <w:r>
        <w:rPr>
          <w:spacing w:val="-10"/>
          <w:sz w:val="18"/>
        </w:rPr>
        <w:t> </w:t>
      </w:r>
      <w:r>
        <w:rPr>
          <w:sz w:val="18"/>
        </w:rPr>
        <w:t>per</w:t>
      </w:r>
      <w:r>
        <w:rPr>
          <w:spacing w:val="-7"/>
          <w:sz w:val="18"/>
        </w:rPr>
        <w:t> </w:t>
      </w:r>
      <w:r>
        <w:rPr>
          <w:sz w:val="18"/>
        </w:rPr>
        <w:t>person</w:t>
      </w:r>
      <w:r>
        <w:rPr>
          <w:spacing w:val="-9"/>
          <w:sz w:val="18"/>
        </w:rPr>
        <w:t> </w:t>
      </w:r>
      <w:r>
        <w:rPr>
          <w:sz w:val="18"/>
        </w:rPr>
        <w:t>expressed</w:t>
      </w:r>
      <w:r>
        <w:rPr>
          <w:spacing w:val="-9"/>
          <w:sz w:val="18"/>
        </w:rPr>
        <w:t> </w:t>
      </w:r>
      <w:r>
        <w:rPr>
          <w:sz w:val="18"/>
        </w:rPr>
        <w:t>in</w:t>
      </w:r>
      <w:r>
        <w:rPr>
          <w:spacing w:val="-9"/>
          <w:sz w:val="18"/>
        </w:rPr>
        <w:t> </w:t>
      </w:r>
      <w:r>
        <w:rPr>
          <w:sz w:val="18"/>
        </w:rPr>
        <w:t>American</w:t>
      </w:r>
      <w:r>
        <w:rPr>
          <w:spacing w:val="-9"/>
          <w:sz w:val="18"/>
        </w:rPr>
        <w:t> </w:t>
      </w:r>
      <w:r>
        <w:rPr>
          <w:sz w:val="18"/>
        </w:rPr>
        <w:t>Dollars,</w:t>
      </w:r>
      <w:r>
        <w:rPr>
          <w:spacing w:val="-11"/>
          <w:sz w:val="18"/>
        </w:rPr>
        <w:t> </w:t>
      </w:r>
      <w:r>
        <w:rPr>
          <w:sz w:val="18"/>
        </w:rPr>
        <w:t>subject</w:t>
      </w:r>
      <w:r>
        <w:rPr>
          <w:spacing w:val="-6"/>
          <w:sz w:val="18"/>
        </w:rPr>
        <w:t> </w:t>
      </w:r>
      <w:r>
        <w:rPr>
          <w:sz w:val="18"/>
        </w:rPr>
        <w:t>to</w:t>
      </w:r>
      <w:r>
        <w:rPr>
          <w:spacing w:val="-9"/>
          <w:sz w:val="18"/>
        </w:rPr>
        <w:t> </w:t>
      </w:r>
      <w:r>
        <w:rPr>
          <w:sz w:val="18"/>
        </w:rPr>
        <w:t>change</w:t>
      </w:r>
      <w:r>
        <w:rPr>
          <w:spacing w:val="-12"/>
          <w:sz w:val="18"/>
        </w:rPr>
        <w:t> </w:t>
      </w:r>
      <w:r>
        <w:rPr>
          <w:sz w:val="18"/>
        </w:rPr>
        <w:t>without</w:t>
      </w:r>
      <w:r>
        <w:rPr>
          <w:spacing w:val="-11"/>
          <w:sz w:val="18"/>
        </w:rPr>
        <w:t> </w:t>
      </w:r>
      <w:r>
        <w:rPr>
          <w:sz w:val="18"/>
        </w:rPr>
        <w:t>prior</w:t>
      </w:r>
      <w:r>
        <w:rPr>
          <w:spacing w:val="-11"/>
          <w:sz w:val="18"/>
        </w:rPr>
        <w:t> </w:t>
      </w:r>
      <w:r>
        <w:rPr>
          <w:sz w:val="18"/>
        </w:rPr>
        <w:t>notice</w:t>
      </w:r>
      <w:r>
        <w:rPr>
          <w:spacing w:val="-12"/>
          <w:sz w:val="18"/>
        </w:rPr>
        <w:t> </w:t>
      </w:r>
      <w:r>
        <w:rPr>
          <w:sz w:val="18"/>
        </w:rPr>
        <w:t>and availability at the time of booking. Payable at the exchange rate of the day provided by </w:t>
      </w:r>
      <w:r>
        <w:rPr>
          <w:spacing w:val="-2"/>
          <w:sz w:val="18"/>
        </w:rPr>
        <w:t>entornocit</w:t>
      </w:r>
    </w:p>
    <w:p>
      <w:pPr>
        <w:pStyle w:val="ListParagraph"/>
        <w:numPr>
          <w:ilvl w:val="0"/>
          <w:numId w:val="5"/>
        </w:numPr>
        <w:tabs>
          <w:tab w:pos="1008" w:val="left" w:leader="none"/>
        </w:tabs>
        <w:spacing w:line="194" w:lineRule="auto" w:before="49" w:after="0"/>
        <w:ind w:left="1008" w:right="282"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BodyText"/>
      </w:pPr>
    </w:p>
    <w:p>
      <w:pPr>
        <w:pStyle w:val="BodyText"/>
      </w:pPr>
    </w:p>
    <w:p>
      <w:pPr>
        <w:pStyle w:val="BodyText"/>
        <w:spacing w:before="40"/>
      </w:pPr>
    </w:p>
    <w:p>
      <w:pPr>
        <w:pStyle w:val="ListParagraph"/>
        <w:numPr>
          <w:ilvl w:val="0"/>
          <w:numId w:val="5"/>
        </w:numPr>
        <w:tabs>
          <w:tab w:pos="1008" w:val="left" w:leader="none"/>
        </w:tabs>
        <w:spacing w:line="216" w:lineRule="auto" w:before="0" w:after="0"/>
        <w:ind w:left="1008" w:right="278" w:hanging="360"/>
        <w:jc w:val="both"/>
        <w:rPr>
          <w:rFonts w:ascii="Lucida Sans Unicode" w:hAnsi="Lucida Sans Unicode"/>
          <w:sz w:val="20"/>
        </w:rPr>
      </w:pPr>
      <w:r>
        <w:rPr>
          <w:sz w:val="18"/>
        </w:rPr>
        <w:t>The order of the planned services mentioned in this itinerary could be</w:t>
      </w:r>
      <w:r>
        <w:rPr>
          <w:spacing w:val="-2"/>
          <w:sz w:val="18"/>
        </w:rPr>
        <w:t> </w:t>
      </w:r>
      <w:r>
        <w:rPr>
          <w:sz w:val="18"/>
        </w:rPr>
        <w:t>modified depending on land</w:t>
      </w:r>
      <w:r>
        <w:rPr>
          <w:spacing w:val="-4"/>
          <w:sz w:val="18"/>
        </w:rPr>
        <w:t> </w:t>
      </w:r>
      <w:r>
        <w:rPr>
          <w:sz w:val="18"/>
        </w:rPr>
        <w:t>availability</w:t>
      </w:r>
      <w:r>
        <w:rPr>
          <w:spacing w:val="-4"/>
          <w:sz w:val="18"/>
        </w:rPr>
        <w:t> </w:t>
      </w:r>
      <w:r>
        <w:rPr>
          <w:sz w:val="18"/>
        </w:rPr>
        <w:t>or climatic conditions of</w:t>
      </w:r>
      <w:r>
        <w:rPr>
          <w:spacing w:val="-1"/>
          <w:sz w:val="18"/>
        </w:rPr>
        <w:t> </w:t>
      </w:r>
      <w:r>
        <w:rPr>
          <w:sz w:val="18"/>
        </w:rPr>
        <w:t>the place, but they will always be given as they were acquired.</w:t>
      </w:r>
    </w:p>
    <w:p>
      <w:pPr>
        <w:pStyle w:val="ListParagraph"/>
        <w:numPr>
          <w:ilvl w:val="0"/>
          <w:numId w:val="5"/>
        </w:numPr>
        <w:tabs>
          <w:tab w:pos="1008" w:val="left" w:leader="none"/>
        </w:tabs>
        <w:spacing w:line="216" w:lineRule="auto" w:before="29" w:after="0"/>
        <w:ind w:left="1008" w:right="271" w:hanging="360"/>
        <w:jc w:val="both"/>
        <w:rPr>
          <w:rFonts w:ascii="Lucida Sans Unicode" w:hAnsi="Lucida Sans Unicode"/>
          <w:sz w:val="20"/>
        </w:rPr>
      </w:pPr>
      <w:r>
        <w:rPr>
          <w:sz w:val="18"/>
        </w:rPr>
        <w:t>The check-in and check-out times of the hotels are subject to the</w:t>
      </w:r>
      <w:r>
        <w:rPr>
          <w:spacing w:val="-2"/>
          <w:sz w:val="18"/>
        </w:rPr>
        <w:t> </w:t>
      </w:r>
      <w:r>
        <w:rPr>
          <w:sz w:val="18"/>
        </w:rPr>
        <w:t>formalities of each hotel, and may have the following times: Check In 15:00 Hrs. and Check Out 12:00 Hrs. (Tomorrow). If arrival is before the established time, there is a possibility that the</w:t>
      </w:r>
      <w:r>
        <w:rPr>
          <w:spacing w:val="-3"/>
          <w:sz w:val="18"/>
        </w:rPr>
        <w:t> </w:t>
      </w:r>
      <w:r>
        <w:rPr>
          <w:sz w:val="18"/>
        </w:rPr>
        <w:t>room will</w:t>
      </w:r>
    </w:p>
    <w:p>
      <w:pPr>
        <w:pStyle w:val="BodyText"/>
        <w:spacing w:line="249" w:lineRule="auto" w:before="7"/>
        <w:ind w:left="1008" w:right="281"/>
        <w:jc w:val="both"/>
      </w:pPr>
      <w:r>
        <w:rPr/>
        <w:t>not</w:t>
      </w:r>
      <w:r>
        <w:rPr>
          <w:spacing w:val="-4"/>
        </w:rPr>
        <w:t> </w:t>
      </w:r>
      <w:r>
        <w:rPr/>
        <w:t>be</w:t>
      </w:r>
      <w:r>
        <w:rPr>
          <w:spacing w:val="-7"/>
        </w:rPr>
        <w:t> </w:t>
      </w:r>
      <w:r>
        <w:rPr/>
        <w:t>provided</w:t>
      </w:r>
      <w:r>
        <w:rPr>
          <w:spacing w:val="-2"/>
        </w:rPr>
        <w:t> </w:t>
      </w:r>
      <w:r>
        <w:rPr/>
        <w:t>until</w:t>
      </w:r>
      <w:r>
        <w:rPr>
          <w:spacing w:val="-4"/>
        </w:rPr>
        <w:t> </w:t>
      </w:r>
      <w:r>
        <w:rPr/>
        <w:t>the</w:t>
      </w:r>
      <w:r>
        <w:rPr>
          <w:spacing w:val="-7"/>
        </w:rPr>
        <w:t> </w:t>
      </w:r>
      <w:r>
        <w:rPr/>
        <w:t>corresponding</w:t>
      </w:r>
      <w:r>
        <w:rPr>
          <w:spacing w:val="-7"/>
        </w:rPr>
        <w:t> </w:t>
      </w:r>
      <w:r>
        <w:rPr/>
        <w:t>time.</w:t>
      </w:r>
      <w:r>
        <w:rPr>
          <w:spacing w:val="-9"/>
        </w:rPr>
        <w:t> </w:t>
      </w:r>
      <w:r>
        <w:rPr/>
        <w:t>If</w:t>
      </w:r>
      <w:r>
        <w:rPr>
          <w:spacing w:val="-4"/>
        </w:rPr>
        <w:t> </w:t>
      </w:r>
      <w:r>
        <w:rPr/>
        <w:t>your</w:t>
      </w:r>
      <w:r>
        <w:rPr>
          <w:spacing w:val="-4"/>
        </w:rPr>
        <w:t> </w:t>
      </w:r>
      <w:r>
        <w:rPr/>
        <w:t>plane</w:t>
      </w:r>
      <w:r>
        <w:rPr>
          <w:spacing w:val="-7"/>
        </w:rPr>
        <w:t> </w:t>
      </w:r>
      <w:r>
        <w:rPr/>
        <w:t>returns</w:t>
      </w:r>
      <w:r>
        <w:rPr>
          <w:spacing w:val="-6"/>
        </w:rPr>
        <w:t> </w:t>
      </w:r>
      <w:r>
        <w:rPr/>
        <w:t>in</w:t>
      </w:r>
      <w:r>
        <w:rPr>
          <w:spacing w:val="-12"/>
        </w:rPr>
        <w:t> </w:t>
      </w:r>
      <w:r>
        <w:rPr/>
        <w:t>the</w:t>
      </w:r>
      <w:r>
        <w:rPr>
          <w:spacing w:val="-7"/>
        </w:rPr>
        <w:t> </w:t>
      </w:r>
      <w:r>
        <w:rPr/>
        <w:t>afternoon,</w:t>
      </w:r>
      <w:r>
        <w:rPr>
          <w:spacing w:val="-4"/>
        </w:rPr>
        <w:t> </w:t>
      </w:r>
      <w:r>
        <w:rPr/>
        <w:t>the</w:t>
      </w:r>
      <w:r>
        <w:rPr>
          <w:spacing w:val="-7"/>
        </w:rPr>
        <w:t> </w:t>
      </w:r>
      <w:r>
        <w:rPr/>
        <w:t>hotel will be able to keep your belongings.</w:t>
      </w:r>
    </w:p>
    <w:p>
      <w:pPr>
        <w:pStyle w:val="ListParagraph"/>
        <w:numPr>
          <w:ilvl w:val="0"/>
          <w:numId w:val="5"/>
        </w:numPr>
        <w:tabs>
          <w:tab w:pos="1008" w:val="left" w:leader="none"/>
        </w:tabs>
        <w:spacing w:line="216" w:lineRule="auto" w:before="11" w:after="0"/>
        <w:ind w:left="1008" w:right="278" w:hanging="360"/>
        <w:jc w:val="both"/>
        <w:rPr>
          <w:rFonts w:ascii="Lucida Sans Unicode" w:hAnsi="Lucida Sans Unicode"/>
          <w:sz w:val="20"/>
        </w:rPr>
      </w:pPr>
      <w:r>
        <w:rPr>
          <w:sz w:val="18"/>
        </w:rPr>
        <w:t>The transfer and excursion services in this quote are provided as regular services, these services are subject to pre-established schedules and are provided together with other passengers. Check prices for private service.</w:t>
      </w:r>
    </w:p>
    <w:p>
      <w:pPr>
        <w:pStyle w:val="ListParagraph"/>
        <w:numPr>
          <w:ilvl w:val="0"/>
          <w:numId w:val="5"/>
        </w:numPr>
        <w:tabs>
          <w:tab w:pos="1007" w:val="left" w:leader="none"/>
        </w:tabs>
        <w:spacing w:line="283" w:lineRule="exact" w:before="7" w:after="0"/>
        <w:ind w:left="1007" w:right="0" w:hanging="359"/>
        <w:jc w:val="both"/>
        <w:rPr>
          <w:rFonts w:ascii="Lucida Sans Unicode" w:hAnsi="Lucida Sans Unicode"/>
          <w:sz w:val="20"/>
        </w:rPr>
      </w:pPr>
      <w:r>
        <w:rPr>
          <w:sz w:val="18"/>
        </w:rPr>
        <w:t>The</w:t>
      </w:r>
      <w:r>
        <w:rPr>
          <w:spacing w:val="-9"/>
          <w:sz w:val="18"/>
        </w:rPr>
        <w:t> </w:t>
      </w:r>
      <w:r>
        <w:rPr>
          <w:sz w:val="18"/>
        </w:rPr>
        <w:t>Rate</w:t>
      </w:r>
      <w:r>
        <w:rPr>
          <w:spacing w:val="-8"/>
          <w:sz w:val="18"/>
        </w:rPr>
        <w:t> </w:t>
      </w:r>
      <w:r>
        <w:rPr>
          <w:sz w:val="18"/>
        </w:rPr>
        <w:t>for</w:t>
      </w:r>
      <w:r>
        <w:rPr>
          <w:spacing w:val="-1"/>
          <w:sz w:val="18"/>
        </w:rPr>
        <w:t> </w:t>
      </w:r>
      <w:r>
        <w:rPr>
          <w:sz w:val="18"/>
        </w:rPr>
        <w:t>children</w:t>
      </w:r>
      <w:r>
        <w:rPr>
          <w:spacing w:val="-3"/>
          <w:sz w:val="18"/>
        </w:rPr>
        <w:t> </w:t>
      </w:r>
      <w:r>
        <w:rPr>
          <w:sz w:val="18"/>
        </w:rPr>
        <w:t>is</w:t>
      </w:r>
      <w:r>
        <w:rPr>
          <w:spacing w:val="-7"/>
          <w:sz w:val="18"/>
        </w:rPr>
        <w:t> </w:t>
      </w:r>
      <w:r>
        <w:rPr>
          <w:sz w:val="18"/>
        </w:rPr>
        <w:t>applicable</w:t>
      </w:r>
      <w:r>
        <w:rPr>
          <w:spacing w:val="-8"/>
          <w:sz w:val="18"/>
        </w:rPr>
        <w:t> </w:t>
      </w:r>
      <w:r>
        <w:rPr>
          <w:sz w:val="18"/>
        </w:rPr>
        <w:t>between</w:t>
      </w:r>
      <w:r>
        <w:rPr>
          <w:spacing w:val="-4"/>
          <w:sz w:val="18"/>
        </w:rPr>
        <w:t> </w:t>
      </w:r>
      <w:r>
        <w:rPr>
          <w:sz w:val="18"/>
        </w:rPr>
        <w:t>3</w:t>
      </w:r>
      <w:r>
        <w:rPr>
          <w:spacing w:val="-3"/>
          <w:sz w:val="18"/>
        </w:rPr>
        <w:t> </w:t>
      </w:r>
      <w:r>
        <w:rPr>
          <w:sz w:val="18"/>
        </w:rPr>
        <w:t>and</w:t>
      </w:r>
      <w:r>
        <w:rPr>
          <w:spacing w:val="-3"/>
          <w:sz w:val="18"/>
        </w:rPr>
        <w:t> </w:t>
      </w:r>
      <w:r>
        <w:rPr>
          <w:sz w:val="18"/>
        </w:rPr>
        <w:t>11</w:t>
      </w:r>
      <w:r>
        <w:rPr>
          <w:spacing w:val="-3"/>
          <w:sz w:val="18"/>
        </w:rPr>
        <w:t> </w:t>
      </w:r>
      <w:r>
        <w:rPr>
          <w:sz w:val="18"/>
        </w:rPr>
        <w:t>years</w:t>
      </w:r>
      <w:r>
        <w:rPr>
          <w:spacing w:val="-3"/>
          <w:sz w:val="18"/>
        </w:rPr>
        <w:t> </w:t>
      </w:r>
      <w:r>
        <w:rPr>
          <w:sz w:val="18"/>
        </w:rPr>
        <w:t>old</w:t>
      </w:r>
      <w:r>
        <w:rPr>
          <w:spacing w:val="-3"/>
          <w:sz w:val="18"/>
        </w:rPr>
        <w:t> </w:t>
      </w:r>
      <w:r>
        <w:rPr>
          <w:sz w:val="18"/>
        </w:rPr>
        <w:t>accompanied</w:t>
      </w:r>
      <w:r>
        <w:rPr>
          <w:spacing w:val="-3"/>
          <w:sz w:val="18"/>
        </w:rPr>
        <w:t> </w:t>
      </w:r>
      <w:r>
        <w:rPr>
          <w:sz w:val="18"/>
        </w:rPr>
        <w:t>by</w:t>
      </w:r>
      <w:r>
        <w:rPr>
          <w:spacing w:val="-2"/>
          <w:sz w:val="18"/>
        </w:rPr>
        <w:t> </w:t>
      </w:r>
      <w:r>
        <w:rPr>
          <w:sz w:val="18"/>
        </w:rPr>
        <w:t>two</w:t>
      </w:r>
      <w:r>
        <w:rPr>
          <w:spacing w:val="-9"/>
          <w:sz w:val="18"/>
        </w:rPr>
        <w:t> </w:t>
      </w:r>
      <w:r>
        <w:rPr>
          <w:spacing w:val="-2"/>
          <w:sz w:val="18"/>
        </w:rPr>
        <w:t>adults.</w:t>
      </w:r>
    </w:p>
    <w:p>
      <w:pPr>
        <w:pStyle w:val="ListParagraph"/>
        <w:numPr>
          <w:ilvl w:val="0"/>
          <w:numId w:val="5"/>
        </w:numPr>
        <w:tabs>
          <w:tab w:pos="1007" w:val="left" w:leader="none"/>
        </w:tabs>
        <w:spacing w:line="259" w:lineRule="exact" w:before="0" w:after="0"/>
        <w:ind w:left="1007" w:right="0" w:hanging="359"/>
        <w:jc w:val="both"/>
        <w:rPr>
          <w:rFonts w:ascii="Lucida Sans Unicode" w:hAnsi="Lucida Sans Unicode"/>
          <w:sz w:val="20"/>
        </w:rPr>
      </w:pPr>
      <w:r>
        <w:rPr>
          <w:sz w:val="18"/>
        </w:rPr>
        <w:t>Unused services</w:t>
      </w:r>
      <w:r>
        <w:rPr>
          <w:spacing w:val="-3"/>
          <w:sz w:val="18"/>
        </w:rPr>
        <w:t> </w:t>
      </w:r>
      <w:r>
        <w:rPr>
          <w:sz w:val="18"/>
        </w:rPr>
        <w:t>are</w:t>
      </w:r>
      <w:r>
        <w:rPr>
          <w:spacing w:val="-4"/>
          <w:sz w:val="18"/>
        </w:rPr>
        <w:t> </w:t>
      </w:r>
      <w:r>
        <w:rPr>
          <w:sz w:val="18"/>
        </w:rPr>
        <w:t>NON-</w:t>
      </w:r>
      <w:r>
        <w:rPr>
          <w:spacing w:val="-2"/>
          <w:sz w:val="18"/>
        </w:rPr>
        <w:t>REFUNDABLE.</w:t>
      </w:r>
    </w:p>
    <w:p>
      <w:pPr>
        <w:pStyle w:val="ListParagraph"/>
        <w:numPr>
          <w:ilvl w:val="0"/>
          <w:numId w:val="5"/>
        </w:numPr>
        <w:tabs>
          <w:tab w:pos="1008" w:val="left" w:leader="none"/>
        </w:tabs>
        <w:spacing w:line="216" w:lineRule="auto" w:before="0" w:after="0"/>
        <w:ind w:left="1008" w:right="269" w:hanging="360"/>
        <w:jc w:val="both"/>
        <w:rPr>
          <w:rFonts w:ascii="Lucida Sans Unicode" w:hAnsi="Lucida Sans Unicode"/>
          <w:sz w:val="20"/>
        </w:rPr>
      </w:pPr>
      <w:r>
        <w:rPr>
          <w:sz w:val="18"/>
        </w:rPr>
        <w:t>is not responsible for objects left in the units, since it is primarily the responsibility of the clients to take care of their belongings, as well as for luggage that does not arrive on the flight; They will be given support to recover it, but there is no obligation to remunerate the</w:t>
      </w:r>
    </w:p>
    <w:p>
      <w:pPr>
        <w:pStyle w:val="BodyText"/>
        <w:spacing w:before="6"/>
        <w:ind w:left="1008"/>
      </w:pPr>
      <w:r>
        <w:rPr>
          <w:spacing w:val="-2"/>
        </w:rPr>
        <w:t>passenger.</w:t>
      </w:r>
    </w:p>
    <w:p>
      <w:pPr>
        <w:pStyle w:val="ListParagraph"/>
        <w:numPr>
          <w:ilvl w:val="0"/>
          <w:numId w:val="5"/>
        </w:numPr>
        <w:tabs>
          <w:tab w:pos="1008" w:val="left" w:leader="none"/>
        </w:tabs>
        <w:spacing w:line="216" w:lineRule="auto" w:before="24" w:after="0"/>
        <w:ind w:left="1008" w:right="273"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5"/>
        </w:numPr>
        <w:tabs>
          <w:tab w:pos="1007" w:val="left" w:leader="none"/>
        </w:tabs>
        <w:spacing w:line="283" w:lineRule="exact" w:before="2" w:after="0"/>
        <w:ind w:left="1007" w:right="0" w:hanging="359"/>
        <w:jc w:val="both"/>
        <w:rPr>
          <w:rFonts w:ascii="Lucida Sans Unicode" w:hAnsi="Lucida Sans Unicode"/>
          <w:color w:val="E26C09"/>
          <w:sz w:val="20"/>
        </w:rPr>
      </w:pPr>
      <w:r>
        <w:rPr>
          <w:sz w:val="18"/>
        </w:rPr>
        <w:t>Package</w:t>
      </w:r>
      <w:r>
        <w:rPr>
          <w:spacing w:val="-3"/>
          <w:sz w:val="18"/>
        </w:rPr>
        <w:t> </w:t>
      </w:r>
      <w:r>
        <w:rPr>
          <w:sz w:val="18"/>
        </w:rPr>
        <w:t>operable</w:t>
      </w:r>
      <w:r>
        <w:rPr>
          <w:spacing w:val="-3"/>
          <w:sz w:val="18"/>
        </w:rPr>
        <w:t> </w:t>
      </w:r>
      <w:r>
        <w:rPr>
          <w:sz w:val="18"/>
        </w:rPr>
        <w:t>with</w:t>
      </w:r>
      <w:r>
        <w:rPr>
          <w:spacing w:val="2"/>
          <w:sz w:val="18"/>
        </w:rPr>
        <w:t> </w:t>
      </w:r>
      <w:r>
        <w:rPr>
          <w:sz w:val="18"/>
        </w:rPr>
        <w:t>a</w:t>
      </w:r>
      <w:r>
        <w:rPr>
          <w:spacing w:val="-7"/>
          <w:sz w:val="18"/>
        </w:rPr>
        <w:t> </w:t>
      </w:r>
      <w:r>
        <w:rPr>
          <w:sz w:val="18"/>
        </w:rPr>
        <w:t>minimum</w:t>
      </w:r>
      <w:r>
        <w:rPr>
          <w:spacing w:val="-1"/>
          <w:sz w:val="18"/>
        </w:rPr>
        <w:t> </w:t>
      </w:r>
      <w:r>
        <w:rPr>
          <w:sz w:val="18"/>
        </w:rPr>
        <w:t>of 2</w:t>
      </w:r>
      <w:r>
        <w:rPr>
          <w:spacing w:val="-2"/>
          <w:sz w:val="18"/>
        </w:rPr>
        <w:t> people.</w:t>
      </w:r>
    </w:p>
    <w:p>
      <w:pPr>
        <w:pStyle w:val="ListParagraph"/>
        <w:numPr>
          <w:ilvl w:val="0"/>
          <w:numId w:val="5"/>
        </w:numPr>
        <w:tabs>
          <w:tab w:pos="1007" w:val="left" w:leader="none"/>
        </w:tabs>
        <w:spacing w:line="283" w:lineRule="exact" w:before="0" w:after="0"/>
        <w:ind w:left="1007" w:right="0" w:hanging="359"/>
        <w:jc w:val="both"/>
        <w:rPr>
          <w:rFonts w:ascii="Lucida Sans Unicode" w:hAnsi="Lucida Sans Unicode"/>
          <w:color w:val="E26C09"/>
          <w:sz w:val="20"/>
        </w:rPr>
      </w:pPr>
      <w:r>
        <w:rPr>
          <w:sz w:val="18"/>
        </w:rPr>
        <w:t>Consult</w:t>
      </w:r>
      <w:r>
        <w:rPr>
          <w:spacing w:val="-1"/>
          <w:sz w:val="18"/>
        </w:rPr>
        <w:t> </w:t>
      </w:r>
      <w:r>
        <w:rPr>
          <w:sz w:val="18"/>
        </w:rPr>
        <w:t>supplement</w:t>
      </w:r>
      <w:r>
        <w:rPr>
          <w:spacing w:val="-1"/>
          <w:sz w:val="18"/>
        </w:rPr>
        <w:t> </w:t>
      </w:r>
      <w:r>
        <w:rPr>
          <w:sz w:val="18"/>
        </w:rPr>
        <w:t>for</w:t>
      </w:r>
      <w:r>
        <w:rPr>
          <w:spacing w:val="-6"/>
          <w:sz w:val="18"/>
        </w:rPr>
        <w:t> </w:t>
      </w:r>
      <w:r>
        <w:rPr>
          <w:sz w:val="18"/>
        </w:rPr>
        <w:t>transfers</w:t>
      </w:r>
      <w:r>
        <w:rPr>
          <w:spacing w:val="-4"/>
          <w:sz w:val="18"/>
        </w:rPr>
        <w:t> </w:t>
      </w:r>
      <w:r>
        <w:rPr>
          <w:sz w:val="18"/>
        </w:rPr>
        <w:t>to</w:t>
      </w:r>
      <w:r>
        <w:rPr>
          <w:spacing w:val="-3"/>
          <w:sz w:val="18"/>
        </w:rPr>
        <w:t> </w:t>
      </w:r>
      <w:r>
        <w:rPr>
          <w:sz w:val="18"/>
        </w:rPr>
        <w:t>and/or</w:t>
      </w:r>
      <w:r>
        <w:rPr>
          <w:spacing w:val="-2"/>
          <w:sz w:val="18"/>
        </w:rPr>
        <w:t> </w:t>
      </w:r>
      <w:r>
        <w:rPr>
          <w:sz w:val="18"/>
        </w:rPr>
        <w:t>from</w:t>
      </w:r>
      <w:r>
        <w:rPr>
          <w:spacing w:val="-2"/>
          <w:sz w:val="18"/>
        </w:rPr>
        <w:t> </w:t>
      </w:r>
      <w:r>
        <w:rPr>
          <w:sz w:val="18"/>
        </w:rPr>
        <w:t>the</w:t>
      </w:r>
      <w:r>
        <w:rPr>
          <w:spacing w:val="-4"/>
          <w:sz w:val="18"/>
        </w:rPr>
        <w:t> </w:t>
      </w:r>
      <w:r>
        <w:rPr>
          <w:sz w:val="18"/>
        </w:rPr>
        <w:t>airport</w:t>
      </w:r>
      <w:r>
        <w:rPr>
          <w:spacing w:val="-1"/>
          <w:sz w:val="18"/>
        </w:rPr>
        <w:t> </w:t>
      </w:r>
      <w:r>
        <w:rPr>
          <w:sz w:val="18"/>
        </w:rPr>
        <w:t>at</w:t>
      </w:r>
      <w:r>
        <w:rPr>
          <w:spacing w:val="-5"/>
          <w:sz w:val="18"/>
        </w:rPr>
        <w:t> </w:t>
      </w:r>
      <w:r>
        <w:rPr>
          <w:spacing w:val="-2"/>
          <w:sz w:val="18"/>
        </w:rPr>
        <w:t>night.</w:t>
      </w:r>
    </w:p>
    <w:p>
      <w:pPr>
        <w:pStyle w:val="BodyText"/>
        <w:spacing w:before="159"/>
      </w:pPr>
    </w:p>
    <w:p>
      <w:pPr>
        <w:pStyle w:val="Heading1"/>
        <w:ind w:left="18" w:right="7"/>
        <w:jc w:val="center"/>
        <w:rPr>
          <w:u w:val="none"/>
        </w:rPr>
      </w:pPr>
      <w:r>
        <w:rPr>
          <w:color w:val="006FC0"/>
          <w:u w:val="single" w:color="006FC0"/>
        </w:rPr>
        <w:t>PRIVACY</w:t>
      </w:r>
      <w:r>
        <w:rPr>
          <w:color w:val="006FC0"/>
          <w:spacing w:val="-1"/>
          <w:u w:val="single" w:color="006FC0"/>
        </w:rPr>
        <w:t> </w:t>
      </w:r>
      <w:r>
        <w:rPr>
          <w:color w:val="006FC0"/>
          <w:spacing w:val="-2"/>
          <w:u w:val="single" w:color="006FC0"/>
        </w:rPr>
        <w:t>NOTICE:</w:t>
      </w:r>
    </w:p>
    <w:p>
      <w:pPr>
        <w:pStyle w:val="BodyText"/>
        <w:spacing w:before="6"/>
        <w:rPr>
          <w:rFonts w:ascii="Arial"/>
          <w:b/>
        </w:rPr>
      </w:pPr>
    </w:p>
    <w:p>
      <w:pPr>
        <w:pStyle w:val="BodyText"/>
        <w:spacing w:line="242" w:lineRule="auto"/>
        <w:ind w:left="288" w:right="267"/>
        <w:jc w:val="both"/>
      </w:pPr>
      <w:r>
        <w:rPr/>
        <w:t>In compliance with the provisions of article 15 of the Federal Law on Protection of Personal Data Held by Private Parties (LFPDPPP), we inform you that your personal data that you provide freely and voluntarily through this or any other means will be subject to the provisions of the Entorno CIT Privacy Notice which can be consulted on the website: </w:t>
      </w:r>
      <w:hyperlink r:id="rId16">
        <w:r>
          <w:rPr>
            <w:color w:val="0000FF"/>
            <w:u w:val="single" w:color="0000FF"/>
          </w:rPr>
          <w:t>www.entonocit.com</w:t>
        </w:r>
      </w:hyperlink>
    </w:p>
    <w:p>
      <w:pPr>
        <w:pStyle w:val="BodyText"/>
        <w:spacing w:before="213"/>
        <w:rPr>
          <w:sz w:val="22"/>
        </w:rPr>
      </w:pPr>
    </w:p>
    <w:p>
      <w:pPr>
        <w:spacing w:before="0"/>
        <w:ind w:left="18" w:right="0" w:firstLine="0"/>
        <w:jc w:val="center"/>
        <w:rPr>
          <w:rFonts w:ascii="Arial"/>
          <w:b/>
          <w:sz w:val="22"/>
        </w:rPr>
      </w:pPr>
      <w:r>
        <w:rPr>
          <w:rFonts w:ascii="Arial"/>
          <w:b/>
          <w:color w:val="006FC0"/>
          <w:sz w:val="22"/>
          <w:u w:val="single" w:color="006FC0"/>
        </w:rPr>
        <w:t>VALID</w:t>
      </w:r>
      <w:r>
        <w:rPr>
          <w:rFonts w:ascii="Arial"/>
          <w:b/>
          <w:color w:val="006FC0"/>
          <w:spacing w:val="-5"/>
          <w:sz w:val="22"/>
          <w:u w:val="single" w:color="006FC0"/>
        </w:rPr>
        <w:t> </w:t>
      </w:r>
      <w:r>
        <w:rPr>
          <w:rFonts w:ascii="Arial"/>
          <w:b/>
          <w:color w:val="006FC0"/>
          <w:sz w:val="22"/>
          <w:u w:val="single" w:color="006FC0"/>
        </w:rPr>
        <w:t>FROM</w:t>
      </w:r>
      <w:r>
        <w:rPr>
          <w:rFonts w:ascii="Arial"/>
          <w:b/>
          <w:color w:val="006FC0"/>
          <w:spacing w:val="-4"/>
          <w:sz w:val="22"/>
          <w:u w:val="single" w:color="006FC0"/>
        </w:rPr>
        <w:t> </w:t>
      </w:r>
      <w:r>
        <w:rPr>
          <w:rFonts w:ascii="Arial"/>
          <w:b/>
          <w:color w:val="006FC0"/>
          <w:sz w:val="22"/>
          <w:u w:val="single" w:color="006FC0"/>
        </w:rPr>
        <w:t>APRIL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TO</w:t>
      </w:r>
      <w:r>
        <w:rPr>
          <w:rFonts w:ascii="Arial"/>
          <w:b/>
          <w:color w:val="006FC0"/>
          <w:spacing w:val="-3"/>
          <w:sz w:val="22"/>
          <w:u w:val="single" w:color="006FC0"/>
        </w:rPr>
        <w:t> </w:t>
      </w:r>
      <w:r>
        <w:rPr>
          <w:rFonts w:ascii="Arial"/>
          <w:b/>
          <w:color w:val="006FC0"/>
          <w:sz w:val="22"/>
          <w:u w:val="single" w:color="006FC0"/>
        </w:rPr>
        <w:t>DECEMBER</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6"/>
          <w:sz w:val="22"/>
          <w:u w:val="single" w:color="006FC0"/>
        </w:rPr>
        <w:t> </w:t>
      </w:r>
      <w:r>
        <w:rPr>
          <w:rFonts w:ascii="Arial"/>
          <w:b/>
          <w:color w:val="006FC0"/>
          <w:spacing w:val="-2"/>
          <w:sz w:val="22"/>
          <w:u w:val="single" w:color="006FC0"/>
        </w:rPr>
        <w:t>2026.</w:t>
      </w:r>
    </w:p>
    <w:p>
      <w:pPr>
        <w:spacing w:before="1"/>
        <w:ind w:left="18" w:right="8" w:firstLine="0"/>
        <w:jc w:val="center"/>
        <w:rPr>
          <w:rFonts w:ascii="Arial"/>
          <w:b/>
          <w:sz w:val="18"/>
        </w:rPr>
      </w:pPr>
      <w:r>
        <w:rPr>
          <w:rFonts w:ascii="Arial"/>
          <w:b/>
          <w:color w:val="FFFFFF"/>
          <w:sz w:val="18"/>
          <w:highlight w:val="blue"/>
          <w:u w:val="single" w:color="FFFFFF"/>
        </w:rPr>
        <w:t>PREPAYMENT</w:t>
      </w:r>
      <w:r>
        <w:rPr>
          <w:rFonts w:ascii="Arial"/>
          <w:b/>
          <w:color w:val="FFFFFF"/>
          <w:spacing w:val="-4"/>
          <w:sz w:val="18"/>
          <w:highlight w:val="blue"/>
          <w:u w:val="single" w:color="FFFFFF"/>
        </w:rPr>
        <w:t> </w:t>
      </w:r>
      <w:r>
        <w:rPr>
          <w:rFonts w:ascii="Arial"/>
          <w:b/>
          <w:color w:val="FFFFFF"/>
          <w:sz w:val="18"/>
          <w:highlight w:val="blue"/>
          <w:u w:val="single" w:color="FFFFFF"/>
        </w:rPr>
        <w:t>IS </w:t>
      </w:r>
      <w:r>
        <w:rPr>
          <w:rFonts w:ascii="Arial"/>
          <w:b/>
          <w:color w:val="FFFFFF"/>
          <w:spacing w:val="-2"/>
          <w:sz w:val="18"/>
          <w:highlight w:val="blue"/>
          <w:u w:val="single" w:color="FFFFFF"/>
        </w:rPr>
        <w:t>REQUIRED</w:t>
      </w:r>
    </w:p>
    <w:p>
      <w:pPr>
        <w:pStyle w:val="BodyText"/>
        <w:spacing w:before="4"/>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8"/>
              <w:jc w:val="center"/>
              <w:rPr>
                <w:b/>
                <w:sz w:val="18"/>
              </w:rPr>
            </w:pPr>
            <w:r>
              <w:rPr>
                <w:b/>
                <w:color w:val="FFFFFF"/>
                <w:sz w:val="18"/>
                <w:u w:val="single" w:color="FFFFFF"/>
              </w:rPr>
              <w:t>CANCELLATION</w:t>
            </w:r>
            <w:r>
              <w:rPr>
                <w:b/>
                <w:color w:val="FFFFFF"/>
                <w:spacing w:val="-7"/>
                <w:sz w:val="18"/>
                <w:u w:val="single" w:color="FFFFFF"/>
              </w:rPr>
              <w:t> </w:t>
            </w:r>
            <w:r>
              <w:rPr>
                <w:b/>
                <w:color w:val="FFFFFF"/>
                <w:spacing w:val="-2"/>
                <w:sz w:val="18"/>
                <w:u w:val="single" w:color="FFFFFF"/>
              </w:rPr>
              <w:t>POLICIES</w:t>
            </w:r>
          </w:p>
        </w:tc>
      </w:tr>
      <w:tr>
        <w:trPr>
          <w:trHeight w:val="1290"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6"/>
              </w:numPr>
              <w:tabs>
                <w:tab w:pos="830" w:val="left" w:leader="none"/>
              </w:tabs>
              <w:spacing w:line="217" w:lineRule="exact" w:before="0" w:after="0"/>
              <w:ind w:left="830" w:right="0" w:hanging="360"/>
              <w:jc w:val="left"/>
              <w:rPr>
                <w:b/>
                <w:sz w:val="18"/>
              </w:rPr>
            </w:pPr>
            <w:r>
              <w:rPr>
                <w:b/>
                <w:sz w:val="18"/>
              </w:rPr>
              <w:t>Between</w:t>
            </w:r>
            <w:r>
              <w:rPr>
                <w:b/>
                <w:spacing w:val="-6"/>
                <w:sz w:val="18"/>
              </w:rPr>
              <w:t> </w:t>
            </w:r>
            <w:r>
              <w:rPr>
                <w:b/>
                <w:sz w:val="18"/>
              </w:rPr>
              <w:t>50</w:t>
            </w:r>
            <w:r>
              <w:rPr>
                <w:b/>
                <w:spacing w:val="-1"/>
                <w:sz w:val="18"/>
              </w:rPr>
              <w:t> </w:t>
            </w:r>
            <w:r>
              <w:rPr>
                <w:b/>
                <w:sz w:val="18"/>
              </w:rPr>
              <w:t>and</w:t>
            </w:r>
            <w:r>
              <w:rPr>
                <w:b/>
                <w:spacing w:val="-1"/>
                <w:sz w:val="18"/>
              </w:rPr>
              <w:t> </w:t>
            </w:r>
            <w:r>
              <w:rPr>
                <w:b/>
                <w:sz w:val="18"/>
              </w:rPr>
              <w:t>34</w:t>
            </w:r>
            <w:r>
              <w:rPr>
                <w:b/>
                <w:spacing w:val="-4"/>
                <w:sz w:val="18"/>
              </w:rPr>
              <w:t> </w:t>
            </w:r>
            <w:r>
              <w:rPr>
                <w:b/>
                <w:sz w:val="18"/>
              </w:rPr>
              <w:t>days</w:t>
            </w:r>
            <w:r>
              <w:rPr>
                <w:b/>
                <w:spacing w:val="-1"/>
                <w:sz w:val="18"/>
              </w:rPr>
              <w:t> </w:t>
            </w:r>
            <w:r>
              <w:rPr>
                <w:b/>
                <w:sz w:val="18"/>
              </w:rPr>
              <w:t>a</w:t>
            </w:r>
            <w:r>
              <w:rPr>
                <w:b/>
                <w:spacing w:val="-5"/>
                <w:sz w:val="18"/>
              </w:rPr>
              <w:t> </w:t>
            </w:r>
            <w:r>
              <w:rPr>
                <w:b/>
                <w:sz w:val="18"/>
              </w:rPr>
              <w:t>50%</w:t>
            </w:r>
            <w:r>
              <w:rPr>
                <w:b/>
                <w:spacing w:val="-7"/>
                <w:sz w:val="18"/>
              </w:rPr>
              <w:t> </w:t>
            </w:r>
            <w:r>
              <w:rPr>
                <w:b/>
                <w:sz w:val="18"/>
              </w:rPr>
              <w:t>charge</w:t>
            </w:r>
            <w:r>
              <w:rPr>
                <w:b/>
                <w:spacing w:val="2"/>
                <w:sz w:val="18"/>
              </w:rPr>
              <w:t> </w:t>
            </w:r>
            <w:r>
              <w:rPr>
                <w:b/>
                <w:sz w:val="18"/>
              </w:rPr>
              <w:t>per</w:t>
            </w:r>
            <w:r>
              <w:rPr>
                <w:b/>
                <w:spacing w:val="1"/>
                <w:sz w:val="18"/>
              </w:rPr>
              <w:t> </w:t>
            </w:r>
            <w:r>
              <w:rPr>
                <w:b/>
                <w:sz w:val="18"/>
              </w:rPr>
              <w:t>person</w:t>
            </w:r>
            <w:r>
              <w:rPr>
                <w:b/>
                <w:spacing w:val="-5"/>
                <w:sz w:val="18"/>
              </w:rPr>
              <w:t> </w:t>
            </w:r>
            <w:r>
              <w:rPr>
                <w:b/>
                <w:sz w:val="18"/>
              </w:rPr>
              <w:t>will</w:t>
            </w:r>
            <w:r>
              <w:rPr>
                <w:b/>
                <w:spacing w:val="-3"/>
                <w:sz w:val="18"/>
              </w:rPr>
              <w:t> </w:t>
            </w:r>
            <w:r>
              <w:rPr>
                <w:b/>
                <w:sz w:val="18"/>
              </w:rPr>
              <w:t>be</w:t>
            </w:r>
            <w:r>
              <w:rPr>
                <w:b/>
                <w:spacing w:val="-9"/>
                <w:sz w:val="18"/>
              </w:rPr>
              <w:t> </w:t>
            </w:r>
            <w:r>
              <w:rPr>
                <w:b/>
                <w:spacing w:val="-2"/>
                <w:sz w:val="18"/>
              </w:rPr>
              <w:t>charged.</w:t>
            </w:r>
          </w:p>
          <w:p>
            <w:pPr>
              <w:pStyle w:val="TableParagraph"/>
              <w:numPr>
                <w:ilvl w:val="0"/>
                <w:numId w:val="6"/>
              </w:numPr>
              <w:tabs>
                <w:tab w:pos="830" w:val="left" w:leader="none"/>
              </w:tabs>
              <w:spacing w:line="219" w:lineRule="exact" w:before="0" w:after="0"/>
              <w:ind w:left="830" w:right="0" w:hanging="360"/>
              <w:jc w:val="left"/>
              <w:rPr>
                <w:b/>
                <w:sz w:val="18"/>
              </w:rPr>
            </w:pPr>
            <w:r>
              <w:rPr>
                <w:b/>
                <w:sz w:val="18"/>
              </w:rPr>
              <w:t>Between</w:t>
            </w:r>
            <w:r>
              <w:rPr>
                <w:b/>
                <w:spacing w:val="-6"/>
                <w:sz w:val="18"/>
              </w:rPr>
              <w:t> </w:t>
            </w:r>
            <w:r>
              <w:rPr>
                <w:b/>
                <w:sz w:val="18"/>
              </w:rPr>
              <w:t>33</w:t>
            </w:r>
            <w:r>
              <w:rPr>
                <w:b/>
                <w:spacing w:val="-1"/>
                <w:sz w:val="18"/>
              </w:rPr>
              <w:t> </w:t>
            </w:r>
            <w:r>
              <w:rPr>
                <w:b/>
                <w:sz w:val="18"/>
              </w:rPr>
              <w:t>and</w:t>
            </w:r>
            <w:r>
              <w:rPr>
                <w:b/>
                <w:spacing w:val="-1"/>
                <w:sz w:val="18"/>
              </w:rPr>
              <w:t> </w:t>
            </w:r>
            <w:r>
              <w:rPr>
                <w:b/>
                <w:sz w:val="18"/>
              </w:rPr>
              <w:t>25</w:t>
            </w:r>
            <w:r>
              <w:rPr>
                <w:b/>
                <w:spacing w:val="-5"/>
                <w:sz w:val="18"/>
              </w:rPr>
              <w:t> </w:t>
            </w:r>
            <w:r>
              <w:rPr>
                <w:b/>
                <w:sz w:val="18"/>
              </w:rPr>
              <w:t>days,</w:t>
            </w:r>
            <w:r>
              <w:rPr>
                <w:b/>
                <w:spacing w:val="-3"/>
                <w:sz w:val="18"/>
              </w:rPr>
              <w:t> </w:t>
            </w:r>
            <w:r>
              <w:rPr>
                <w:b/>
                <w:sz w:val="18"/>
              </w:rPr>
              <w:t>charges</w:t>
            </w:r>
            <w:r>
              <w:rPr>
                <w:b/>
                <w:spacing w:val="-5"/>
                <w:sz w:val="18"/>
              </w:rPr>
              <w:t> </w:t>
            </w:r>
            <w:r>
              <w:rPr>
                <w:b/>
                <w:sz w:val="18"/>
              </w:rPr>
              <w:t>of</w:t>
            </w:r>
            <w:r>
              <w:rPr>
                <w:b/>
                <w:spacing w:val="-2"/>
                <w:sz w:val="18"/>
              </w:rPr>
              <w:t> </w:t>
            </w:r>
            <w:r>
              <w:rPr>
                <w:b/>
                <w:sz w:val="18"/>
              </w:rPr>
              <w:t>80%</w:t>
            </w:r>
            <w:r>
              <w:rPr>
                <w:b/>
                <w:spacing w:val="-4"/>
                <w:sz w:val="18"/>
              </w:rPr>
              <w:t> </w:t>
            </w:r>
            <w:r>
              <w:rPr>
                <w:b/>
                <w:sz w:val="18"/>
              </w:rPr>
              <w:t>will</w:t>
            </w:r>
            <w:r>
              <w:rPr>
                <w:b/>
                <w:spacing w:val="-3"/>
                <w:sz w:val="18"/>
              </w:rPr>
              <w:t> </w:t>
            </w:r>
            <w:r>
              <w:rPr>
                <w:b/>
                <w:sz w:val="18"/>
              </w:rPr>
              <w:t>be</w:t>
            </w:r>
            <w:r>
              <w:rPr>
                <w:b/>
                <w:spacing w:val="-1"/>
                <w:sz w:val="18"/>
              </w:rPr>
              <w:t> </w:t>
            </w:r>
            <w:r>
              <w:rPr>
                <w:b/>
                <w:spacing w:val="-2"/>
                <w:sz w:val="18"/>
              </w:rPr>
              <w:t>charged.</w:t>
            </w:r>
          </w:p>
          <w:p>
            <w:pPr>
              <w:pStyle w:val="TableParagraph"/>
              <w:numPr>
                <w:ilvl w:val="0"/>
                <w:numId w:val="6"/>
              </w:numPr>
              <w:tabs>
                <w:tab w:pos="830" w:val="left" w:leader="none"/>
              </w:tabs>
              <w:spacing w:line="240" w:lineRule="auto" w:before="0" w:after="0"/>
              <w:ind w:left="830" w:right="93" w:hanging="361"/>
              <w:jc w:val="left"/>
              <w:rPr>
                <w:b/>
                <w:sz w:val="18"/>
              </w:rPr>
            </w:pPr>
            <w:r>
              <w:rPr>
                <w:b/>
                <w:sz w:val="18"/>
              </w:rPr>
              <w:t>Within 24 days before departure, the charges will be 100% of the total amount of the trip.</w:t>
            </w:r>
          </w:p>
          <w:p>
            <w:pPr>
              <w:pStyle w:val="TableParagraph"/>
              <w:numPr>
                <w:ilvl w:val="0"/>
                <w:numId w:val="6"/>
              </w:numPr>
              <w:tabs>
                <w:tab w:pos="830" w:val="left" w:leader="none"/>
              </w:tabs>
              <w:spacing w:line="206" w:lineRule="exact" w:before="0" w:after="0"/>
              <w:ind w:left="830" w:right="89" w:hanging="361"/>
              <w:jc w:val="left"/>
              <w:rPr>
                <w:b/>
                <w:sz w:val="18"/>
              </w:rPr>
            </w:pPr>
            <w:r>
              <w:rPr>
                <w:b/>
                <w:sz w:val="18"/>
              </w:rPr>
              <w:t>You</w:t>
            </w:r>
            <w:r>
              <w:rPr>
                <w:b/>
                <w:spacing w:val="25"/>
                <w:sz w:val="18"/>
              </w:rPr>
              <w:t> </w:t>
            </w:r>
            <w:r>
              <w:rPr>
                <w:b/>
                <w:sz w:val="18"/>
              </w:rPr>
              <w:t>can</w:t>
            </w:r>
            <w:r>
              <w:rPr>
                <w:b/>
                <w:spacing w:val="20"/>
                <w:sz w:val="18"/>
              </w:rPr>
              <w:t> </w:t>
            </w:r>
            <w:r>
              <w:rPr>
                <w:b/>
                <w:sz w:val="18"/>
              </w:rPr>
              <w:t>transfer</w:t>
            </w:r>
            <w:r>
              <w:rPr>
                <w:b/>
                <w:spacing w:val="22"/>
                <w:sz w:val="18"/>
              </w:rPr>
              <w:t> </w:t>
            </w:r>
            <w:r>
              <w:rPr>
                <w:b/>
                <w:sz w:val="18"/>
              </w:rPr>
              <w:t>a</w:t>
            </w:r>
            <w:r>
              <w:rPr>
                <w:b/>
                <w:spacing w:val="21"/>
                <w:sz w:val="18"/>
              </w:rPr>
              <w:t> </w:t>
            </w:r>
            <w:r>
              <w:rPr>
                <w:b/>
                <w:sz w:val="18"/>
              </w:rPr>
              <w:t>trip</w:t>
            </w:r>
            <w:r>
              <w:rPr>
                <w:b/>
                <w:spacing w:val="25"/>
                <w:sz w:val="18"/>
              </w:rPr>
              <w:t> </w:t>
            </w:r>
            <w:r>
              <w:rPr>
                <w:b/>
                <w:sz w:val="18"/>
              </w:rPr>
              <w:t>or make</w:t>
            </w:r>
            <w:r>
              <w:rPr>
                <w:b/>
                <w:spacing w:val="26"/>
                <w:sz w:val="18"/>
              </w:rPr>
              <w:t> </w:t>
            </w:r>
            <w:r>
              <w:rPr>
                <w:b/>
                <w:sz w:val="18"/>
              </w:rPr>
              <w:t>a</w:t>
            </w:r>
            <w:r>
              <w:rPr>
                <w:b/>
                <w:spacing w:val="26"/>
                <w:sz w:val="18"/>
              </w:rPr>
              <w:t> </w:t>
            </w:r>
            <w:r>
              <w:rPr>
                <w:b/>
                <w:sz w:val="18"/>
              </w:rPr>
              <w:t>name</w:t>
            </w:r>
            <w:r>
              <w:rPr>
                <w:b/>
                <w:spacing w:val="21"/>
                <w:sz w:val="18"/>
              </w:rPr>
              <w:t> </w:t>
            </w:r>
            <w:r>
              <w:rPr>
                <w:b/>
                <w:sz w:val="18"/>
              </w:rPr>
              <w:t>change</w:t>
            </w:r>
            <w:r>
              <w:rPr>
                <w:b/>
                <w:spacing w:val="21"/>
                <w:sz w:val="18"/>
              </w:rPr>
              <w:t> </w:t>
            </w:r>
            <w:r>
              <w:rPr>
                <w:b/>
                <w:sz w:val="18"/>
              </w:rPr>
              <w:t>up</w:t>
            </w:r>
            <w:r>
              <w:rPr>
                <w:b/>
                <w:spacing w:val="20"/>
                <w:sz w:val="18"/>
              </w:rPr>
              <w:t> </w:t>
            </w:r>
            <w:r>
              <w:rPr>
                <w:b/>
                <w:sz w:val="18"/>
              </w:rPr>
              <w:t>to</w:t>
            </w:r>
            <w:r>
              <w:rPr>
                <w:b/>
                <w:spacing w:val="20"/>
                <w:sz w:val="18"/>
              </w:rPr>
              <w:t> </w:t>
            </w:r>
            <w:r>
              <w:rPr>
                <w:b/>
                <w:sz w:val="18"/>
              </w:rPr>
              <w:t>8</w:t>
            </w:r>
            <w:r>
              <w:rPr>
                <w:b/>
                <w:spacing w:val="26"/>
                <w:sz w:val="18"/>
              </w:rPr>
              <w:t> </w:t>
            </w:r>
            <w:r>
              <w:rPr>
                <w:b/>
                <w:sz w:val="18"/>
              </w:rPr>
              <w:t>days</w:t>
            </w:r>
            <w:r>
              <w:rPr>
                <w:b/>
                <w:spacing w:val="26"/>
                <w:sz w:val="18"/>
              </w:rPr>
              <w:t> </w:t>
            </w:r>
            <w:r>
              <w:rPr>
                <w:b/>
                <w:sz w:val="18"/>
              </w:rPr>
              <w:t>before (charges apply)</w:t>
            </w:r>
          </w:p>
        </w:tc>
      </w:tr>
    </w:tbl>
    <w:p>
      <w:pPr>
        <w:pStyle w:val="Heading2"/>
        <w:spacing w:before="110"/>
        <w:ind w:left="18" w:right="9"/>
        <w:jc w:val="center"/>
      </w:pPr>
      <w:r>
        <w:rPr>
          <w:u w:val="single"/>
        </w:rPr>
        <w:t>This</w:t>
      </w:r>
      <w:r>
        <w:rPr>
          <w:spacing w:val="-6"/>
          <w:u w:val="single"/>
        </w:rPr>
        <w:t> </w:t>
      </w:r>
      <w:r>
        <w:rPr>
          <w:u w:val="single"/>
        </w:rPr>
        <w:t>document</w:t>
      </w:r>
      <w:r>
        <w:rPr>
          <w:spacing w:val="-8"/>
          <w:u w:val="single"/>
        </w:rPr>
        <w:t> </w:t>
      </w:r>
      <w:r>
        <w:rPr>
          <w:u w:val="single"/>
        </w:rPr>
        <w:t>is</w:t>
      </w:r>
      <w:r>
        <w:rPr>
          <w:spacing w:val="-2"/>
          <w:u w:val="single"/>
        </w:rPr>
        <w:t> </w:t>
      </w:r>
      <w:r>
        <w:rPr>
          <w:u w:val="single"/>
        </w:rPr>
        <w:t>of</w:t>
      </w:r>
      <w:r>
        <w:rPr>
          <w:spacing w:val="-4"/>
          <w:u w:val="single"/>
        </w:rPr>
        <w:t> </w:t>
      </w:r>
      <w:r>
        <w:rPr>
          <w:u w:val="single"/>
        </w:rPr>
        <w:t>an</w:t>
      </w:r>
      <w:r>
        <w:rPr>
          <w:spacing w:val="-6"/>
          <w:u w:val="single"/>
        </w:rPr>
        <w:t> </w:t>
      </w:r>
      <w:r>
        <w:rPr>
          <w:u w:val="single"/>
        </w:rPr>
        <w:t>informative</w:t>
      </w:r>
      <w:r>
        <w:rPr>
          <w:spacing w:val="-6"/>
          <w:u w:val="single"/>
        </w:rPr>
        <w:t> </w:t>
      </w:r>
      <w:r>
        <w:rPr>
          <w:u w:val="single"/>
        </w:rPr>
        <w:t>nature,</w:t>
      </w:r>
      <w:r>
        <w:rPr>
          <w:spacing w:val="1"/>
          <w:u w:val="single"/>
        </w:rPr>
        <w:t> </w:t>
      </w:r>
      <w:r>
        <w:rPr>
          <w:u w:val="single"/>
        </w:rPr>
        <w:t>but</w:t>
      </w:r>
      <w:r>
        <w:rPr>
          <w:spacing w:val="-3"/>
          <w:u w:val="single"/>
        </w:rPr>
        <w:t> </w:t>
      </w:r>
      <w:r>
        <w:rPr>
          <w:u w:val="single"/>
        </w:rPr>
        <w:t>not</w:t>
      </w:r>
      <w:r>
        <w:rPr>
          <w:spacing w:val="-4"/>
          <w:u w:val="single"/>
        </w:rPr>
        <w:t> </w:t>
      </w:r>
      <w:r>
        <w:rPr>
          <w:u w:val="single"/>
        </w:rPr>
        <w:t>a</w:t>
      </w:r>
      <w:r>
        <w:rPr>
          <w:spacing w:val="-6"/>
          <w:u w:val="single"/>
        </w:rPr>
        <w:t> </w:t>
      </w:r>
      <w:r>
        <w:rPr>
          <w:spacing w:val="-2"/>
          <w:u w:val="single"/>
        </w:rPr>
        <w:t>confirmation.</w:t>
      </w:r>
    </w:p>
    <w:p>
      <w:pPr>
        <w:pStyle w:val="Heading2"/>
        <w:spacing w:after="0"/>
        <w:jc w:val="center"/>
        <w:sectPr>
          <w:headerReference w:type="default" r:id="rId12"/>
          <w:footerReference w:type="default" r:id="rId13"/>
          <w:pgSz w:w="11910" w:h="16840"/>
          <w:pgMar w:header="0" w:footer="998" w:top="0" w:bottom="1180" w:left="1700" w:right="1700"/>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7559040" cy="154813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7559040" cy="1548130"/>
                          <a:chExt cx="7559040" cy="1548130"/>
                        </a:xfrm>
                      </wpg:grpSpPr>
                      <wps:wsp>
                        <wps:cNvPr id="37" name="Graphic 37"/>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8" name="Image 38"/>
                          <pic:cNvPicPr/>
                        </pic:nvPicPr>
                        <pic:blipFill>
                          <a:blip r:embed="rId14"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733760" id="docshapegroup26" coordorigin="0,0" coordsize="11904,2438">
                <v:rect style="position:absolute;left:0;top:0;width:11904;height:2438" id="docshape27" filled="true" fillcolor="#c5d7f0" stroked="false">
                  <v:fill type="solid"/>
                </v:rect>
                <v:shape style="position:absolute;left:1876;top:289;width:1981;height:2085" type="#_x0000_t75" id="docshape28" stroked="false">
                  <v:imagedata r:id="rId14" o:titl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2"/>
        <w:rPr>
          <w:rFonts w:ascii="Arial"/>
          <w:b/>
        </w:rPr>
      </w:pPr>
    </w:p>
    <w:p>
      <w:pPr>
        <w:spacing w:before="0"/>
        <w:ind w:left="18" w:right="1" w:firstLine="0"/>
        <w:jc w:val="center"/>
        <w:rPr>
          <w:rFonts w:ascii="Arial"/>
          <w:b/>
          <w:sz w:val="18"/>
        </w:rPr>
      </w:pPr>
      <w:r>
        <w:rPr>
          <w:rFonts w:ascii="Arial"/>
          <w:b/>
          <w:spacing w:val="-10"/>
          <w:sz w:val="18"/>
        </w:rPr>
        <w:t>.</w:t>
      </w:r>
    </w:p>
    <w:p>
      <w:pPr>
        <w:pStyle w:val="BodyText"/>
        <w:spacing w:line="20" w:lineRule="exact"/>
        <w:ind w:left="4235"/>
        <w:rPr>
          <w:rFonts w:ascii="Arial"/>
          <w:sz w:val="2"/>
        </w:rPr>
      </w:pPr>
      <w:r>
        <w:rPr>
          <w:rFonts w:ascii="Arial"/>
          <w:sz w:val="2"/>
        </w:rPr>
        <mc:AlternateContent>
          <mc:Choice Requires="wps">
            <w:drawing>
              <wp:inline distT="0" distB="0" distL="0" distR="0">
                <wp:extent cx="30480" cy="12700"/>
                <wp:effectExtent l="0" t="0" r="0" b="0"/>
                <wp:docPr id="39" name="Group 39"/>
                <wp:cNvGraphicFramePr>
                  <a:graphicFrameLocks/>
                </wp:cNvGraphicFramePr>
                <a:graphic>
                  <a:graphicData uri="http://schemas.microsoft.com/office/word/2010/wordprocessingGroup">
                    <wpg:wgp>
                      <wpg:cNvPr id="39" name="Group 39"/>
                      <wpg:cNvGrpSpPr/>
                      <wpg:grpSpPr>
                        <a:xfrm>
                          <a:off x="0" y="0"/>
                          <a:ext cx="30480" cy="12700"/>
                          <a:chExt cx="30480" cy="12700"/>
                        </a:xfrm>
                      </wpg:grpSpPr>
                      <wps:wsp>
                        <wps:cNvPr id="40" name="Graphic 40"/>
                        <wps:cNvSpPr/>
                        <wps:spPr>
                          <a:xfrm>
                            <a:off x="0" y="0"/>
                            <a:ext cx="30480" cy="12700"/>
                          </a:xfrm>
                          <a:custGeom>
                            <a:avLst/>
                            <a:gdLst/>
                            <a:ahLst/>
                            <a:cxnLst/>
                            <a:rect l="l" t="t" r="r" b="b"/>
                            <a:pathLst>
                              <a:path w="30480" h="12700">
                                <a:moveTo>
                                  <a:pt x="30479" y="0"/>
                                </a:moveTo>
                                <a:lnTo>
                                  <a:pt x="0" y="0"/>
                                </a:lnTo>
                                <a:lnTo>
                                  <a:pt x="0" y="12191"/>
                                </a:lnTo>
                                <a:lnTo>
                                  <a:pt x="30479" y="12191"/>
                                </a:lnTo>
                                <a:lnTo>
                                  <a:pt x="304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pt;height:1pt;mso-position-horizontal-relative:char;mso-position-vertical-relative:line" id="docshapegroup29" coordorigin="0,0" coordsize="48,20">
                <v:rect style="position:absolute;left:0;top:0;width:48;height:20" id="docshape30" filled="true" fillcolor="#000000" stroked="false">
                  <v:fill type="solid"/>
                </v:rect>
              </v:group>
            </w:pict>
          </mc:Fallback>
        </mc:AlternateContent>
      </w:r>
      <w:r>
        <w:rPr>
          <w:rFonts w:ascii="Arial"/>
          <w:sz w:val="2"/>
        </w:rPr>
      </w:r>
    </w:p>
    <w:sectPr>
      <w:headerReference w:type="default" r:id="rId17"/>
      <w:footerReference w:type="default" r:id="rId18"/>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54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6001024"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5968">
              <wp:simplePos x="0" y="0"/>
              <wp:positionH relativeFrom="page">
                <wp:posOffset>2908554</wp:posOffset>
              </wp:positionH>
              <wp:positionV relativeFrom="page">
                <wp:posOffset>9919078</wp:posOffset>
              </wp:positionV>
              <wp:extent cx="1821180" cy="2413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6000512" type="#_x0000_t202" id="docshape19"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6480">
              <wp:simplePos x="0" y="0"/>
              <wp:positionH relativeFrom="page">
                <wp:posOffset>2908554</wp:posOffset>
              </wp:positionH>
              <wp:positionV relativeFrom="page">
                <wp:posOffset>9919078</wp:posOffset>
              </wp:positionV>
              <wp:extent cx="1821180" cy="2413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6000000" type="#_x0000_t202" id="docshape25"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944">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6001536" id="docshapegroup1" coordorigin="0,0" coordsize="11904,2438">
              <v:rect style="position:absolute;left:0;top:0;width:11904;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4">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3">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spacing w:val="0"/>
        <w:w w:val="9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NULL" TargetMode="External"/><Relationship Id="rId11" Type="http://schemas.openxmlformats.org/officeDocument/2006/relationships/image" Target="media/image5.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media/image6.png"/><Relationship Id="rId16" Type="http://schemas.openxmlformats.org/officeDocument/2006/relationships/hyperlink" Target="http://www.entonocit.com/"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2026-04-10T17:09:46Z</dcterms:created>
  <dcterms:modified xsi:type="dcterms:W3CDTF">2026-04-10T17:09:46Z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